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1FFCC7" w14:textId="77777777" w:rsidR="00B83939" w:rsidRPr="00C52589" w:rsidRDefault="00B83939" w:rsidP="00FD1B00">
      <w:pPr>
        <w:spacing w:after="0" w:line="240" w:lineRule="auto"/>
        <w:jc w:val="both"/>
        <w:rPr>
          <w:rFonts w:ascii="Arial" w:hAnsi="Arial" w:cs="Arial"/>
          <w:sz w:val="20"/>
          <w:szCs w:val="20"/>
          <w:shd w:val="clear" w:color="auto" w:fill="FFFFFF"/>
        </w:rPr>
      </w:pPr>
    </w:p>
    <w:p w14:paraId="1A767BDC" w14:textId="5294BCE8" w:rsidR="00C16A90" w:rsidRPr="00C52589" w:rsidRDefault="00FD1B00" w:rsidP="00FD1B00">
      <w:pPr>
        <w:spacing w:after="0" w:line="240" w:lineRule="auto"/>
        <w:jc w:val="both"/>
        <w:rPr>
          <w:rFonts w:ascii="Arial" w:hAnsi="Arial" w:cs="Arial"/>
          <w:sz w:val="20"/>
          <w:szCs w:val="20"/>
          <w:shd w:val="clear" w:color="auto" w:fill="FFFFFF"/>
        </w:rPr>
      </w:pPr>
      <w:r w:rsidRPr="00C52589">
        <w:rPr>
          <w:rFonts w:ascii="Arial" w:hAnsi="Arial" w:cs="Arial"/>
          <w:sz w:val="20"/>
          <w:szCs w:val="20"/>
          <w:shd w:val="clear" w:color="auto" w:fill="FFFFFF"/>
        </w:rPr>
        <w:t xml:space="preserve">Na podlagi </w:t>
      </w:r>
      <w:r w:rsidR="008974E5" w:rsidRPr="00C52589">
        <w:rPr>
          <w:rFonts w:ascii="Arial" w:hAnsi="Arial" w:cs="Arial"/>
          <w:sz w:val="20"/>
          <w:szCs w:val="20"/>
          <w:shd w:val="clear" w:color="auto" w:fill="FFFFFF"/>
        </w:rPr>
        <w:t xml:space="preserve">14. in </w:t>
      </w:r>
      <w:r w:rsidRPr="00C52589">
        <w:rPr>
          <w:rFonts w:ascii="Arial" w:hAnsi="Arial" w:cs="Arial"/>
          <w:sz w:val="20"/>
          <w:szCs w:val="20"/>
          <w:shd w:val="clear" w:color="auto" w:fill="FFFFFF"/>
        </w:rPr>
        <w:t>17. člena Zakona o vrtcih (Uradni list RS, št. </w:t>
      </w:r>
      <w:hyperlink r:id="rId8" w:tgtFrame="_blank" w:tooltip="Zakon o vrtcih (uradno prečiščeno besedilo)" w:history="1">
        <w:r w:rsidRPr="00C52589">
          <w:rPr>
            <w:rFonts w:ascii="Arial" w:hAnsi="Arial" w:cs="Arial"/>
            <w:sz w:val="20"/>
            <w:szCs w:val="20"/>
            <w:shd w:val="clear" w:color="auto" w:fill="FFFFFF"/>
          </w:rPr>
          <w:t>100/05</w:t>
        </w:r>
      </w:hyperlink>
      <w:r w:rsidRPr="00C52589">
        <w:rPr>
          <w:rFonts w:ascii="Arial" w:hAnsi="Arial" w:cs="Arial"/>
          <w:sz w:val="20"/>
          <w:szCs w:val="20"/>
          <w:shd w:val="clear" w:color="auto" w:fill="FFFFFF"/>
        </w:rPr>
        <w:t> – uradno prečiščeno besedilo, </w:t>
      </w:r>
      <w:hyperlink r:id="rId9" w:tgtFrame="_blank" w:tooltip="Zakon o spremembah in dopolnitvah Zakona o vrtcih" w:history="1">
        <w:r w:rsidRPr="00C52589">
          <w:rPr>
            <w:rFonts w:ascii="Arial" w:hAnsi="Arial" w:cs="Arial"/>
            <w:sz w:val="20"/>
            <w:szCs w:val="20"/>
            <w:shd w:val="clear" w:color="auto" w:fill="FFFFFF"/>
          </w:rPr>
          <w:t>25/08</w:t>
        </w:r>
      </w:hyperlink>
      <w:r w:rsidRPr="00C52589">
        <w:rPr>
          <w:rFonts w:ascii="Arial" w:hAnsi="Arial" w:cs="Arial"/>
          <w:sz w:val="20"/>
          <w:szCs w:val="20"/>
          <w:shd w:val="clear" w:color="auto" w:fill="FFFFFF"/>
        </w:rPr>
        <w:t>, </w:t>
      </w:r>
      <w:hyperlink r:id="rId10" w:tgtFrame="_blank" w:tooltip="Zakon o interventnih ukrepih zaradi gospodarske krize" w:history="1">
        <w:r w:rsidRPr="00C52589">
          <w:rPr>
            <w:rFonts w:ascii="Arial" w:hAnsi="Arial" w:cs="Arial"/>
            <w:sz w:val="20"/>
            <w:szCs w:val="20"/>
            <w:shd w:val="clear" w:color="auto" w:fill="FFFFFF"/>
          </w:rPr>
          <w:t>98/09</w:t>
        </w:r>
      </w:hyperlink>
      <w:r w:rsidRPr="00C52589">
        <w:rPr>
          <w:rFonts w:ascii="Arial" w:hAnsi="Arial" w:cs="Arial"/>
          <w:sz w:val="20"/>
          <w:szCs w:val="20"/>
          <w:shd w:val="clear" w:color="auto" w:fill="FFFFFF"/>
        </w:rPr>
        <w:t> – ZIUZGK, </w:t>
      </w:r>
      <w:hyperlink r:id="rId11" w:tgtFrame="_blank" w:tooltip="Zakon o spremembah in dopolnitvah Zakona o vrtcih" w:history="1">
        <w:r w:rsidRPr="00C52589">
          <w:rPr>
            <w:rFonts w:ascii="Arial" w:hAnsi="Arial" w:cs="Arial"/>
            <w:sz w:val="20"/>
            <w:szCs w:val="20"/>
            <w:shd w:val="clear" w:color="auto" w:fill="FFFFFF"/>
          </w:rPr>
          <w:t>36/10</w:t>
        </w:r>
      </w:hyperlink>
      <w:r w:rsidRPr="00C52589">
        <w:rPr>
          <w:rFonts w:ascii="Arial" w:hAnsi="Arial" w:cs="Arial"/>
          <w:sz w:val="20"/>
          <w:szCs w:val="20"/>
          <w:shd w:val="clear" w:color="auto" w:fill="FFFFFF"/>
        </w:rPr>
        <w:t>, </w:t>
      </w:r>
      <w:hyperlink r:id="rId12" w:tgtFrame="_blank" w:tooltip="Zakon o uveljavljanju pravic iz javnih sredstev" w:history="1">
        <w:r w:rsidRPr="00C52589">
          <w:rPr>
            <w:rFonts w:ascii="Arial" w:hAnsi="Arial" w:cs="Arial"/>
            <w:sz w:val="20"/>
            <w:szCs w:val="20"/>
            <w:shd w:val="clear" w:color="auto" w:fill="FFFFFF"/>
          </w:rPr>
          <w:t>62/10</w:t>
        </w:r>
      </w:hyperlink>
      <w:r w:rsidRPr="00C52589">
        <w:rPr>
          <w:rFonts w:ascii="Arial" w:hAnsi="Arial" w:cs="Arial"/>
          <w:sz w:val="20"/>
          <w:szCs w:val="20"/>
          <w:shd w:val="clear" w:color="auto" w:fill="FFFFFF"/>
        </w:rPr>
        <w:t> – ZUPJS, </w:t>
      </w:r>
      <w:hyperlink r:id="rId13" w:tgtFrame="_blank" w:tooltip="Zakon o interventnih ukrepih" w:history="1">
        <w:r w:rsidRPr="00C52589">
          <w:rPr>
            <w:rFonts w:ascii="Arial" w:hAnsi="Arial" w:cs="Arial"/>
            <w:sz w:val="20"/>
            <w:szCs w:val="20"/>
            <w:shd w:val="clear" w:color="auto" w:fill="FFFFFF"/>
          </w:rPr>
          <w:t>94/10</w:t>
        </w:r>
      </w:hyperlink>
      <w:r w:rsidRPr="00C52589">
        <w:rPr>
          <w:rFonts w:ascii="Arial" w:hAnsi="Arial" w:cs="Arial"/>
          <w:sz w:val="20"/>
          <w:szCs w:val="20"/>
          <w:shd w:val="clear" w:color="auto" w:fill="FFFFFF"/>
        </w:rPr>
        <w:t> – ZIU, </w:t>
      </w:r>
      <w:hyperlink r:id="rId14" w:tgtFrame="_blank" w:tooltip="Zakon za uravnoteženje javnih financ" w:history="1">
        <w:r w:rsidRPr="00C52589">
          <w:rPr>
            <w:rFonts w:ascii="Arial" w:hAnsi="Arial" w:cs="Arial"/>
            <w:sz w:val="20"/>
            <w:szCs w:val="20"/>
            <w:shd w:val="clear" w:color="auto" w:fill="FFFFFF"/>
          </w:rPr>
          <w:t>40/12</w:t>
        </w:r>
      </w:hyperlink>
      <w:r w:rsidRPr="00C52589">
        <w:rPr>
          <w:rFonts w:ascii="Arial" w:hAnsi="Arial" w:cs="Arial"/>
          <w:sz w:val="20"/>
          <w:szCs w:val="20"/>
          <w:shd w:val="clear" w:color="auto" w:fill="FFFFFF"/>
        </w:rPr>
        <w:t> – ZUJF, </w:t>
      </w:r>
      <w:hyperlink r:id="rId15" w:tgtFrame="_blank" w:tooltip="Zakon o ukrepih za uravnoteženje javnih financ občin" w:history="1">
        <w:r w:rsidRPr="00C52589">
          <w:rPr>
            <w:rFonts w:ascii="Arial" w:hAnsi="Arial" w:cs="Arial"/>
            <w:sz w:val="20"/>
            <w:szCs w:val="20"/>
            <w:shd w:val="clear" w:color="auto" w:fill="FFFFFF"/>
          </w:rPr>
          <w:t>14/15</w:t>
        </w:r>
      </w:hyperlink>
      <w:r w:rsidRPr="00C52589">
        <w:rPr>
          <w:rFonts w:ascii="Arial" w:hAnsi="Arial" w:cs="Arial"/>
          <w:sz w:val="20"/>
          <w:szCs w:val="20"/>
          <w:shd w:val="clear" w:color="auto" w:fill="FFFFFF"/>
        </w:rPr>
        <w:t> – ZUUJFO, </w:t>
      </w:r>
      <w:hyperlink r:id="rId16" w:tgtFrame="_blank" w:tooltip="Zakon o spremembah in dopolnitvah Zakona o vrtcih" w:history="1">
        <w:r w:rsidRPr="00C52589">
          <w:rPr>
            <w:rFonts w:ascii="Arial" w:hAnsi="Arial" w:cs="Arial"/>
            <w:sz w:val="20"/>
            <w:szCs w:val="20"/>
            <w:shd w:val="clear" w:color="auto" w:fill="FFFFFF"/>
          </w:rPr>
          <w:t>55/17</w:t>
        </w:r>
      </w:hyperlink>
      <w:r w:rsidRPr="00C52589">
        <w:rPr>
          <w:rFonts w:ascii="Arial" w:hAnsi="Arial" w:cs="Arial"/>
          <w:sz w:val="20"/>
          <w:szCs w:val="20"/>
          <w:shd w:val="clear" w:color="auto" w:fill="FFFFFF"/>
        </w:rPr>
        <w:t> in </w:t>
      </w:r>
      <w:hyperlink r:id="rId17" w:tgtFrame="_blank" w:tooltip="Zakon o spremembah in dopolnitvah Zakona o vrtcih" w:history="1">
        <w:r w:rsidRPr="00C52589">
          <w:rPr>
            <w:rFonts w:ascii="Arial" w:hAnsi="Arial" w:cs="Arial"/>
            <w:sz w:val="20"/>
            <w:szCs w:val="20"/>
            <w:shd w:val="clear" w:color="auto" w:fill="FFFFFF"/>
          </w:rPr>
          <w:t>18/21</w:t>
        </w:r>
      </w:hyperlink>
      <w:r w:rsidRPr="00C52589">
        <w:rPr>
          <w:rFonts w:ascii="Arial" w:hAnsi="Arial" w:cs="Arial"/>
          <w:sz w:val="20"/>
          <w:szCs w:val="20"/>
          <w:shd w:val="clear" w:color="auto" w:fill="FFFFFF"/>
        </w:rPr>
        <w:t>) minister</w:t>
      </w:r>
      <w:r w:rsidR="006427C3" w:rsidRPr="00C52589">
        <w:rPr>
          <w:rFonts w:ascii="Arial" w:hAnsi="Arial" w:cs="Arial"/>
          <w:sz w:val="20"/>
          <w:szCs w:val="20"/>
          <w:shd w:val="clear" w:color="auto" w:fill="FFFFFF"/>
        </w:rPr>
        <w:t xml:space="preserve"> za vzgojo in izobraževanje </w:t>
      </w:r>
      <w:r w:rsidRPr="00C52589">
        <w:rPr>
          <w:rFonts w:ascii="Arial" w:hAnsi="Arial" w:cs="Arial"/>
          <w:sz w:val="20"/>
          <w:szCs w:val="20"/>
          <w:shd w:val="clear" w:color="auto" w:fill="FFFFFF"/>
        </w:rPr>
        <w:t>izdaja</w:t>
      </w:r>
    </w:p>
    <w:p w14:paraId="431F72D8" w14:textId="2885B38B" w:rsidR="00FD1B00" w:rsidRPr="00C52589" w:rsidRDefault="00FD1B00" w:rsidP="00FD1B00">
      <w:pPr>
        <w:spacing w:after="0" w:line="240" w:lineRule="auto"/>
        <w:jc w:val="both"/>
        <w:rPr>
          <w:rFonts w:ascii="Arial" w:hAnsi="Arial" w:cs="Arial"/>
          <w:sz w:val="20"/>
          <w:szCs w:val="20"/>
          <w:shd w:val="clear" w:color="auto" w:fill="FFFFFF"/>
        </w:rPr>
      </w:pPr>
    </w:p>
    <w:p w14:paraId="2C45A4A1" w14:textId="77777777" w:rsidR="00FD1B00" w:rsidRPr="00C52589" w:rsidRDefault="00FD1B00" w:rsidP="00FD1B00">
      <w:pPr>
        <w:spacing w:after="0" w:line="240" w:lineRule="auto"/>
        <w:jc w:val="both"/>
        <w:rPr>
          <w:rFonts w:ascii="Arial" w:hAnsi="Arial" w:cs="Arial"/>
          <w:b/>
          <w:bCs/>
          <w:sz w:val="20"/>
          <w:szCs w:val="20"/>
          <w:shd w:val="clear" w:color="auto" w:fill="FFFFFF"/>
        </w:rPr>
      </w:pPr>
    </w:p>
    <w:p w14:paraId="2BFDC46F" w14:textId="517BE9C8" w:rsidR="00E010D5" w:rsidRPr="00C52589" w:rsidRDefault="00E010D5" w:rsidP="00FD1B00">
      <w:pPr>
        <w:spacing w:after="0" w:line="240" w:lineRule="auto"/>
        <w:jc w:val="both"/>
        <w:rPr>
          <w:rFonts w:ascii="Arial" w:hAnsi="Arial" w:cs="Arial"/>
          <w:b/>
          <w:bCs/>
          <w:sz w:val="20"/>
          <w:szCs w:val="20"/>
          <w:shd w:val="clear" w:color="auto" w:fill="FFFFFF"/>
        </w:rPr>
      </w:pPr>
    </w:p>
    <w:p w14:paraId="5F1767B8" w14:textId="77777777" w:rsidR="00FD1B00" w:rsidRPr="00C52589" w:rsidRDefault="00C16A90" w:rsidP="00C16A90">
      <w:pPr>
        <w:spacing w:after="0" w:line="240" w:lineRule="auto"/>
        <w:jc w:val="center"/>
        <w:rPr>
          <w:rFonts w:ascii="Arial" w:eastAsia="Times New Roman" w:hAnsi="Arial" w:cs="Arial"/>
          <w:b/>
          <w:bCs/>
          <w:sz w:val="20"/>
          <w:szCs w:val="20"/>
          <w:lang w:eastAsia="sl-SI"/>
        </w:rPr>
      </w:pPr>
      <w:r w:rsidRPr="00C52589">
        <w:rPr>
          <w:rFonts w:ascii="Arial" w:eastAsia="Times New Roman" w:hAnsi="Arial" w:cs="Arial"/>
          <w:b/>
          <w:bCs/>
          <w:sz w:val="20"/>
          <w:szCs w:val="20"/>
          <w:lang w:eastAsia="sl-SI"/>
        </w:rPr>
        <w:t>PRAVILNIK</w:t>
      </w:r>
    </w:p>
    <w:p w14:paraId="1FB0D815" w14:textId="50C83016" w:rsidR="00EA0548" w:rsidRPr="00C52589" w:rsidRDefault="001679D8" w:rsidP="00C16A90">
      <w:pPr>
        <w:spacing w:after="0" w:line="240" w:lineRule="auto"/>
        <w:jc w:val="center"/>
        <w:rPr>
          <w:rFonts w:ascii="Arial" w:eastAsia="Times New Roman" w:hAnsi="Arial" w:cs="Arial"/>
          <w:b/>
          <w:bCs/>
          <w:sz w:val="20"/>
          <w:szCs w:val="20"/>
          <w:lang w:eastAsia="sl-SI"/>
        </w:rPr>
      </w:pPr>
      <w:r w:rsidRPr="00C52589">
        <w:rPr>
          <w:rFonts w:ascii="Arial" w:eastAsia="Times New Roman" w:hAnsi="Arial" w:cs="Arial"/>
          <w:b/>
          <w:bCs/>
          <w:sz w:val="20"/>
          <w:szCs w:val="20"/>
          <w:lang w:eastAsia="sl-SI"/>
        </w:rPr>
        <w:t xml:space="preserve"> </w:t>
      </w:r>
      <w:r w:rsidR="00C16A90" w:rsidRPr="00C52589">
        <w:rPr>
          <w:rFonts w:ascii="Arial" w:eastAsia="Times New Roman" w:hAnsi="Arial" w:cs="Arial"/>
          <w:b/>
          <w:bCs/>
          <w:sz w:val="20"/>
          <w:szCs w:val="20"/>
          <w:lang w:eastAsia="sl-SI"/>
        </w:rPr>
        <w:t xml:space="preserve"> </w:t>
      </w:r>
      <w:r w:rsidR="006427C3" w:rsidRPr="00C52589">
        <w:rPr>
          <w:rFonts w:ascii="Arial" w:eastAsia="Times New Roman" w:hAnsi="Arial" w:cs="Arial"/>
          <w:b/>
          <w:bCs/>
          <w:sz w:val="20"/>
          <w:szCs w:val="20"/>
          <w:lang w:eastAsia="sl-SI"/>
        </w:rPr>
        <w:t xml:space="preserve">o </w:t>
      </w:r>
      <w:r w:rsidR="00450C33" w:rsidRPr="00C52589">
        <w:rPr>
          <w:rFonts w:ascii="Arial" w:eastAsia="Times New Roman" w:hAnsi="Arial" w:cs="Arial"/>
          <w:b/>
          <w:bCs/>
          <w:sz w:val="20"/>
          <w:szCs w:val="20"/>
          <w:lang w:eastAsia="sl-SI"/>
        </w:rPr>
        <w:t>sprememb</w:t>
      </w:r>
      <w:r w:rsidR="0055339D" w:rsidRPr="00C52589">
        <w:rPr>
          <w:rFonts w:ascii="Arial" w:eastAsia="Times New Roman" w:hAnsi="Arial" w:cs="Arial"/>
          <w:b/>
          <w:bCs/>
          <w:sz w:val="20"/>
          <w:szCs w:val="20"/>
          <w:lang w:eastAsia="sl-SI"/>
        </w:rPr>
        <w:t>ah in dopolnitvah</w:t>
      </w:r>
      <w:r w:rsidR="006427C3" w:rsidRPr="00C52589">
        <w:rPr>
          <w:rFonts w:ascii="Arial" w:eastAsia="Times New Roman" w:hAnsi="Arial" w:cs="Arial"/>
          <w:b/>
          <w:bCs/>
          <w:sz w:val="20"/>
          <w:szCs w:val="20"/>
          <w:lang w:eastAsia="sl-SI"/>
        </w:rPr>
        <w:t xml:space="preserve"> </w:t>
      </w:r>
    </w:p>
    <w:p w14:paraId="4E7A63B0" w14:textId="41D4E70E" w:rsidR="00C16A90" w:rsidRPr="00C52589" w:rsidRDefault="006427C3" w:rsidP="00C16A90">
      <w:pPr>
        <w:spacing w:after="0" w:line="240" w:lineRule="auto"/>
        <w:jc w:val="center"/>
        <w:rPr>
          <w:rFonts w:ascii="Arial" w:eastAsia="Times New Roman" w:hAnsi="Arial" w:cs="Arial"/>
          <w:b/>
          <w:bCs/>
          <w:sz w:val="20"/>
          <w:szCs w:val="20"/>
          <w:lang w:eastAsia="sl-SI"/>
        </w:rPr>
      </w:pPr>
      <w:r w:rsidRPr="00C52589">
        <w:rPr>
          <w:rFonts w:ascii="Arial" w:eastAsia="Times New Roman" w:hAnsi="Arial" w:cs="Arial"/>
          <w:b/>
          <w:bCs/>
          <w:sz w:val="20"/>
          <w:szCs w:val="20"/>
          <w:lang w:eastAsia="sl-SI"/>
        </w:rPr>
        <w:t>Pravilnika o</w:t>
      </w:r>
      <w:r w:rsidR="00C16A90" w:rsidRPr="00C52589">
        <w:rPr>
          <w:rFonts w:ascii="Arial" w:eastAsia="Times New Roman" w:hAnsi="Arial" w:cs="Arial"/>
          <w:b/>
          <w:bCs/>
          <w:sz w:val="20"/>
          <w:szCs w:val="20"/>
          <w:lang w:eastAsia="sl-SI"/>
        </w:rPr>
        <w:t xml:space="preserve"> normativih za opravljanje dejavnosti predšolske vzgoje</w:t>
      </w:r>
    </w:p>
    <w:p w14:paraId="159986D3" w14:textId="77777777" w:rsidR="00FD1B00" w:rsidRPr="00C52589" w:rsidRDefault="00FD1B00" w:rsidP="00C16A90">
      <w:pPr>
        <w:spacing w:after="0" w:line="240" w:lineRule="auto"/>
        <w:jc w:val="center"/>
        <w:rPr>
          <w:rFonts w:ascii="Arial" w:eastAsia="Times New Roman" w:hAnsi="Arial" w:cs="Arial"/>
          <w:b/>
          <w:bCs/>
          <w:sz w:val="20"/>
          <w:szCs w:val="20"/>
          <w:lang w:eastAsia="sl-SI"/>
        </w:rPr>
      </w:pPr>
    </w:p>
    <w:p w14:paraId="66981CFA" w14:textId="77777777" w:rsidR="00E010D5" w:rsidRPr="00C52589" w:rsidRDefault="00E010D5" w:rsidP="00C16A90">
      <w:pPr>
        <w:spacing w:after="0" w:line="240" w:lineRule="auto"/>
        <w:jc w:val="center"/>
        <w:rPr>
          <w:rFonts w:ascii="Arial" w:eastAsia="Times New Roman" w:hAnsi="Arial" w:cs="Arial"/>
          <w:b/>
          <w:bCs/>
          <w:sz w:val="20"/>
          <w:szCs w:val="20"/>
          <w:lang w:eastAsia="sl-SI"/>
        </w:rPr>
      </w:pPr>
    </w:p>
    <w:p w14:paraId="5054EDF5" w14:textId="3928BB35" w:rsidR="00895F23" w:rsidRPr="00C52589" w:rsidRDefault="003155BE" w:rsidP="00895F23">
      <w:pPr>
        <w:pStyle w:val="Odstavekseznama"/>
        <w:numPr>
          <w:ilvl w:val="0"/>
          <w:numId w:val="1"/>
        </w:numPr>
        <w:spacing w:after="0" w:line="240" w:lineRule="auto"/>
        <w:jc w:val="center"/>
        <w:rPr>
          <w:rFonts w:ascii="Arial" w:eastAsia="Times New Roman" w:hAnsi="Arial" w:cs="Arial"/>
          <w:sz w:val="20"/>
          <w:szCs w:val="20"/>
          <w:lang w:eastAsia="sl-SI"/>
        </w:rPr>
      </w:pPr>
      <w:r w:rsidRPr="00C52589">
        <w:rPr>
          <w:rFonts w:ascii="Arial" w:eastAsia="Times New Roman" w:hAnsi="Arial" w:cs="Arial"/>
          <w:sz w:val="20"/>
          <w:szCs w:val="20"/>
          <w:lang w:eastAsia="sl-SI"/>
        </w:rPr>
        <w:t>č</w:t>
      </w:r>
      <w:r w:rsidR="00C16A90" w:rsidRPr="00C52589">
        <w:rPr>
          <w:rFonts w:ascii="Arial" w:eastAsia="Times New Roman" w:hAnsi="Arial" w:cs="Arial"/>
          <w:sz w:val="20"/>
          <w:szCs w:val="20"/>
          <w:lang w:eastAsia="sl-SI"/>
        </w:rPr>
        <w:t>len</w:t>
      </w:r>
    </w:p>
    <w:p w14:paraId="18FA14AD" w14:textId="77777777" w:rsidR="00995B79" w:rsidRPr="00C52589" w:rsidRDefault="00995B79" w:rsidP="00995B79">
      <w:pPr>
        <w:pStyle w:val="Odstavekseznama"/>
        <w:spacing w:after="0" w:line="240" w:lineRule="auto"/>
        <w:ind w:left="643"/>
        <w:rPr>
          <w:rFonts w:ascii="Arial" w:eastAsia="Times New Roman" w:hAnsi="Arial" w:cs="Arial"/>
          <w:sz w:val="20"/>
          <w:szCs w:val="20"/>
          <w:lang w:eastAsia="sl-SI"/>
        </w:rPr>
      </w:pPr>
    </w:p>
    <w:p w14:paraId="28024C8B" w14:textId="28A6D21C" w:rsidR="00E44E78" w:rsidRDefault="006427C3" w:rsidP="00551D7D">
      <w:pPr>
        <w:spacing w:after="0" w:line="240" w:lineRule="auto"/>
        <w:jc w:val="both"/>
        <w:rPr>
          <w:rFonts w:ascii="Arial" w:eastAsia="Times New Roman" w:hAnsi="Arial" w:cs="Arial"/>
          <w:sz w:val="20"/>
          <w:szCs w:val="20"/>
          <w:lang w:eastAsia="sl-SI"/>
        </w:rPr>
      </w:pPr>
      <w:r w:rsidRPr="00C52589">
        <w:rPr>
          <w:rFonts w:ascii="Arial" w:eastAsia="Times New Roman" w:hAnsi="Arial" w:cs="Arial"/>
          <w:sz w:val="20"/>
          <w:szCs w:val="20"/>
          <w:lang w:eastAsia="sl-SI"/>
        </w:rPr>
        <w:t xml:space="preserve">V </w:t>
      </w:r>
      <w:r w:rsidR="008D369C" w:rsidRPr="00C52589">
        <w:rPr>
          <w:rFonts w:ascii="Arial" w:eastAsia="Times New Roman" w:hAnsi="Arial" w:cs="Arial"/>
          <w:sz w:val="20"/>
          <w:szCs w:val="20"/>
          <w:lang w:eastAsia="sl-SI"/>
        </w:rPr>
        <w:t>P</w:t>
      </w:r>
      <w:r w:rsidRPr="00C52589">
        <w:rPr>
          <w:rFonts w:ascii="Arial" w:eastAsia="Times New Roman" w:hAnsi="Arial" w:cs="Arial"/>
          <w:sz w:val="20"/>
          <w:szCs w:val="20"/>
          <w:lang w:eastAsia="sl-SI"/>
        </w:rPr>
        <w:t>ravilniku o</w:t>
      </w:r>
      <w:r w:rsidR="00480D7B" w:rsidRPr="00C52589">
        <w:rPr>
          <w:rFonts w:ascii="Arial" w:eastAsia="Times New Roman" w:hAnsi="Arial" w:cs="Arial"/>
          <w:sz w:val="20"/>
          <w:szCs w:val="20"/>
          <w:lang w:eastAsia="sl-SI"/>
        </w:rPr>
        <w:t xml:space="preserve"> </w:t>
      </w:r>
      <w:r w:rsidR="0055339D" w:rsidRPr="00C52589">
        <w:rPr>
          <w:rFonts w:ascii="Arial" w:eastAsia="Times New Roman" w:hAnsi="Arial" w:cs="Arial"/>
          <w:sz w:val="20"/>
          <w:szCs w:val="20"/>
          <w:lang w:eastAsia="sl-SI"/>
        </w:rPr>
        <w:t xml:space="preserve">normativih za opravljanje dejavnosti predšolske vzgoje </w:t>
      </w:r>
      <w:r w:rsidRPr="00C52589">
        <w:rPr>
          <w:rFonts w:ascii="Arial" w:eastAsia="Times New Roman" w:hAnsi="Arial" w:cs="Arial"/>
          <w:sz w:val="20"/>
          <w:szCs w:val="20"/>
          <w:lang w:eastAsia="sl-SI"/>
        </w:rPr>
        <w:t xml:space="preserve">(Uradni list RS, št. </w:t>
      </w:r>
      <w:r w:rsidR="0055339D" w:rsidRPr="00C52589">
        <w:rPr>
          <w:rFonts w:ascii="Arial" w:eastAsia="Times New Roman" w:hAnsi="Arial" w:cs="Arial"/>
          <w:sz w:val="20"/>
          <w:szCs w:val="20"/>
          <w:lang w:eastAsia="sl-SI"/>
        </w:rPr>
        <w:t>27</w:t>
      </w:r>
      <w:r w:rsidR="00480D7B" w:rsidRPr="00C52589">
        <w:rPr>
          <w:rFonts w:ascii="Arial" w:eastAsia="Times New Roman" w:hAnsi="Arial" w:cs="Arial"/>
          <w:sz w:val="20"/>
          <w:szCs w:val="20"/>
          <w:lang w:eastAsia="sl-SI"/>
        </w:rPr>
        <w:t>/</w:t>
      </w:r>
      <w:r w:rsidR="0055339D" w:rsidRPr="00C52589">
        <w:rPr>
          <w:rFonts w:ascii="Arial" w:eastAsia="Times New Roman" w:hAnsi="Arial" w:cs="Arial"/>
          <w:sz w:val="20"/>
          <w:szCs w:val="20"/>
          <w:lang w:eastAsia="sl-SI"/>
        </w:rPr>
        <w:t>14, 47/17, 43/18, 56/21 in 82/23</w:t>
      </w:r>
      <w:r w:rsidRPr="00C52589">
        <w:rPr>
          <w:rFonts w:ascii="Arial" w:eastAsia="Times New Roman" w:hAnsi="Arial" w:cs="Arial"/>
          <w:sz w:val="20"/>
          <w:szCs w:val="20"/>
          <w:lang w:eastAsia="sl-SI"/>
        </w:rPr>
        <w:t xml:space="preserve">) </w:t>
      </w:r>
      <w:r w:rsidR="00E44E78">
        <w:rPr>
          <w:rFonts w:ascii="Arial" w:eastAsia="Times New Roman" w:hAnsi="Arial" w:cs="Arial"/>
          <w:sz w:val="20"/>
          <w:szCs w:val="20"/>
          <w:lang w:eastAsia="sl-SI"/>
        </w:rPr>
        <w:t xml:space="preserve">se v 2.a členu </w:t>
      </w:r>
      <w:r w:rsidR="000C5C63">
        <w:rPr>
          <w:rFonts w:ascii="Arial" w:eastAsia="Times New Roman" w:hAnsi="Arial" w:cs="Arial"/>
          <w:sz w:val="20"/>
          <w:szCs w:val="20"/>
          <w:lang w:eastAsia="sl-SI"/>
        </w:rPr>
        <w:t xml:space="preserve">za prvo alinejo </w:t>
      </w:r>
      <w:r w:rsidR="00E44E78">
        <w:rPr>
          <w:rFonts w:ascii="Arial" w:eastAsia="Times New Roman" w:hAnsi="Arial" w:cs="Arial"/>
          <w:sz w:val="20"/>
          <w:szCs w:val="20"/>
          <w:lang w:eastAsia="sl-SI"/>
        </w:rPr>
        <w:t>doda nova druga alineja, ki se glasi:</w:t>
      </w:r>
    </w:p>
    <w:p w14:paraId="2058E0E4" w14:textId="77777777" w:rsidR="007C466C" w:rsidRDefault="007C466C" w:rsidP="00551D7D">
      <w:pPr>
        <w:spacing w:after="0" w:line="240" w:lineRule="auto"/>
        <w:jc w:val="both"/>
        <w:rPr>
          <w:rFonts w:ascii="Arial" w:eastAsia="Times New Roman" w:hAnsi="Arial" w:cs="Arial"/>
          <w:sz w:val="20"/>
          <w:szCs w:val="20"/>
          <w:lang w:eastAsia="sl-SI"/>
        </w:rPr>
      </w:pPr>
    </w:p>
    <w:p w14:paraId="4402AEB6" w14:textId="50F42D80" w:rsidR="00E44E78" w:rsidRDefault="007C466C" w:rsidP="00551D7D">
      <w:pPr>
        <w:spacing w:after="0" w:line="240" w:lineRule="auto"/>
        <w:jc w:val="both"/>
        <w:rPr>
          <w:rFonts w:ascii="Arial" w:eastAsia="Times New Roman" w:hAnsi="Arial" w:cs="Arial"/>
          <w:sz w:val="20"/>
          <w:szCs w:val="20"/>
          <w:lang w:eastAsia="sl-SI"/>
        </w:rPr>
      </w:pPr>
      <w:r w:rsidRPr="007C466C">
        <w:rPr>
          <w:rFonts w:ascii="Arial" w:eastAsia="Times New Roman" w:hAnsi="Arial" w:cs="Arial"/>
          <w:sz w:val="20"/>
          <w:szCs w:val="20"/>
          <w:lang w:eastAsia="sl-SI"/>
        </w:rPr>
        <w:t>»- nižja poklicna izobrazba je tretja raven po KLASIUS-SRV;«</w:t>
      </w:r>
      <w:r w:rsidR="00AE34C3">
        <w:rPr>
          <w:rFonts w:ascii="Arial" w:eastAsia="Times New Roman" w:hAnsi="Arial" w:cs="Arial"/>
          <w:sz w:val="20"/>
          <w:szCs w:val="20"/>
          <w:lang w:eastAsia="sl-SI"/>
        </w:rPr>
        <w:t>.</w:t>
      </w:r>
    </w:p>
    <w:p w14:paraId="0B16FA81" w14:textId="77777777" w:rsidR="007C466C" w:rsidRDefault="007C466C" w:rsidP="00551D7D">
      <w:pPr>
        <w:spacing w:after="0" w:line="240" w:lineRule="auto"/>
        <w:jc w:val="both"/>
        <w:rPr>
          <w:rFonts w:ascii="Arial" w:eastAsia="Times New Roman" w:hAnsi="Arial" w:cs="Arial"/>
          <w:sz w:val="20"/>
          <w:szCs w:val="20"/>
          <w:lang w:eastAsia="sl-SI"/>
        </w:rPr>
      </w:pPr>
    </w:p>
    <w:p w14:paraId="6BE7667A" w14:textId="6368EEE9" w:rsidR="007C466C" w:rsidRDefault="007C466C" w:rsidP="00551D7D">
      <w:pPr>
        <w:spacing w:after="0" w:line="240" w:lineRule="auto"/>
        <w:jc w:val="both"/>
        <w:rPr>
          <w:rFonts w:ascii="Arial" w:eastAsia="Times New Roman" w:hAnsi="Arial" w:cs="Arial"/>
          <w:sz w:val="20"/>
          <w:szCs w:val="20"/>
          <w:lang w:eastAsia="sl-SI"/>
        </w:rPr>
      </w:pPr>
      <w:r>
        <w:rPr>
          <w:rFonts w:ascii="Arial" w:eastAsia="Times New Roman" w:hAnsi="Arial" w:cs="Arial"/>
          <w:sz w:val="20"/>
          <w:szCs w:val="20"/>
          <w:lang w:eastAsia="sl-SI"/>
        </w:rPr>
        <w:t>Dosedanja druga, tretja, četrta, peta in šesta alineja postanejo tretja, četrta, peta, šesta in sedma alineja.</w:t>
      </w:r>
    </w:p>
    <w:p w14:paraId="677B63A5" w14:textId="77777777" w:rsidR="007C466C" w:rsidRDefault="007C466C" w:rsidP="00551D7D">
      <w:pPr>
        <w:spacing w:after="0" w:line="240" w:lineRule="auto"/>
        <w:jc w:val="both"/>
        <w:rPr>
          <w:rFonts w:ascii="Arial" w:eastAsia="Times New Roman" w:hAnsi="Arial" w:cs="Arial"/>
          <w:sz w:val="20"/>
          <w:szCs w:val="20"/>
          <w:lang w:eastAsia="sl-SI"/>
        </w:rPr>
      </w:pPr>
    </w:p>
    <w:p w14:paraId="44A5BDC5" w14:textId="77777777" w:rsidR="007C466C" w:rsidRDefault="007C466C" w:rsidP="00551D7D">
      <w:pPr>
        <w:spacing w:after="0" w:line="240" w:lineRule="auto"/>
        <w:jc w:val="both"/>
        <w:rPr>
          <w:rFonts w:ascii="Arial" w:eastAsia="Times New Roman" w:hAnsi="Arial" w:cs="Arial"/>
          <w:sz w:val="20"/>
          <w:szCs w:val="20"/>
          <w:lang w:eastAsia="sl-SI"/>
        </w:rPr>
      </w:pPr>
    </w:p>
    <w:p w14:paraId="4F007D71" w14:textId="622228B8" w:rsidR="00E44E78" w:rsidRDefault="007C466C" w:rsidP="00E44E78">
      <w:pPr>
        <w:pStyle w:val="Odstavekseznama"/>
        <w:numPr>
          <w:ilvl w:val="0"/>
          <w:numId w:val="1"/>
        </w:numPr>
        <w:spacing w:after="0" w:line="240" w:lineRule="auto"/>
        <w:jc w:val="center"/>
        <w:rPr>
          <w:rFonts w:ascii="Arial" w:eastAsia="Times New Roman" w:hAnsi="Arial" w:cs="Arial"/>
          <w:sz w:val="20"/>
          <w:szCs w:val="20"/>
          <w:lang w:eastAsia="sl-SI"/>
        </w:rPr>
      </w:pPr>
      <w:r>
        <w:rPr>
          <w:rFonts w:ascii="Arial" w:eastAsia="Times New Roman" w:hAnsi="Arial" w:cs="Arial"/>
          <w:sz w:val="20"/>
          <w:szCs w:val="20"/>
          <w:lang w:eastAsia="sl-SI"/>
        </w:rPr>
        <w:t>č</w:t>
      </w:r>
      <w:r w:rsidR="00E44E78" w:rsidRPr="00E44E78">
        <w:rPr>
          <w:rFonts w:ascii="Arial" w:eastAsia="Times New Roman" w:hAnsi="Arial" w:cs="Arial"/>
          <w:sz w:val="20"/>
          <w:szCs w:val="20"/>
          <w:lang w:eastAsia="sl-SI"/>
        </w:rPr>
        <w:t>len</w:t>
      </w:r>
    </w:p>
    <w:p w14:paraId="2EA0FF8F" w14:textId="77777777" w:rsidR="007C466C" w:rsidRPr="00E44E78" w:rsidRDefault="007C466C" w:rsidP="007C466C">
      <w:pPr>
        <w:pStyle w:val="Odstavekseznama"/>
        <w:spacing w:after="0" w:line="240" w:lineRule="auto"/>
        <w:ind w:left="643"/>
        <w:rPr>
          <w:rFonts w:ascii="Arial" w:eastAsia="Times New Roman" w:hAnsi="Arial" w:cs="Arial"/>
          <w:sz w:val="20"/>
          <w:szCs w:val="20"/>
          <w:lang w:eastAsia="sl-SI"/>
        </w:rPr>
      </w:pPr>
    </w:p>
    <w:p w14:paraId="6C305EF6" w14:textId="15F4C3E7" w:rsidR="005F1E1B" w:rsidRPr="00C52589" w:rsidRDefault="00E40E43" w:rsidP="00551D7D">
      <w:pPr>
        <w:spacing w:after="0" w:line="240" w:lineRule="auto"/>
        <w:jc w:val="both"/>
        <w:rPr>
          <w:rFonts w:ascii="Arial" w:hAnsi="Arial" w:cs="Arial"/>
          <w:sz w:val="20"/>
          <w:szCs w:val="20"/>
        </w:rPr>
      </w:pPr>
      <w:r>
        <w:rPr>
          <w:rFonts w:ascii="Arial" w:eastAsia="Times New Roman" w:hAnsi="Arial" w:cs="Arial"/>
          <w:sz w:val="20"/>
          <w:szCs w:val="20"/>
          <w:lang w:eastAsia="sl-SI"/>
        </w:rPr>
        <w:t xml:space="preserve">V </w:t>
      </w:r>
      <w:r w:rsidR="00551D7D" w:rsidRPr="00C52589">
        <w:rPr>
          <w:rFonts w:ascii="Arial" w:eastAsia="Times New Roman" w:hAnsi="Arial" w:cs="Arial"/>
          <w:sz w:val="20"/>
          <w:szCs w:val="20"/>
          <w:lang w:eastAsia="sl-SI"/>
        </w:rPr>
        <w:t xml:space="preserve">13. </w:t>
      </w:r>
      <w:r w:rsidR="008E2F97" w:rsidRPr="00C52589">
        <w:rPr>
          <w:rFonts w:ascii="Arial" w:eastAsia="Times New Roman" w:hAnsi="Arial" w:cs="Arial"/>
          <w:sz w:val="20"/>
          <w:szCs w:val="20"/>
          <w:lang w:eastAsia="sl-SI"/>
        </w:rPr>
        <w:t>člen</w:t>
      </w:r>
      <w:r>
        <w:rPr>
          <w:rFonts w:ascii="Arial" w:eastAsia="Times New Roman" w:hAnsi="Arial" w:cs="Arial"/>
          <w:sz w:val="20"/>
          <w:szCs w:val="20"/>
          <w:lang w:eastAsia="sl-SI"/>
        </w:rPr>
        <w:t>u se</w:t>
      </w:r>
      <w:r w:rsidR="000C5C63">
        <w:rPr>
          <w:rFonts w:ascii="Arial" w:eastAsia="Times New Roman" w:hAnsi="Arial" w:cs="Arial"/>
          <w:sz w:val="20"/>
          <w:szCs w:val="20"/>
          <w:lang w:eastAsia="sl-SI"/>
        </w:rPr>
        <w:t xml:space="preserve"> za besedilom, ki se označi kot prvi odstavek,</w:t>
      </w:r>
      <w:r>
        <w:rPr>
          <w:rFonts w:ascii="Arial" w:eastAsia="Times New Roman" w:hAnsi="Arial" w:cs="Arial"/>
          <w:sz w:val="20"/>
          <w:szCs w:val="20"/>
          <w:lang w:eastAsia="sl-SI"/>
        </w:rPr>
        <w:t xml:space="preserve"> doda novi drugi odstavek, ki se glasi: </w:t>
      </w:r>
    </w:p>
    <w:p w14:paraId="6B5ECC0E" w14:textId="77777777" w:rsidR="005F1E1B" w:rsidRPr="00AE34C3" w:rsidRDefault="005F1E1B" w:rsidP="005F1E1B">
      <w:pPr>
        <w:spacing w:after="0" w:line="240" w:lineRule="auto"/>
        <w:jc w:val="both"/>
        <w:rPr>
          <w:rFonts w:ascii="Arial" w:eastAsia="Times New Roman" w:hAnsi="Arial" w:cs="Arial"/>
          <w:sz w:val="20"/>
          <w:szCs w:val="20"/>
          <w:lang w:eastAsia="sl-SI"/>
        </w:rPr>
      </w:pPr>
    </w:p>
    <w:p w14:paraId="70D8B0B3" w14:textId="5099A342" w:rsidR="00B023DC" w:rsidRPr="00616F38" w:rsidRDefault="00370079" w:rsidP="00B023DC">
      <w:pPr>
        <w:pStyle w:val="Brezrazmikov"/>
        <w:rPr>
          <w:rFonts w:ascii="Arial" w:hAnsi="Arial" w:cs="Arial"/>
          <w:sz w:val="20"/>
          <w:szCs w:val="20"/>
          <w:lang w:eastAsia="sl-SI"/>
        </w:rPr>
      </w:pPr>
      <w:bookmarkStart w:id="0" w:name="_Hlk190939560"/>
      <w:r w:rsidRPr="00616F38">
        <w:rPr>
          <w:rFonts w:ascii="Arial" w:hAnsi="Arial" w:cs="Arial"/>
          <w:sz w:val="20"/>
          <w:szCs w:val="20"/>
          <w:lang w:eastAsia="sl-SI"/>
        </w:rPr>
        <w:t>»</w:t>
      </w:r>
      <w:r w:rsidR="000C5C63" w:rsidRPr="00616F38">
        <w:rPr>
          <w:rFonts w:ascii="Arial" w:hAnsi="Arial" w:cs="Arial"/>
          <w:sz w:val="20"/>
          <w:szCs w:val="20"/>
          <w:lang w:eastAsia="sl-SI"/>
        </w:rPr>
        <w:t xml:space="preserve">(2) </w:t>
      </w:r>
      <w:r w:rsidR="00BC3D05" w:rsidRPr="00616F38">
        <w:rPr>
          <w:rFonts w:ascii="Arial" w:hAnsi="Arial" w:cs="Arial"/>
          <w:sz w:val="20"/>
          <w:szCs w:val="20"/>
          <w:lang w:eastAsia="sl-SI"/>
        </w:rPr>
        <w:t>Mentorju se za uvajanje dijakov in študentov, ki opravljajo obvezno prakso za čas izvajanja mentorstva, določi naslednji obseg mentorskih ur na teden</w:t>
      </w:r>
      <w:r w:rsidR="00B023DC" w:rsidRPr="00616F38">
        <w:rPr>
          <w:rFonts w:ascii="Arial" w:hAnsi="Arial" w:cs="Arial"/>
          <w:sz w:val="20"/>
          <w:szCs w:val="20"/>
          <w:lang w:eastAsia="sl-SI"/>
        </w:rPr>
        <w:t>:</w:t>
      </w:r>
    </w:p>
    <w:p w14:paraId="43FFC900" w14:textId="273D0821" w:rsidR="00B023DC" w:rsidRPr="00616F38" w:rsidRDefault="00B023DC" w:rsidP="00B023DC">
      <w:pPr>
        <w:pStyle w:val="Brezrazmikov"/>
        <w:numPr>
          <w:ilvl w:val="0"/>
          <w:numId w:val="31"/>
        </w:numPr>
        <w:rPr>
          <w:rFonts w:ascii="Arial" w:hAnsi="Arial" w:cs="Arial"/>
          <w:sz w:val="20"/>
          <w:szCs w:val="20"/>
          <w:lang w:eastAsia="sl-SI"/>
        </w:rPr>
      </w:pPr>
      <w:r w:rsidRPr="00616F38">
        <w:rPr>
          <w:rFonts w:ascii="Arial" w:hAnsi="Arial" w:cs="Arial"/>
          <w:sz w:val="20"/>
          <w:szCs w:val="20"/>
          <w:lang w:eastAsia="sl-SI"/>
        </w:rPr>
        <w:t>2 uri na teden za dijake in študente 1. in 2. letnika,</w:t>
      </w:r>
    </w:p>
    <w:p w14:paraId="0D071E66" w14:textId="6B06EC6D" w:rsidR="00250FBB" w:rsidRPr="00616F38" w:rsidRDefault="00B023DC" w:rsidP="00BC3D05">
      <w:pPr>
        <w:pStyle w:val="Brezrazmikov"/>
        <w:numPr>
          <w:ilvl w:val="0"/>
          <w:numId w:val="31"/>
        </w:numPr>
        <w:rPr>
          <w:rFonts w:ascii="Arial" w:hAnsi="Arial" w:cs="Arial"/>
          <w:sz w:val="20"/>
          <w:szCs w:val="20"/>
          <w:lang w:eastAsia="sl-SI"/>
        </w:rPr>
      </w:pPr>
      <w:r w:rsidRPr="00616F38">
        <w:rPr>
          <w:rFonts w:ascii="Arial" w:hAnsi="Arial" w:cs="Arial"/>
          <w:sz w:val="20"/>
          <w:szCs w:val="20"/>
          <w:lang w:eastAsia="sl-SI"/>
        </w:rPr>
        <w:t>3 ure na teden za dijake in študente 3. in 4. letnika</w:t>
      </w:r>
      <w:r w:rsidR="00BC3D05" w:rsidRPr="00616F38">
        <w:rPr>
          <w:rFonts w:ascii="Arial" w:hAnsi="Arial" w:cs="Arial"/>
          <w:sz w:val="20"/>
          <w:szCs w:val="20"/>
          <w:lang w:eastAsia="sl-SI"/>
        </w:rPr>
        <w:t xml:space="preserve"> in za dijake poklicnega tečaja, zaključnega letnika programa poklicno-tehniškega izobraževanja in študente 5. letnika.«.</w:t>
      </w:r>
    </w:p>
    <w:p w14:paraId="0528B929" w14:textId="77777777" w:rsidR="00BC3D05" w:rsidRPr="00616F38" w:rsidRDefault="00BC3D05" w:rsidP="00BC3D05">
      <w:pPr>
        <w:pStyle w:val="Brezrazmikov"/>
        <w:ind w:left="720"/>
        <w:rPr>
          <w:rFonts w:ascii="Arial" w:hAnsi="Arial" w:cs="Arial"/>
          <w:sz w:val="20"/>
          <w:szCs w:val="20"/>
          <w:lang w:eastAsia="sl-SI"/>
        </w:rPr>
      </w:pPr>
    </w:p>
    <w:p w14:paraId="564180F6" w14:textId="77777777" w:rsidR="00250FBB" w:rsidRPr="00C52589" w:rsidRDefault="00250FBB" w:rsidP="00450C33">
      <w:pPr>
        <w:spacing w:after="0" w:line="240" w:lineRule="auto"/>
        <w:jc w:val="both"/>
        <w:rPr>
          <w:rFonts w:ascii="Arial" w:eastAsia="Times New Roman" w:hAnsi="Arial" w:cs="Arial"/>
          <w:sz w:val="20"/>
          <w:szCs w:val="20"/>
          <w:lang w:eastAsia="sl-SI"/>
        </w:rPr>
      </w:pPr>
    </w:p>
    <w:p w14:paraId="69E2A98A" w14:textId="0CF1D697" w:rsidR="00250FBB" w:rsidRPr="00C52589" w:rsidRDefault="00250FBB" w:rsidP="00250FBB">
      <w:pPr>
        <w:pStyle w:val="Odstavekseznama"/>
        <w:numPr>
          <w:ilvl w:val="0"/>
          <w:numId w:val="1"/>
        </w:numPr>
        <w:spacing w:after="0" w:line="240" w:lineRule="auto"/>
        <w:jc w:val="center"/>
        <w:rPr>
          <w:rFonts w:ascii="Arial" w:eastAsia="Times New Roman" w:hAnsi="Arial" w:cs="Arial"/>
          <w:sz w:val="20"/>
          <w:szCs w:val="20"/>
          <w:lang w:eastAsia="sl-SI"/>
        </w:rPr>
      </w:pPr>
      <w:r w:rsidRPr="00C52589">
        <w:rPr>
          <w:rFonts w:ascii="Arial" w:eastAsia="Times New Roman" w:hAnsi="Arial" w:cs="Arial"/>
          <w:sz w:val="20"/>
          <w:szCs w:val="20"/>
          <w:lang w:eastAsia="sl-SI"/>
        </w:rPr>
        <w:t>člen</w:t>
      </w:r>
    </w:p>
    <w:p w14:paraId="137CE19B" w14:textId="77777777" w:rsidR="00250FBB" w:rsidRPr="00C52589" w:rsidRDefault="00250FBB" w:rsidP="00250FBB">
      <w:pPr>
        <w:spacing w:after="0" w:line="240" w:lineRule="auto"/>
        <w:jc w:val="both"/>
        <w:rPr>
          <w:rFonts w:ascii="Arial" w:eastAsia="Times New Roman" w:hAnsi="Arial" w:cs="Arial"/>
          <w:sz w:val="20"/>
          <w:szCs w:val="20"/>
          <w:lang w:eastAsia="sl-SI"/>
        </w:rPr>
      </w:pPr>
    </w:p>
    <w:p w14:paraId="2F77194A" w14:textId="7820B99C" w:rsidR="00250FBB" w:rsidRPr="00C52589" w:rsidRDefault="00656409" w:rsidP="00250FBB">
      <w:pPr>
        <w:spacing w:after="0" w:line="240" w:lineRule="auto"/>
        <w:jc w:val="both"/>
        <w:rPr>
          <w:rFonts w:ascii="Arial" w:eastAsia="Times New Roman" w:hAnsi="Arial" w:cs="Arial"/>
          <w:sz w:val="20"/>
          <w:szCs w:val="20"/>
          <w:lang w:eastAsia="sl-SI"/>
        </w:rPr>
      </w:pPr>
      <w:r>
        <w:rPr>
          <w:rFonts w:ascii="Arial" w:eastAsia="Times New Roman" w:hAnsi="Arial" w:cs="Arial"/>
          <w:sz w:val="20"/>
          <w:szCs w:val="20"/>
          <w:lang w:eastAsia="sl-SI"/>
        </w:rPr>
        <w:t xml:space="preserve">V </w:t>
      </w:r>
      <w:r w:rsidR="00250FBB" w:rsidRPr="00C52589">
        <w:rPr>
          <w:rFonts w:ascii="Arial" w:eastAsia="Times New Roman" w:hAnsi="Arial" w:cs="Arial"/>
          <w:sz w:val="20"/>
          <w:szCs w:val="20"/>
          <w:lang w:eastAsia="sl-SI"/>
        </w:rPr>
        <w:t>13.a člen</w:t>
      </w:r>
      <w:r>
        <w:rPr>
          <w:rFonts w:ascii="Arial" w:eastAsia="Times New Roman" w:hAnsi="Arial" w:cs="Arial"/>
          <w:sz w:val="20"/>
          <w:szCs w:val="20"/>
          <w:lang w:eastAsia="sl-SI"/>
        </w:rPr>
        <w:t>u</w:t>
      </w:r>
      <w:r w:rsidR="00250FBB" w:rsidRPr="00C52589">
        <w:rPr>
          <w:rFonts w:ascii="Arial" w:eastAsia="Times New Roman" w:hAnsi="Arial" w:cs="Arial"/>
          <w:sz w:val="20"/>
          <w:szCs w:val="20"/>
          <w:lang w:eastAsia="sl-SI"/>
        </w:rPr>
        <w:t xml:space="preserve"> se </w:t>
      </w:r>
      <w:r>
        <w:rPr>
          <w:rFonts w:ascii="Arial" w:eastAsia="Times New Roman" w:hAnsi="Arial" w:cs="Arial"/>
          <w:sz w:val="20"/>
          <w:szCs w:val="20"/>
          <w:lang w:eastAsia="sl-SI"/>
        </w:rPr>
        <w:t>d</w:t>
      </w:r>
      <w:r w:rsidRPr="00C52589">
        <w:rPr>
          <w:rFonts w:ascii="Arial" w:eastAsia="Times New Roman" w:hAnsi="Arial" w:cs="Arial"/>
          <w:sz w:val="20"/>
          <w:szCs w:val="20"/>
          <w:lang w:eastAsia="sl-SI"/>
        </w:rPr>
        <w:t xml:space="preserve">rugi odstavek </w:t>
      </w:r>
      <w:r w:rsidR="00250FBB" w:rsidRPr="00C52589">
        <w:rPr>
          <w:rFonts w:ascii="Arial" w:eastAsia="Times New Roman" w:hAnsi="Arial" w:cs="Arial"/>
          <w:sz w:val="20"/>
          <w:szCs w:val="20"/>
          <w:lang w:eastAsia="sl-SI"/>
        </w:rPr>
        <w:t>spremeni tako, da se glasi:</w:t>
      </w:r>
    </w:p>
    <w:p w14:paraId="54EECFDE" w14:textId="77777777" w:rsidR="00250FBB" w:rsidRPr="00C52589" w:rsidRDefault="00250FBB" w:rsidP="00250FBB">
      <w:pPr>
        <w:spacing w:after="0" w:line="240" w:lineRule="auto"/>
        <w:jc w:val="both"/>
        <w:rPr>
          <w:rFonts w:ascii="Arial" w:eastAsia="Times New Roman" w:hAnsi="Arial" w:cs="Arial"/>
          <w:sz w:val="20"/>
          <w:szCs w:val="20"/>
          <w:lang w:eastAsia="sl-SI"/>
        </w:rPr>
      </w:pPr>
    </w:p>
    <w:p w14:paraId="5A764D47" w14:textId="2BDE4923" w:rsidR="00250FBB" w:rsidRPr="00C52589" w:rsidRDefault="00250FBB" w:rsidP="00250FBB">
      <w:pPr>
        <w:spacing w:after="0" w:line="240" w:lineRule="auto"/>
        <w:jc w:val="both"/>
        <w:rPr>
          <w:rFonts w:ascii="Arial" w:eastAsia="Times New Roman" w:hAnsi="Arial" w:cs="Arial"/>
          <w:sz w:val="20"/>
          <w:szCs w:val="20"/>
          <w:lang w:eastAsia="sl-SI"/>
        </w:rPr>
      </w:pPr>
      <w:r w:rsidRPr="00C52589">
        <w:rPr>
          <w:rFonts w:ascii="Arial" w:eastAsia="Times New Roman" w:hAnsi="Arial" w:cs="Arial"/>
          <w:sz w:val="20"/>
          <w:szCs w:val="20"/>
          <w:lang w:eastAsia="sl-SI"/>
        </w:rPr>
        <w:t xml:space="preserve">»(2) Če vrtec v okviru sistemiziranih delovnih mest nima izvajalca dodatne strokovne pomoči ustrezne        izobrazbe ali smeri, lahko za izvajanje ur dodatne strokovne pomoči </w:t>
      </w:r>
      <w:r w:rsidR="00AE34C3">
        <w:rPr>
          <w:rFonts w:ascii="Arial" w:eastAsia="Times New Roman" w:hAnsi="Arial" w:cs="Arial"/>
          <w:sz w:val="20"/>
          <w:szCs w:val="20"/>
          <w:lang w:eastAsia="sl-SI"/>
        </w:rPr>
        <w:t>pod pogoji iz 39.a člena tega pravilnika</w:t>
      </w:r>
      <w:r w:rsidR="00AE34C3" w:rsidRPr="00C52589">
        <w:rPr>
          <w:rFonts w:ascii="Arial" w:eastAsia="Times New Roman" w:hAnsi="Arial" w:cs="Arial"/>
          <w:sz w:val="20"/>
          <w:szCs w:val="20"/>
          <w:lang w:eastAsia="sl-SI"/>
        </w:rPr>
        <w:t xml:space="preserve"> </w:t>
      </w:r>
      <w:r w:rsidRPr="00C52589">
        <w:rPr>
          <w:rFonts w:ascii="Arial" w:eastAsia="Times New Roman" w:hAnsi="Arial" w:cs="Arial"/>
          <w:sz w:val="20"/>
          <w:szCs w:val="20"/>
          <w:lang w:eastAsia="sl-SI"/>
        </w:rPr>
        <w:t>sklene dogovor z zavodom za vzgojo in izobraževanje otrok in mladostnikov s posebnimi potrebami</w:t>
      </w:r>
      <w:r w:rsidR="007C3B2A">
        <w:rPr>
          <w:rFonts w:ascii="Arial" w:eastAsia="Times New Roman" w:hAnsi="Arial" w:cs="Arial"/>
          <w:sz w:val="20"/>
          <w:szCs w:val="20"/>
          <w:lang w:eastAsia="sl-SI"/>
        </w:rPr>
        <w:t xml:space="preserve">, osnovno šolo, ki izvaja prilagojene ali posebne programe vzgoje in izobraževanja </w:t>
      </w:r>
      <w:r w:rsidRPr="00C52589">
        <w:rPr>
          <w:rFonts w:ascii="Arial" w:eastAsia="Times New Roman" w:hAnsi="Arial" w:cs="Arial"/>
          <w:sz w:val="20"/>
          <w:szCs w:val="20"/>
          <w:lang w:eastAsia="sl-SI"/>
        </w:rPr>
        <w:t>ali centrom za zgodnjo obravnavo</w:t>
      </w:r>
      <w:r w:rsidR="00AE34C3">
        <w:rPr>
          <w:rFonts w:ascii="Arial" w:eastAsia="Times New Roman" w:hAnsi="Arial" w:cs="Arial"/>
          <w:sz w:val="20"/>
          <w:szCs w:val="20"/>
          <w:lang w:eastAsia="sl-SI"/>
        </w:rPr>
        <w:t>.</w:t>
      </w:r>
      <w:r w:rsidRPr="00C52589">
        <w:rPr>
          <w:rFonts w:ascii="Arial" w:eastAsia="Times New Roman" w:hAnsi="Arial" w:cs="Arial"/>
          <w:sz w:val="20"/>
          <w:szCs w:val="20"/>
          <w:lang w:eastAsia="sl-SI"/>
        </w:rPr>
        <w:t xml:space="preserve">«. </w:t>
      </w:r>
    </w:p>
    <w:p w14:paraId="7D66CB00" w14:textId="77777777" w:rsidR="00250FBB" w:rsidRPr="00C52589" w:rsidRDefault="00250FBB" w:rsidP="00250FBB">
      <w:pPr>
        <w:spacing w:after="0" w:line="240" w:lineRule="auto"/>
        <w:jc w:val="both"/>
        <w:rPr>
          <w:rFonts w:ascii="Arial" w:eastAsia="Times New Roman" w:hAnsi="Arial" w:cs="Arial"/>
          <w:sz w:val="20"/>
          <w:szCs w:val="20"/>
          <w:lang w:eastAsia="sl-SI"/>
        </w:rPr>
      </w:pPr>
    </w:p>
    <w:bookmarkEnd w:id="0"/>
    <w:p w14:paraId="1290FAFE" w14:textId="77777777" w:rsidR="003836B3" w:rsidRPr="00C52589" w:rsidRDefault="003836B3" w:rsidP="00450C33">
      <w:pPr>
        <w:spacing w:after="0" w:line="240" w:lineRule="auto"/>
        <w:jc w:val="both"/>
        <w:rPr>
          <w:rFonts w:ascii="Arial" w:eastAsia="Times New Roman" w:hAnsi="Arial" w:cs="Arial"/>
          <w:sz w:val="20"/>
          <w:szCs w:val="20"/>
          <w:lang w:eastAsia="sl-SI"/>
        </w:rPr>
      </w:pPr>
    </w:p>
    <w:p w14:paraId="5938E17A" w14:textId="1C9B1E79" w:rsidR="008E2F97" w:rsidRPr="00C52589" w:rsidRDefault="004F65F2" w:rsidP="006A05DF">
      <w:pPr>
        <w:spacing w:after="0" w:line="240" w:lineRule="auto"/>
        <w:ind w:left="3540" w:firstLine="708"/>
        <w:jc w:val="both"/>
        <w:rPr>
          <w:rFonts w:ascii="Arial" w:eastAsia="Times New Roman" w:hAnsi="Arial" w:cs="Arial"/>
          <w:sz w:val="20"/>
          <w:szCs w:val="20"/>
          <w:lang w:eastAsia="sl-SI"/>
        </w:rPr>
      </w:pPr>
      <w:r w:rsidRPr="00C52589">
        <w:rPr>
          <w:rFonts w:ascii="Arial" w:eastAsia="Times New Roman" w:hAnsi="Arial" w:cs="Arial"/>
          <w:sz w:val="20"/>
          <w:szCs w:val="20"/>
          <w:lang w:eastAsia="sl-SI"/>
        </w:rPr>
        <w:t xml:space="preserve">  </w:t>
      </w:r>
      <w:r w:rsidR="00817346">
        <w:rPr>
          <w:rFonts w:ascii="Arial" w:eastAsia="Times New Roman" w:hAnsi="Arial" w:cs="Arial"/>
          <w:sz w:val="20"/>
          <w:szCs w:val="20"/>
          <w:lang w:eastAsia="sl-SI"/>
        </w:rPr>
        <w:t>4</w:t>
      </w:r>
      <w:r w:rsidR="008E2F97" w:rsidRPr="00C52589">
        <w:rPr>
          <w:rFonts w:ascii="Arial" w:eastAsia="Times New Roman" w:hAnsi="Arial" w:cs="Arial"/>
          <w:sz w:val="20"/>
          <w:szCs w:val="20"/>
          <w:lang w:eastAsia="sl-SI"/>
        </w:rPr>
        <w:t>. člen</w:t>
      </w:r>
    </w:p>
    <w:p w14:paraId="428F4395" w14:textId="77777777" w:rsidR="00995B79" w:rsidRPr="00C52589" w:rsidRDefault="00995B79" w:rsidP="00450C33">
      <w:pPr>
        <w:spacing w:after="0" w:line="240" w:lineRule="auto"/>
        <w:jc w:val="both"/>
        <w:rPr>
          <w:rFonts w:ascii="Arial" w:eastAsia="Times New Roman" w:hAnsi="Arial" w:cs="Arial"/>
          <w:sz w:val="20"/>
          <w:szCs w:val="20"/>
          <w:lang w:eastAsia="sl-SI"/>
        </w:rPr>
      </w:pPr>
    </w:p>
    <w:p w14:paraId="021A18AD" w14:textId="1E5684E6" w:rsidR="00570EB4" w:rsidRPr="00C52589" w:rsidRDefault="00570EB4" w:rsidP="00450C33">
      <w:pPr>
        <w:spacing w:after="0" w:line="240" w:lineRule="auto"/>
        <w:jc w:val="both"/>
        <w:rPr>
          <w:rFonts w:ascii="Arial" w:eastAsia="Times New Roman" w:hAnsi="Arial" w:cs="Arial"/>
          <w:sz w:val="20"/>
          <w:szCs w:val="20"/>
          <w:lang w:eastAsia="sl-SI"/>
        </w:rPr>
      </w:pPr>
      <w:r w:rsidRPr="00C52589">
        <w:rPr>
          <w:rFonts w:ascii="Arial" w:eastAsia="Times New Roman" w:hAnsi="Arial" w:cs="Arial"/>
          <w:sz w:val="20"/>
          <w:szCs w:val="20"/>
          <w:lang w:eastAsia="sl-SI"/>
        </w:rPr>
        <w:t xml:space="preserve">14. člen </w:t>
      </w:r>
      <w:r w:rsidR="00D36C5A" w:rsidRPr="00C52589">
        <w:rPr>
          <w:rFonts w:ascii="Arial" w:eastAsia="Times New Roman" w:hAnsi="Arial" w:cs="Arial"/>
          <w:sz w:val="20"/>
          <w:szCs w:val="20"/>
          <w:lang w:eastAsia="sl-SI"/>
        </w:rPr>
        <w:t xml:space="preserve">se </w:t>
      </w:r>
      <w:r w:rsidR="00173AB4" w:rsidRPr="00C52589">
        <w:rPr>
          <w:rFonts w:ascii="Arial" w:eastAsia="Times New Roman" w:hAnsi="Arial" w:cs="Arial"/>
          <w:sz w:val="20"/>
          <w:szCs w:val="20"/>
          <w:lang w:eastAsia="sl-SI"/>
        </w:rPr>
        <w:t>spremeni</w:t>
      </w:r>
      <w:r w:rsidRPr="00C52589">
        <w:rPr>
          <w:rFonts w:ascii="Arial" w:eastAsia="Times New Roman" w:hAnsi="Arial" w:cs="Arial"/>
          <w:sz w:val="20"/>
          <w:szCs w:val="20"/>
          <w:lang w:eastAsia="sl-SI"/>
        </w:rPr>
        <w:t xml:space="preserve"> tako, da </w:t>
      </w:r>
      <w:r w:rsidR="00656409">
        <w:rPr>
          <w:rFonts w:ascii="Arial" w:eastAsia="Times New Roman" w:hAnsi="Arial" w:cs="Arial"/>
          <w:sz w:val="20"/>
          <w:szCs w:val="20"/>
          <w:lang w:eastAsia="sl-SI"/>
        </w:rPr>
        <w:t xml:space="preserve">se </w:t>
      </w:r>
      <w:r w:rsidRPr="00C52589">
        <w:rPr>
          <w:rFonts w:ascii="Arial" w:eastAsia="Times New Roman" w:hAnsi="Arial" w:cs="Arial"/>
          <w:sz w:val="20"/>
          <w:szCs w:val="20"/>
          <w:lang w:eastAsia="sl-SI"/>
        </w:rPr>
        <w:t>glasi:</w:t>
      </w:r>
    </w:p>
    <w:p w14:paraId="36612E6E" w14:textId="77777777" w:rsidR="00C732D6" w:rsidRPr="00C52589" w:rsidRDefault="00C732D6" w:rsidP="00450C33">
      <w:pPr>
        <w:spacing w:after="0" w:line="240" w:lineRule="auto"/>
        <w:jc w:val="both"/>
        <w:rPr>
          <w:rFonts w:ascii="Arial" w:eastAsia="Times New Roman" w:hAnsi="Arial" w:cs="Arial"/>
          <w:sz w:val="20"/>
          <w:szCs w:val="20"/>
          <w:lang w:eastAsia="sl-SI"/>
        </w:rPr>
      </w:pPr>
    </w:p>
    <w:p w14:paraId="425D4522" w14:textId="206D5BD7" w:rsidR="00570EB4" w:rsidRPr="00C52589" w:rsidRDefault="008415CE" w:rsidP="006A05DF">
      <w:pPr>
        <w:spacing w:after="0" w:line="240" w:lineRule="auto"/>
        <w:jc w:val="center"/>
        <w:rPr>
          <w:rFonts w:ascii="Arial" w:eastAsia="Times New Roman" w:hAnsi="Arial" w:cs="Arial"/>
          <w:sz w:val="20"/>
          <w:szCs w:val="20"/>
          <w:lang w:eastAsia="sl-SI"/>
        </w:rPr>
      </w:pPr>
      <w:r w:rsidRPr="00C52589">
        <w:rPr>
          <w:rFonts w:ascii="Arial" w:eastAsia="Times New Roman" w:hAnsi="Arial" w:cs="Arial"/>
          <w:sz w:val="20"/>
          <w:szCs w:val="20"/>
          <w:lang w:eastAsia="sl-SI"/>
        </w:rPr>
        <w:t xml:space="preserve">   </w:t>
      </w:r>
      <w:r w:rsidR="00570EB4" w:rsidRPr="00C52589">
        <w:rPr>
          <w:rFonts w:ascii="Arial" w:eastAsia="Times New Roman" w:hAnsi="Arial" w:cs="Arial"/>
          <w:sz w:val="20"/>
          <w:szCs w:val="20"/>
          <w:lang w:eastAsia="sl-SI"/>
        </w:rPr>
        <w:t>»14. člen</w:t>
      </w:r>
    </w:p>
    <w:p w14:paraId="1DC69FED" w14:textId="3E0B64A9" w:rsidR="00570EB4" w:rsidRPr="00C52589" w:rsidRDefault="008415CE" w:rsidP="006A05DF">
      <w:pPr>
        <w:spacing w:after="0" w:line="240" w:lineRule="auto"/>
        <w:jc w:val="center"/>
        <w:rPr>
          <w:rFonts w:ascii="Arial" w:eastAsia="Times New Roman" w:hAnsi="Arial" w:cs="Arial"/>
          <w:sz w:val="20"/>
          <w:szCs w:val="20"/>
          <w:lang w:eastAsia="sl-SI"/>
        </w:rPr>
      </w:pPr>
      <w:r w:rsidRPr="00C52589">
        <w:rPr>
          <w:rFonts w:ascii="Arial" w:eastAsia="Times New Roman" w:hAnsi="Arial" w:cs="Arial"/>
          <w:sz w:val="20"/>
          <w:szCs w:val="20"/>
          <w:lang w:eastAsia="sl-SI"/>
        </w:rPr>
        <w:t xml:space="preserve">  </w:t>
      </w:r>
      <w:r w:rsidR="00570EB4" w:rsidRPr="00C52589">
        <w:rPr>
          <w:rFonts w:ascii="Arial" w:eastAsia="Times New Roman" w:hAnsi="Arial" w:cs="Arial"/>
          <w:sz w:val="20"/>
          <w:szCs w:val="20"/>
          <w:lang w:eastAsia="sl-SI"/>
        </w:rPr>
        <w:t>(administrativ</w:t>
      </w:r>
      <w:r w:rsidR="00E06822" w:rsidRPr="00C52589">
        <w:rPr>
          <w:rFonts w:ascii="Arial" w:eastAsia="Times New Roman" w:hAnsi="Arial" w:cs="Arial"/>
          <w:sz w:val="20"/>
          <w:szCs w:val="20"/>
          <w:lang w:eastAsia="sl-SI"/>
        </w:rPr>
        <w:t>ni</w:t>
      </w:r>
      <w:r w:rsidR="00570EB4" w:rsidRPr="00C52589">
        <w:rPr>
          <w:rFonts w:ascii="Arial" w:eastAsia="Times New Roman" w:hAnsi="Arial" w:cs="Arial"/>
          <w:sz w:val="20"/>
          <w:szCs w:val="20"/>
          <w:lang w:eastAsia="sl-SI"/>
        </w:rPr>
        <w:t xml:space="preserve"> dela</w:t>
      </w:r>
      <w:r w:rsidR="00E06822" w:rsidRPr="00C52589">
        <w:rPr>
          <w:rFonts w:ascii="Arial" w:eastAsia="Times New Roman" w:hAnsi="Arial" w:cs="Arial"/>
          <w:sz w:val="20"/>
          <w:szCs w:val="20"/>
          <w:lang w:eastAsia="sl-SI"/>
        </w:rPr>
        <w:t>vci</w:t>
      </w:r>
      <w:r w:rsidR="00570EB4" w:rsidRPr="00C52589">
        <w:rPr>
          <w:rFonts w:ascii="Arial" w:eastAsia="Times New Roman" w:hAnsi="Arial" w:cs="Arial"/>
          <w:sz w:val="20"/>
          <w:szCs w:val="20"/>
          <w:lang w:eastAsia="sl-SI"/>
        </w:rPr>
        <w:t>)</w:t>
      </w:r>
    </w:p>
    <w:p w14:paraId="0E87783F" w14:textId="77777777" w:rsidR="00570EB4" w:rsidRPr="00C52589" w:rsidRDefault="00570EB4" w:rsidP="00C52589">
      <w:pPr>
        <w:spacing w:after="0" w:line="240" w:lineRule="auto"/>
        <w:jc w:val="both"/>
        <w:rPr>
          <w:rFonts w:ascii="Arial" w:eastAsia="Times New Roman" w:hAnsi="Arial" w:cs="Arial"/>
          <w:sz w:val="20"/>
          <w:szCs w:val="20"/>
          <w:lang w:eastAsia="sl-SI"/>
        </w:rPr>
      </w:pPr>
    </w:p>
    <w:p w14:paraId="7D54900C" w14:textId="6A979277" w:rsidR="00570EB4" w:rsidRPr="00C52589" w:rsidRDefault="00570EB4" w:rsidP="00C52589">
      <w:pPr>
        <w:pStyle w:val="Odstavekseznama"/>
        <w:numPr>
          <w:ilvl w:val="0"/>
          <w:numId w:val="5"/>
        </w:numPr>
        <w:spacing w:after="0" w:line="240" w:lineRule="auto"/>
        <w:jc w:val="both"/>
        <w:rPr>
          <w:rFonts w:ascii="Arial" w:eastAsia="Times New Roman" w:hAnsi="Arial" w:cs="Arial"/>
          <w:sz w:val="20"/>
          <w:szCs w:val="20"/>
          <w:lang w:eastAsia="sl-SI"/>
        </w:rPr>
      </w:pPr>
      <w:r w:rsidRPr="00C52589">
        <w:rPr>
          <w:rFonts w:ascii="Arial" w:eastAsia="Times New Roman" w:hAnsi="Arial" w:cs="Arial"/>
          <w:sz w:val="20"/>
          <w:szCs w:val="20"/>
          <w:lang w:eastAsia="sl-SI"/>
        </w:rPr>
        <w:t>V samostojnem vrtcu s 15 ali več oddelki se sistemizira eno izmed naslednjih delovnih mest:</w:t>
      </w:r>
    </w:p>
    <w:p w14:paraId="4B9EA428" w14:textId="5329A544" w:rsidR="00570EB4" w:rsidRPr="00C52589" w:rsidRDefault="00570EB4" w:rsidP="00C52589">
      <w:pPr>
        <w:pStyle w:val="Odstavekseznama"/>
        <w:numPr>
          <w:ilvl w:val="0"/>
          <w:numId w:val="6"/>
        </w:numPr>
        <w:shd w:val="clear" w:color="auto" w:fill="FFFFFF"/>
        <w:spacing w:after="120" w:line="240" w:lineRule="auto"/>
        <w:jc w:val="both"/>
        <w:rPr>
          <w:rFonts w:ascii="Arial" w:eastAsia="Times New Roman" w:hAnsi="Arial" w:cs="Arial"/>
          <w:sz w:val="20"/>
          <w:szCs w:val="20"/>
          <w:lang w:eastAsia="sl-SI"/>
        </w:rPr>
      </w:pPr>
      <w:r w:rsidRPr="00C52589">
        <w:rPr>
          <w:rFonts w:ascii="Arial" w:eastAsia="Times New Roman" w:hAnsi="Arial" w:cs="Arial"/>
          <w:sz w:val="20"/>
          <w:szCs w:val="20"/>
          <w:lang w:eastAsia="sl-SI"/>
        </w:rPr>
        <w:t>tajnik VIZ VI (II)</w:t>
      </w:r>
    </w:p>
    <w:p w14:paraId="200C75DA" w14:textId="2E806B58" w:rsidR="00570EB4" w:rsidRPr="00C52589" w:rsidRDefault="00570EB4" w:rsidP="00C52589">
      <w:pPr>
        <w:pStyle w:val="Odstavekseznama"/>
        <w:numPr>
          <w:ilvl w:val="0"/>
          <w:numId w:val="6"/>
        </w:numPr>
        <w:shd w:val="clear" w:color="auto" w:fill="FFFFFF"/>
        <w:spacing w:after="120" w:line="240" w:lineRule="auto"/>
        <w:jc w:val="both"/>
        <w:rPr>
          <w:rFonts w:ascii="Arial" w:eastAsia="Times New Roman" w:hAnsi="Arial" w:cs="Arial"/>
          <w:sz w:val="20"/>
          <w:szCs w:val="20"/>
          <w:lang w:eastAsia="sl-SI"/>
        </w:rPr>
      </w:pPr>
      <w:r w:rsidRPr="00C52589">
        <w:rPr>
          <w:rFonts w:ascii="Arial" w:eastAsia="Times New Roman" w:hAnsi="Arial" w:cs="Arial"/>
          <w:sz w:val="20"/>
          <w:szCs w:val="20"/>
          <w:lang w:eastAsia="sl-SI"/>
        </w:rPr>
        <w:t>tajnik VIZ VI (I)</w:t>
      </w:r>
    </w:p>
    <w:p w14:paraId="1911E9CA" w14:textId="72899271" w:rsidR="00570EB4" w:rsidRPr="00C52589" w:rsidRDefault="00570EB4" w:rsidP="00C52589">
      <w:pPr>
        <w:pStyle w:val="Odstavekseznama"/>
        <w:numPr>
          <w:ilvl w:val="0"/>
          <w:numId w:val="6"/>
        </w:numPr>
        <w:shd w:val="clear" w:color="auto" w:fill="FFFFFF"/>
        <w:spacing w:after="120" w:line="240" w:lineRule="auto"/>
        <w:jc w:val="both"/>
        <w:rPr>
          <w:rFonts w:ascii="Arial" w:eastAsia="Times New Roman" w:hAnsi="Arial" w:cs="Arial"/>
          <w:sz w:val="20"/>
          <w:szCs w:val="20"/>
          <w:lang w:eastAsia="sl-SI"/>
        </w:rPr>
      </w:pPr>
      <w:r w:rsidRPr="00C52589">
        <w:rPr>
          <w:rFonts w:ascii="Arial" w:eastAsia="Times New Roman" w:hAnsi="Arial" w:cs="Arial"/>
          <w:sz w:val="20"/>
          <w:szCs w:val="20"/>
          <w:lang w:eastAsia="sl-SI"/>
        </w:rPr>
        <w:t>tajnik VIZ VII/1 (II)</w:t>
      </w:r>
    </w:p>
    <w:p w14:paraId="5F42A9B2" w14:textId="3D69FF66" w:rsidR="00570EB4" w:rsidRPr="00C52589" w:rsidRDefault="00570EB4" w:rsidP="00C52589">
      <w:pPr>
        <w:pStyle w:val="Odstavekseznama"/>
        <w:numPr>
          <w:ilvl w:val="0"/>
          <w:numId w:val="6"/>
        </w:numPr>
        <w:shd w:val="clear" w:color="auto" w:fill="FFFFFF"/>
        <w:spacing w:after="120" w:line="240" w:lineRule="auto"/>
        <w:jc w:val="both"/>
        <w:rPr>
          <w:rFonts w:ascii="Arial" w:eastAsia="Times New Roman" w:hAnsi="Arial" w:cs="Arial"/>
          <w:sz w:val="20"/>
          <w:szCs w:val="20"/>
          <w:lang w:eastAsia="sl-SI"/>
        </w:rPr>
      </w:pPr>
      <w:r w:rsidRPr="00C52589">
        <w:rPr>
          <w:rFonts w:ascii="Arial" w:eastAsia="Times New Roman" w:hAnsi="Arial" w:cs="Arial"/>
          <w:sz w:val="20"/>
          <w:szCs w:val="20"/>
          <w:lang w:eastAsia="sl-SI"/>
        </w:rPr>
        <w:t>tajnik VIZ VII/1 (I)</w:t>
      </w:r>
    </w:p>
    <w:p w14:paraId="1B74FE2A" w14:textId="3A2AD21B" w:rsidR="00570EB4" w:rsidRPr="00C52589" w:rsidRDefault="00570EB4" w:rsidP="00C52589">
      <w:pPr>
        <w:pStyle w:val="Odstavekseznama"/>
        <w:numPr>
          <w:ilvl w:val="0"/>
          <w:numId w:val="6"/>
        </w:numPr>
        <w:shd w:val="clear" w:color="auto" w:fill="FFFFFF"/>
        <w:spacing w:after="120" w:line="240" w:lineRule="auto"/>
        <w:jc w:val="both"/>
        <w:rPr>
          <w:rFonts w:ascii="Arial" w:eastAsia="Times New Roman" w:hAnsi="Arial" w:cs="Arial"/>
          <w:sz w:val="20"/>
          <w:szCs w:val="20"/>
          <w:lang w:eastAsia="sl-SI"/>
        </w:rPr>
      </w:pPr>
      <w:r w:rsidRPr="00C52589">
        <w:rPr>
          <w:rFonts w:ascii="Arial" w:eastAsia="Times New Roman" w:hAnsi="Arial" w:cs="Arial"/>
          <w:sz w:val="20"/>
          <w:szCs w:val="20"/>
          <w:lang w:eastAsia="sl-SI"/>
        </w:rPr>
        <w:t xml:space="preserve">poslovni sekretar VII/1 </w:t>
      </w:r>
    </w:p>
    <w:p w14:paraId="72474555" w14:textId="4DD1A59C" w:rsidR="00570EB4" w:rsidRPr="00C52589" w:rsidRDefault="00570EB4" w:rsidP="00C52589">
      <w:pPr>
        <w:pStyle w:val="Odstavekseznama"/>
        <w:numPr>
          <w:ilvl w:val="0"/>
          <w:numId w:val="6"/>
        </w:numPr>
        <w:shd w:val="clear" w:color="auto" w:fill="FFFFFF"/>
        <w:spacing w:after="120" w:line="240" w:lineRule="auto"/>
        <w:jc w:val="both"/>
        <w:rPr>
          <w:rFonts w:ascii="Arial" w:eastAsia="Times New Roman" w:hAnsi="Arial" w:cs="Arial"/>
          <w:sz w:val="20"/>
          <w:szCs w:val="20"/>
          <w:lang w:eastAsia="sl-SI"/>
        </w:rPr>
      </w:pPr>
      <w:r w:rsidRPr="00C52589">
        <w:rPr>
          <w:rFonts w:ascii="Arial" w:eastAsia="Times New Roman" w:hAnsi="Arial" w:cs="Arial"/>
          <w:sz w:val="20"/>
          <w:szCs w:val="20"/>
          <w:lang w:eastAsia="sl-SI"/>
        </w:rPr>
        <w:t>poslovni sekretar VII/2</w:t>
      </w:r>
      <w:r w:rsidR="00494B06" w:rsidRPr="00C52589">
        <w:rPr>
          <w:rFonts w:ascii="Arial" w:eastAsia="Times New Roman" w:hAnsi="Arial" w:cs="Arial"/>
          <w:sz w:val="20"/>
          <w:szCs w:val="20"/>
          <w:lang w:eastAsia="sl-SI"/>
        </w:rPr>
        <w:t>.</w:t>
      </w:r>
    </w:p>
    <w:p w14:paraId="337A4F47" w14:textId="77777777" w:rsidR="002F4ED2" w:rsidRPr="00C52589" w:rsidRDefault="002F4ED2" w:rsidP="00C52589">
      <w:pPr>
        <w:pStyle w:val="Odstavekseznama"/>
        <w:shd w:val="clear" w:color="auto" w:fill="FFFFFF"/>
        <w:spacing w:after="120" w:line="240" w:lineRule="auto"/>
        <w:jc w:val="both"/>
        <w:rPr>
          <w:rFonts w:ascii="Arial" w:eastAsia="Times New Roman" w:hAnsi="Arial" w:cs="Arial"/>
          <w:sz w:val="20"/>
          <w:szCs w:val="20"/>
          <w:lang w:eastAsia="sl-SI"/>
        </w:rPr>
      </w:pPr>
    </w:p>
    <w:p w14:paraId="5E8082C7" w14:textId="48E2BDF9" w:rsidR="00653569" w:rsidRPr="00002D9B" w:rsidRDefault="00570EB4" w:rsidP="00002D9B">
      <w:pPr>
        <w:pStyle w:val="Odstavekseznama"/>
        <w:numPr>
          <w:ilvl w:val="0"/>
          <w:numId w:val="5"/>
        </w:numPr>
        <w:shd w:val="clear" w:color="auto" w:fill="FFFFFF"/>
        <w:spacing w:after="120" w:line="240" w:lineRule="auto"/>
        <w:jc w:val="both"/>
        <w:rPr>
          <w:rFonts w:ascii="Arial" w:eastAsia="Times New Roman" w:hAnsi="Arial" w:cs="Arial"/>
          <w:sz w:val="20"/>
          <w:szCs w:val="20"/>
          <w:lang w:eastAsia="sl-SI"/>
        </w:rPr>
      </w:pPr>
      <w:r w:rsidRPr="00C52589">
        <w:rPr>
          <w:rFonts w:ascii="Arial" w:eastAsia="Times New Roman" w:hAnsi="Arial" w:cs="Arial"/>
          <w:sz w:val="20"/>
          <w:szCs w:val="20"/>
          <w:lang w:eastAsia="sl-SI"/>
        </w:rPr>
        <w:lastRenderedPageBreak/>
        <w:t xml:space="preserve">Tajnik VIZ VI </w:t>
      </w:r>
      <w:r w:rsidR="0025584A" w:rsidRPr="00C52589">
        <w:rPr>
          <w:rFonts w:ascii="Arial" w:eastAsia="Times New Roman" w:hAnsi="Arial" w:cs="Arial"/>
          <w:sz w:val="20"/>
          <w:szCs w:val="20"/>
          <w:lang w:eastAsia="sl-SI"/>
        </w:rPr>
        <w:t>mora imeti</w:t>
      </w:r>
      <w:r w:rsidRPr="00C52589">
        <w:rPr>
          <w:rFonts w:ascii="Arial" w:eastAsia="Times New Roman" w:hAnsi="Arial" w:cs="Arial"/>
          <w:sz w:val="20"/>
          <w:szCs w:val="20"/>
          <w:lang w:eastAsia="sl-SI"/>
        </w:rPr>
        <w:t xml:space="preserve"> višjo strokovno izobrazbo.</w:t>
      </w:r>
      <w:r w:rsidR="00653569" w:rsidRPr="00C52589">
        <w:rPr>
          <w:rFonts w:ascii="Arial" w:eastAsia="Times New Roman" w:hAnsi="Arial" w:cs="Arial"/>
          <w:sz w:val="20"/>
          <w:szCs w:val="20"/>
          <w:lang w:eastAsia="sl-SI"/>
        </w:rPr>
        <w:t xml:space="preserve"> Kriterija za prehod javnega uslužbenca z</w:t>
      </w:r>
      <w:r w:rsidR="00002D9B">
        <w:rPr>
          <w:rFonts w:ascii="Arial" w:eastAsia="Times New Roman" w:hAnsi="Arial" w:cs="Arial"/>
          <w:sz w:val="20"/>
          <w:szCs w:val="20"/>
          <w:lang w:eastAsia="sl-SI"/>
        </w:rPr>
        <w:t xml:space="preserve"> </w:t>
      </w:r>
      <w:r w:rsidR="00653569" w:rsidRPr="00002D9B">
        <w:rPr>
          <w:rFonts w:ascii="Arial" w:eastAsia="Times New Roman" w:hAnsi="Arial" w:cs="Arial"/>
          <w:sz w:val="20"/>
          <w:szCs w:val="20"/>
          <w:lang w:eastAsia="sl-SI"/>
        </w:rPr>
        <w:t>delovnega mesta tajnik VIZ VI (II)</w:t>
      </w:r>
      <w:r w:rsidR="00CD317F" w:rsidRPr="00002D9B">
        <w:rPr>
          <w:rFonts w:ascii="Arial" w:eastAsia="Times New Roman" w:hAnsi="Arial" w:cs="Arial"/>
          <w:sz w:val="20"/>
          <w:szCs w:val="20"/>
          <w:lang w:eastAsia="sl-SI"/>
        </w:rPr>
        <w:t>,</w:t>
      </w:r>
      <w:r w:rsidR="00653569" w:rsidRPr="00002D9B">
        <w:rPr>
          <w:rFonts w:ascii="Arial" w:eastAsia="Times New Roman" w:hAnsi="Arial" w:cs="Arial"/>
          <w:sz w:val="20"/>
          <w:szCs w:val="20"/>
          <w:lang w:eastAsia="sl-SI"/>
        </w:rPr>
        <w:t xml:space="preserve"> na delovno mesto tajnik VIZ VI (I)</w:t>
      </w:r>
      <w:r w:rsidR="009C08CC" w:rsidRPr="00002D9B">
        <w:rPr>
          <w:rFonts w:ascii="Arial" w:eastAsia="Times New Roman" w:hAnsi="Arial" w:cs="Arial"/>
          <w:sz w:val="20"/>
          <w:szCs w:val="20"/>
          <w:lang w:eastAsia="sl-SI"/>
        </w:rPr>
        <w:t xml:space="preserve"> </w:t>
      </w:r>
      <w:r w:rsidR="00653569" w:rsidRPr="00002D9B">
        <w:rPr>
          <w:rFonts w:ascii="Arial" w:eastAsia="Times New Roman" w:hAnsi="Arial" w:cs="Arial"/>
          <w:sz w:val="20"/>
          <w:szCs w:val="20"/>
          <w:lang w:eastAsia="sl-SI"/>
        </w:rPr>
        <w:t>sta:</w:t>
      </w:r>
    </w:p>
    <w:p w14:paraId="0325E683" w14:textId="52AD2842" w:rsidR="00653569" w:rsidRPr="00C52589" w:rsidRDefault="00653569" w:rsidP="00C52589">
      <w:pPr>
        <w:pStyle w:val="Odstavekseznama"/>
        <w:numPr>
          <w:ilvl w:val="0"/>
          <w:numId w:val="6"/>
        </w:numPr>
        <w:shd w:val="clear" w:color="auto" w:fill="FFFFFF"/>
        <w:spacing w:after="120" w:line="240" w:lineRule="auto"/>
        <w:rPr>
          <w:rFonts w:ascii="Arial" w:eastAsia="Times New Roman" w:hAnsi="Arial" w:cs="Arial"/>
          <w:sz w:val="20"/>
          <w:szCs w:val="20"/>
          <w:lang w:eastAsia="sl-SI"/>
        </w:rPr>
      </w:pPr>
      <w:r w:rsidRPr="00C52589">
        <w:rPr>
          <w:rFonts w:ascii="Arial" w:eastAsia="Times New Roman" w:hAnsi="Arial" w:cs="Arial"/>
          <w:sz w:val="20"/>
          <w:szCs w:val="20"/>
          <w:lang w:eastAsia="sl-SI"/>
        </w:rPr>
        <w:t>pet let delovnih izkušenj na delovnih mestih s sorodnimi oziroma primerljivimi nalogami,</w:t>
      </w:r>
    </w:p>
    <w:p w14:paraId="6008D760" w14:textId="31521F24" w:rsidR="00653569" w:rsidRPr="00C52589" w:rsidRDefault="00653569" w:rsidP="00C52589">
      <w:pPr>
        <w:pStyle w:val="Odstavekseznama"/>
        <w:numPr>
          <w:ilvl w:val="0"/>
          <w:numId w:val="6"/>
        </w:numPr>
        <w:shd w:val="clear" w:color="auto" w:fill="FFFFFF"/>
        <w:spacing w:after="120" w:line="240" w:lineRule="auto"/>
        <w:rPr>
          <w:rFonts w:ascii="Arial" w:eastAsia="Times New Roman" w:hAnsi="Arial" w:cs="Arial"/>
          <w:sz w:val="20"/>
          <w:szCs w:val="20"/>
          <w:lang w:eastAsia="sl-SI"/>
        </w:rPr>
      </w:pPr>
      <w:r w:rsidRPr="00C52589">
        <w:rPr>
          <w:rFonts w:ascii="Arial" w:eastAsia="Times New Roman" w:hAnsi="Arial" w:cs="Arial"/>
          <w:sz w:val="20"/>
          <w:szCs w:val="20"/>
          <w:lang w:eastAsia="sl-SI"/>
        </w:rPr>
        <w:t xml:space="preserve">izobraževanje oziroma usposabljanje na strokovnem področju delovnega mesta v obsegu </w:t>
      </w:r>
      <w:r w:rsidR="002F4ED2" w:rsidRPr="00C52589">
        <w:rPr>
          <w:rFonts w:ascii="Arial" w:eastAsia="Times New Roman" w:hAnsi="Arial" w:cs="Arial"/>
          <w:sz w:val="20"/>
          <w:szCs w:val="20"/>
          <w:lang w:eastAsia="sl-SI"/>
        </w:rPr>
        <w:t xml:space="preserve">                                              </w:t>
      </w:r>
      <w:r w:rsidRPr="00C52589">
        <w:rPr>
          <w:rFonts w:ascii="Arial" w:eastAsia="Times New Roman" w:hAnsi="Arial" w:cs="Arial"/>
          <w:sz w:val="20"/>
          <w:szCs w:val="20"/>
          <w:lang w:eastAsia="sl-SI"/>
        </w:rPr>
        <w:t>najmanj 24 ur v petih letih.</w:t>
      </w:r>
    </w:p>
    <w:p w14:paraId="284312D3" w14:textId="77777777" w:rsidR="00A9396E" w:rsidRPr="00C52589" w:rsidRDefault="00A9396E" w:rsidP="00C52589">
      <w:pPr>
        <w:pStyle w:val="Odstavekseznama"/>
        <w:shd w:val="clear" w:color="auto" w:fill="FFFFFF"/>
        <w:spacing w:after="120" w:line="240" w:lineRule="auto"/>
        <w:rPr>
          <w:rFonts w:ascii="Arial" w:eastAsia="Times New Roman" w:hAnsi="Arial" w:cs="Arial"/>
          <w:sz w:val="20"/>
          <w:szCs w:val="20"/>
          <w:lang w:eastAsia="sl-SI"/>
        </w:rPr>
      </w:pPr>
    </w:p>
    <w:p w14:paraId="5509EA2D" w14:textId="3CB78B1F" w:rsidR="00653569" w:rsidRPr="00C52589" w:rsidRDefault="00653569" w:rsidP="00C52589">
      <w:pPr>
        <w:pStyle w:val="Odstavekseznama"/>
        <w:numPr>
          <w:ilvl w:val="0"/>
          <w:numId w:val="5"/>
        </w:numPr>
        <w:shd w:val="clear" w:color="auto" w:fill="FFFFFF"/>
        <w:spacing w:after="120" w:line="240" w:lineRule="auto"/>
        <w:jc w:val="both"/>
        <w:rPr>
          <w:rFonts w:ascii="Arial" w:eastAsia="Times New Roman" w:hAnsi="Arial" w:cs="Arial"/>
          <w:sz w:val="20"/>
          <w:szCs w:val="20"/>
          <w:lang w:eastAsia="sl-SI"/>
        </w:rPr>
      </w:pPr>
      <w:r w:rsidRPr="00C52589">
        <w:rPr>
          <w:rFonts w:ascii="Arial" w:eastAsia="Times New Roman" w:hAnsi="Arial" w:cs="Arial"/>
          <w:sz w:val="20"/>
          <w:szCs w:val="20"/>
          <w:lang w:eastAsia="sl-SI"/>
        </w:rPr>
        <w:t>Tajnik VIZ VII/1</w:t>
      </w:r>
      <w:r w:rsidR="0025584A" w:rsidRPr="00C52589">
        <w:rPr>
          <w:rFonts w:ascii="Arial" w:eastAsia="Times New Roman" w:hAnsi="Arial" w:cs="Arial"/>
          <w:sz w:val="20"/>
          <w:szCs w:val="20"/>
          <w:lang w:eastAsia="sl-SI"/>
        </w:rPr>
        <w:t xml:space="preserve"> mora imeti</w:t>
      </w:r>
      <w:r w:rsidRPr="00C52589">
        <w:rPr>
          <w:rFonts w:ascii="Arial" w:eastAsia="Times New Roman" w:hAnsi="Arial" w:cs="Arial"/>
          <w:sz w:val="20"/>
          <w:szCs w:val="20"/>
          <w:lang w:eastAsia="sl-SI"/>
        </w:rPr>
        <w:t xml:space="preserve"> izobrazbo, pridobljeno po študijskih programih za pridobitev izobrazbe prve stopnje oziroma raven izobrazbe, pridobljene po študijskih programih, ki v skladu z zakonodajo ustreza izobrazbi prve stopnje. Kriterija za prehod javnega uslužbenca z delovnega mesta tajnik VIZ VII/1 (II) na delovno mesto tajnik VIZ VII/1 (I) sta:</w:t>
      </w:r>
    </w:p>
    <w:p w14:paraId="7869B455" w14:textId="77777777" w:rsidR="00653569" w:rsidRPr="00C52589" w:rsidRDefault="00653569" w:rsidP="00C52589">
      <w:pPr>
        <w:shd w:val="clear" w:color="auto" w:fill="FFFFFF"/>
        <w:spacing w:after="120" w:line="240" w:lineRule="auto"/>
        <w:ind w:left="330" w:firstLine="330"/>
        <w:jc w:val="both"/>
        <w:rPr>
          <w:rFonts w:ascii="Arial" w:eastAsia="Times New Roman" w:hAnsi="Arial" w:cs="Arial"/>
          <w:sz w:val="20"/>
          <w:szCs w:val="20"/>
          <w:lang w:eastAsia="sl-SI"/>
        </w:rPr>
      </w:pPr>
      <w:r w:rsidRPr="00C52589">
        <w:rPr>
          <w:rFonts w:ascii="Arial" w:eastAsia="Times New Roman" w:hAnsi="Arial" w:cs="Arial"/>
          <w:sz w:val="20"/>
          <w:szCs w:val="20"/>
          <w:lang w:eastAsia="sl-SI"/>
        </w:rPr>
        <w:t>– pet let delovnih izkušenj na delovnih mestih s sorodnimi oziroma primerljivimi nalogami,</w:t>
      </w:r>
    </w:p>
    <w:p w14:paraId="0A3827FA" w14:textId="4944AD8D" w:rsidR="00653569" w:rsidRPr="00C52589" w:rsidRDefault="00653569" w:rsidP="00C52589">
      <w:pPr>
        <w:shd w:val="clear" w:color="auto" w:fill="FFFFFF"/>
        <w:spacing w:after="120" w:line="240" w:lineRule="auto"/>
        <w:ind w:left="660"/>
        <w:jc w:val="both"/>
        <w:rPr>
          <w:rFonts w:ascii="Arial" w:eastAsia="Times New Roman" w:hAnsi="Arial" w:cs="Arial"/>
          <w:sz w:val="20"/>
          <w:szCs w:val="20"/>
          <w:lang w:eastAsia="sl-SI"/>
        </w:rPr>
      </w:pPr>
      <w:r w:rsidRPr="00C52589">
        <w:rPr>
          <w:rFonts w:ascii="Arial" w:eastAsia="Times New Roman" w:hAnsi="Arial" w:cs="Arial"/>
          <w:sz w:val="20"/>
          <w:szCs w:val="20"/>
          <w:lang w:eastAsia="sl-SI"/>
        </w:rPr>
        <w:t xml:space="preserve">− izobraževanje oziroma usposabljanje na strokovnem področju delovnega mesta v obsegu najmanj </w:t>
      </w:r>
      <w:r w:rsidR="00DD2423" w:rsidRPr="00C52589">
        <w:rPr>
          <w:rFonts w:ascii="Arial" w:eastAsia="Times New Roman" w:hAnsi="Arial" w:cs="Arial"/>
          <w:sz w:val="20"/>
          <w:szCs w:val="20"/>
          <w:lang w:eastAsia="sl-SI"/>
        </w:rPr>
        <w:t xml:space="preserve">  </w:t>
      </w:r>
      <w:r w:rsidRPr="00C52589">
        <w:rPr>
          <w:rFonts w:ascii="Arial" w:eastAsia="Times New Roman" w:hAnsi="Arial" w:cs="Arial"/>
          <w:sz w:val="20"/>
          <w:szCs w:val="20"/>
          <w:lang w:eastAsia="sl-SI"/>
        </w:rPr>
        <w:t>24 ur v petih letih.</w:t>
      </w:r>
    </w:p>
    <w:p w14:paraId="48DDDF5E" w14:textId="77777777" w:rsidR="007850B2" w:rsidRPr="00C52589" w:rsidRDefault="00653569" w:rsidP="00C52589">
      <w:pPr>
        <w:pStyle w:val="Odstavekseznama"/>
        <w:numPr>
          <w:ilvl w:val="0"/>
          <w:numId w:val="5"/>
        </w:numPr>
        <w:shd w:val="clear" w:color="auto" w:fill="FFFFFF"/>
        <w:spacing w:after="120" w:line="240" w:lineRule="auto"/>
        <w:jc w:val="both"/>
        <w:rPr>
          <w:rFonts w:ascii="Arial" w:eastAsia="Times New Roman" w:hAnsi="Arial" w:cs="Arial"/>
          <w:sz w:val="20"/>
          <w:szCs w:val="20"/>
          <w:lang w:eastAsia="sl-SI"/>
        </w:rPr>
      </w:pPr>
      <w:r w:rsidRPr="00C52589">
        <w:rPr>
          <w:rFonts w:ascii="Arial" w:eastAsia="Times New Roman" w:hAnsi="Arial" w:cs="Arial"/>
          <w:sz w:val="20"/>
          <w:szCs w:val="20"/>
          <w:lang w:eastAsia="sl-SI"/>
        </w:rPr>
        <w:t xml:space="preserve">Poslovni sekretar VII/1 </w:t>
      </w:r>
      <w:r w:rsidR="0025584A" w:rsidRPr="00C52589">
        <w:rPr>
          <w:rFonts w:ascii="Arial" w:eastAsia="Times New Roman" w:hAnsi="Arial" w:cs="Arial"/>
          <w:sz w:val="20"/>
          <w:szCs w:val="20"/>
          <w:lang w:eastAsia="sl-SI"/>
        </w:rPr>
        <w:t>mora imeti</w:t>
      </w:r>
      <w:r w:rsidRPr="00C52589">
        <w:rPr>
          <w:rFonts w:ascii="Arial" w:eastAsia="Times New Roman" w:hAnsi="Arial" w:cs="Arial"/>
          <w:sz w:val="20"/>
          <w:szCs w:val="20"/>
          <w:lang w:eastAsia="sl-SI"/>
        </w:rPr>
        <w:t xml:space="preserve"> izobrazbo, pridobljeno po študijskih programih za pridobitev izobrazbe prve stopnje oziroma raven izobrazbe, pridobljene po študijskih programih, ki v skladu z zakonodajo ustreza izobrazbi prve stopnje. </w:t>
      </w:r>
    </w:p>
    <w:p w14:paraId="4E9E4C4F" w14:textId="77777777" w:rsidR="002F4ED2" w:rsidRPr="00C52589" w:rsidRDefault="002F4ED2" w:rsidP="00C52589">
      <w:pPr>
        <w:pStyle w:val="Odstavekseznama"/>
        <w:shd w:val="clear" w:color="auto" w:fill="FFFFFF"/>
        <w:spacing w:after="120" w:line="240" w:lineRule="auto"/>
        <w:jc w:val="both"/>
        <w:rPr>
          <w:rFonts w:ascii="Arial" w:hAnsi="Arial" w:cs="Arial"/>
          <w:sz w:val="20"/>
          <w:szCs w:val="20"/>
        </w:rPr>
      </w:pPr>
    </w:p>
    <w:p w14:paraId="3BD1D577" w14:textId="02CF0533" w:rsidR="00653569" w:rsidRPr="00C52589" w:rsidRDefault="00653569" w:rsidP="00C52589">
      <w:pPr>
        <w:pStyle w:val="Odstavekseznama"/>
        <w:numPr>
          <w:ilvl w:val="0"/>
          <w:numId w:val="5"/>
        </w:numPr>
        <w:shd w:val="clear" w:color="auto" w:fill="FFFFFF"/>
        <w:spacing w:after="120" w:line="240" w:lineRule="auto"/>
        <w:jc w:val="both"/>
        <w:rPr>
          <w:rFonts w:ascii="Arial" w:eastAsia="Times New Roman" w:hAnsi="Arial" w:cs="Arial"/>
          <w:sz w:val="20"/>
          <w:szCs w:val="20"/>
          <w:lang w:eastAsia="sl-SI"/>
        </w:rPr>
      </w:pPr>
      <w:r w:rsidRPr="00C52589">
        <w:rPr>
          <w:rFonts w:ascii="Arial" w:eastAsia="Times New Roman" w:hAnsi="Arial" w:cs="Arial"/>
          <w:sz w:val="20"/>
          <w:szCs w:val="20"/>
          <w:lang w:eastAsia="sl-SI"/>
        </w:rPr>
        <w:t xml:space="preserve">Poslovni sekretar VII/2 </w:t>
      </w:r>
      <w:r w:rsidR="001F48BE" w:rsidRPr="00C52589">
        <w:rPr>
          <w:rFonts w:ascii="Arial" w:eastAsia="Times New Roman" w:hAnsi="Arial" w:cs="Arial"/>
          <w:sz w:val="20"/>
          <w:szCs w:val="20"/>
          <w:lang w:eastAsia="sl-SI"/>
        </w:rPr>
        <w:t>mora imeti</w:t>
      </w:r>
      <w:r w:rsidRPr="00C52589">
        <w:rPr>
          <w:rFonts w:ascii="Arial" w:eastAsia="Times New Roman" w:hAnsi="Arial" w:cs="Arial"/>
          <w:sz w:val="20"/>
          <w:szCs w:val="20"/>
          <w:lang w:eastAsia="sl-SI"/>
        </w:rPr>
        <w:t xml:space="preserve"> izobrazbo, pridobljeno po študijskih programih za pridobitev izobrazbe druge stopnje oziroma raven izobrazbe, pridobljene po študijskih programih, ki v skladu z zakonodajo ustreza izobrazbi druge stopnje.</w:t>
      </w:r>
    </w:p>
    <w:p w14:paraId="6A7A9689" w14:textId="77777777" w:rsidR="002F4ED2" w:rsidRPr="00C52589" w:rsidRDefault="002F4ED2" w:rsidP="00551D7D">
      <w:pPr>
        <w:shd w:val="clear" w:color="auto" w:fill="FFFFFF"/>
        <w:spacing w:after="120" w:line="240" w:lineRule="auto"/>
        <w:ind w:left="4680"/>
        <w:jc w:val="both"/>
        <w:rPr>
          <w:rFonts w:ascii="Arial" w:hAnsi="Arial" w:cs="Arial"/>
          <w:sz w:val="20"/>
          <w:szCs w:val="20"/>
        </w:rPr>
      </w:pPr>
    </w:p>
    <w:p w14:paraId="28041474" w14:textId="0623DD6A" w:rsidR="00515067" w:rsidRPr="00C52589" w:rsidRDefault="00BB2C41" w:rsidP="00551D7D">
      <w:pPr>
        <w:shd w:val="clear" w:color="auto" w:fill="FFFFFF"/>
        <w:spacing w:after="120" w:line="240" w:lineRule="auto"/>
        <w:ind w:left="4680"/>
        <w:jc w:val="both"/>
        <w:rPr>
          <w:rFonts w:ascii="Arial" w:hAnsi="Arial" w:cs="Arial"/>
          <w:sz w:val="20"/>
          <w:szCs w:val="20"/>
        </w:rPr>
      </w:pPr>
      <w:r>
        <w:rPr>
          <w:rFonts w:ascii="Arial" w:hAnsi="Arial" w:cs="Arial"/>
          <w:sz w:val="20"/>
          <w:szCs w:val="20"/>
        </w:rPr>
        <w:t>5</w:t>
      </w:r>
      <w:r w:rsidR="00551D7D" w:rsidRPr="00C52589">
        <w:rPr>
          <w:rFonts w:ascii="Arial" w:hAnsi="Arial" w:cs="Arial"/>
          <w:sz w:val="20"/>
          <w:szCs w:val="20"/>
        </w:rPr>
        <w:t xml:space="preserve">. </w:t>
      </w:r>
      <w:r w:rsidR="00737D81" w:rsidRPr="00C52589">
        <w:rPr>
          <w:rFonts w:ascii="Arial" w:hAnsi="Arial" w:cs="Arial"/>
          <w:sz w:val="20"/>
          <w:szCs w:val="20"/>
        </w:rPr>
        <w:t>člen</w:t>
      </w:r>
    </w:p>
    <w:p w14:paraId="6D109F3D" w14:textId="77777777" w:rsidR="00220888" w:rsidRPr="00C52589" w:rsidRDefault="00220888" w:rsidP="00220888">
      <w:pPr>
        <w:pStyle w:val="Brezrazmikov"/>
        <w:rPr>
          <w:rFonts w:ascii="Arial" w:hAnsi="Arial" w:cs="Arial"/>
          <w:sz w:val="20"/>
          <w:szCs w:val="20"/>
        </w:rPr>
      </w:pPr>
    </w:p>
    <w:p w14:paraId="354E6058" w14:textId="64923CDC" w:rsidR="00C732D6" w:rsidRPr="00C52589" w:rsidRDefault="00515067" w:rsidP="003036A5">
      <w:pPr>
        <w:ind w:firstLine="708"/>
        <w:rPr>
          <w:rFonts w:ascii="Arial" w:hAnsi="Arial" w:cs="Arial"/>
          <w:sz w:val="20"/>
          <w:szCs w:val="20"/>
        </w:rPr>
      </w:pPr>
      <w:r w:rsidRPr="00C52589">
        <w:rPr>
          <w:rFonts w:ascii="Arial" w:hAnsi="Arial" w:cs="Arial"/>
          <w:sz w:val="20"/>
          <w:szCs w:val="20"/>
        </w:rPr>
        <w:t>Za 14. členom se doda</w:t>
      </w:r>
      <w:r w:rsidR="00544E8A" w:rsidRPr="00C52589">
        <w:rPr>
          <w:rFonts w:ascii="Arial" w:hAnsi="Arial" w:cs="Arial"/>
          <w:sz w:val="20"/>
          <w:szCs w:val="20"/>
        </w:rPr>
        <w:t>ta</w:t>
      </w:r>
      <w:r w:rsidR="00151AAF" w:rsidRPr="00C52589">
        <w:rPr>
          <w:rFonts w:ascii="Arial" w:hAnsi="Arial" w:cs="Arial"/>
          <w:sz w:val="20"/>
          <w:szCs w:val="20"/>
        </w:rPr>
        <w:t xml:space="preserve"> </w:t>
      </w:r>
      <w:r w:rsidRPr="00C52589">
        <w:rPr>
          <w:rFonts w:ascii="Arial" w:hAnsi="Arial" w:cs="Arial"/>
          <w:sz w:val="20"/>
          <w:szCs w:val="20"/>
        </w:rPr>
        <w:t>nov</w:t>
      </w:r>
      <w:r w:rsidR="00A91463" w:rsidRPr="00C52589">
        <w:rPr>
          <w:rFonts w:ascii="Arial" w:hAnsi="Arial" w:cs="Arial"/>
          <w:sz w:val="20"/>
          <w:szCs w:val="20"/>
        </w:rPr>
        <w:t>i</w:t>
      </w:r>
      <w:r w:rsidR="00737D81" w:rsidRPr="00C52589">
        <w:rPr>
          <w:rFonts w:ascii="Arial" w:hAnsi="Arial" w:cs="Arial"/>
          <w:sz w:val="20"/>
          <w:szCs w:val="20"/>
        </w:rPr>
        <w:t xml:space="preserve"> 14.a</w:t>
      </w:r>
      <w:r w:rsidR="00544E8A" w:rsidRPr="00C52589">
        <w:rPr>
          <w:rFonts w:ascii="Arial" w:hAnsi="Arial" w:cs="Arial"/>
          <w:sz w:val="20"/>
          <w:szCs w:val="20"/>
        </w:rPr>
        <w:t xml:space="preserve"> in </w:t>
      </w:r>
      <w:r w:rsidR="005A58A2" w:rsidRPr="00C52589">
        <w:rPr>
          <w:rFonts w:ascii="Arial" w:hAnsi="Arial" w:cs="Arial"/>
          <w:sz w:val="20"/>
          <w:szCs w:val="20"/>
        </w:rPr>
        <w:t xml:space="preserve"> 14.b</w:t>
      </w:r>
      <w:r w:rsidR="00544E8A" w:rsidRPr="00C52589">
        <w:rPr>
          <w:rFonts w:ascii="Arial" w:hAnsi="Arial" w:cs="Arial"/>
          <w:sz w:val="20"/>
          <w:szCs w:val="20"/>
        </w:rPr>
        <w:t xml:space="preserve"> </w:t>
      </w:r>
      <w:r w:rsidR="00737D81" w:rsidRPr="00C52589">
        <w:rPr>
          <w:rFonts w:ascii="Arial" w:hAnsi="Arial" w:cs="Arial"/>
          <w:sz w:val="20"/>
          <w:szCs w:val="20"/>
        </w:rPr>
        <w:t>člen, ki se glasi</w:t>
      </w:r>
      <w:r w:rsidR="00544E8A" w:rsidRPr="00C52589">
        <w:rPr>
          <w:rFonts w:ascii="Arial" w:hAnsi="Arial" w:cs="Arial"/>
          <w:sz w:val="20"/>
          <w:szCs w:val="20"/>
        </w:rPr>
        <w:t>ta</w:t>
      </w:r>
      <w:r w:rsidR="00737D81" w:rsidRPr="00C52589">
        <w:rPr>
          <w:rFonts w:ascii="Arial" w:hAnsi="Arial" w:cs="Arial"/>
          <w:sz w:val="20"/>
          <w:szCs w:val="20"/>
        </w:rPr>
        <w:t>:</w:t>
      </w:r>
    </w:p>
    <w:p w14:paraId="0E4FB0A2" w14:textId="77777777" w:rsidR="00C732D6" w:rsidRPr="00C52589" w:rsidRDefault="00737D81" w:rsidP="002803A9">
      <w:pPr>
        <w:pStyle w:val="Brezrazmikov"/>
        <w:rPr>
          <w:rFonts w:ascii="Arial" w:hAnsi="Arial" w:cs="Arial"/>
          <w:sz w:val="20"/>
          <w:szCs w:val="20"/>
        </w:rPr>
      </w:pPr>
      <w:r w:rsidRPr="00C52589">
        <w:rPr>
          <w:rFonts w:ascii="Arial" w:hAnsi="Arial" w:cs="Arial"/>
          <w:sz w:val="20"/>
          <w:szCs w:val="20"/>
        </w:rPr>
        <w:t xml:space="preserve"> </w:t>
      </w:r>
    </w:p>
    <w:p w14:paraId="4557C1C0" w14:textId="3421C357" w:rsidR="00515067" w:rsidRPr="00C52589" w:rsidRDefault="00515067" w:rsidP="002803A9">
      <w:pPr>
        <w:pStyle w:val="Brezrazmikov"/>
        <w:rPr>
          <w:rFonts w:ascii="Arial" w:hAnsi="Arial" w:cs="Arial"/>
          <w:sz w:val="20"/>
          <w:szCs w:val="20"/>
        </w:rPr>
      </w:pPr>
      <w:r w:rsidRPr="00C52589">
        <w:rPr>
          <w:rFonts w:ascii="Arial" w:hAnsi="Arial" w:cs="Arial"/>
          <w:sz w:val="20"/>
          <w:szCs w:val="20"/>
        </w:rPr>
        <w:tab/>
      </w:r>
      <w:r w:rsidRPr="00C52589">
        <w:rPr>
          <w:rFonts w:ascii="Arial" w:hAnsi="Arial" w:cs="Arial"/>
          <w:sz w:val="20"/>
          <w:szCs w:val="20"/>
        </w:rPr>
        <w:tab/>
      </w:r>
      <w:r w:rsidRPr="00C52589">
        <w:rPr>
          <w:rFonts w:ascii="Arial" w:hAnsi="Arial" w:cs="Arial"/>
          <w:sz w:val="20"/>
          <w:szCs w:val="20"/>
        </w:rPr>
        <w:tab/>
      </w:r>
      <w:r w:rsidRPr="00C52589">
        <w:rPr>
          <w:rFonts w:ascii="Arial" w:hAnsi="Arial" w:cs="Arial"/>
          <w:sz w:val="20"/>
          <w:szCs w:val="20"/>
        </w:rPr>
        <w:tab/>
      </w:r>
      <w:r w:rsidRPr="00C52589">
        <w:rPr>
          <w:rFonts w:ascii="Arial" w:hAnsi="Arial" w:cs="Arial"/>
          <w:sz w:val="20"/>
          <w:szCs w:val="20"/>
        </w:rPr>
        <w:tab/>
      </w:r>
      <w:r w:rsidRPr="00C52589">
        <w:rPr>
          <w:rFonts w:ascii="Arial" w:hAnsi="Arial" w:cs="Arial"/>
          <w:sz w:val="20"/>
          <w:szCs w:val="20"/>
        </w:rPr>
        <w:tab/>
      </w:r>
      <w:r w:rsidR="002803A9" w:rsidRPr="00C52589">
        <w:rPr>
          <w:rFonts w:ascii="Arial" w:hAnsi="Arial" w:cs="Arial"/>
          <w:sz w:val="20"/>
          <w:szCs w:val="20"/>
        </w:rPr>
        <w:t xml:space="preserve">   </w:t>
      </w:r>
      <w:r w:rsidR="00737D81" w:rsidRPr="00C52589">
        <w:rPr>
          <w:rFonts w:ascii="Arial" w:hAnsi="Arial" w:cs="Arial"/>
          <w:sz w:val="20"/>
          <w:szCs w:val="20"/>
        </w:rPr>
        <w:t>»</w:t>
      </w:r>
      <w:r w:rsidRPr="00C52589">
        <w:rPr>
          <w:rFonts w:ascii="Arial" w:hAnsi="Arial" w:cs="Arial"/>
          <w:sz w:val="20"/>
          <w:szCs w:val="20"/>
        </w:rPr>
        <w:t>14.a člen</w:t>
      </w:r>
    </w:p>
    <w:p w14:paraId="1F23BA10" w14:textId="7EEAEC8A" w:rsidR="00515067" w:rsidRPr="00C52589" w:rsidRDefault="00515067" w:rsidP="002803A9">
      <w:pPr>
        <w:pStyle w:val="Brezrazmikov"/>
        <w:rPr>
          <w:rFonts w:ascii="Arial" w:hAnsi="Arial" w:cs="Arial"/>
          <w:sz w:val="20"/>
          <w:szCs w:val="20"/>
        </w:rPr>
      </w:pPr>
      <w:r w:rsidRPr="00C52589">
        <w:rPr>
          <w:rFonts w:ascii="Arial" w:hAnsi="Arial" w:cs="Arial"/>
          <w:sz w:val="20"/>
          <w:szCs w:val="20"/>
        </w:rPr>
        <w:tab/>
      </w:r>
      <w:r w:rsidRPr="00C52589">
        <w:rPr>
          <w:rFonts w:ascii="Arial" w:hAnsi="Arial" w:cs="Arial"/>
          <w:sz w:val="20"/>
          <w:szCs w:val="20"/>
        </w:rPr>
        <w:tab/>
      </w:r>
      <w:r w:rsidRPr="00C52589">
        <w:rPr>
          <w:rFonts w:ascii="Arial" w:hAnsi="Arial" w:cs="Arial"/>
          <w:sz w:val="20"/>
          <w:szCs w:val="20"/>
        </w:rPr>
        <w:tab/>
      </w:r>
      <w:r w:rsidRPr="00C52589">
        <w:rPr>
          <w:rFonts w:ascii="Arial" w:hAnsi="Arial" w:cs="Arial"/>
          <w:sz w:val="20"/>
          <w:szCs w:val="20"/>
        </w:rPr>
        <w:tab/>
      </w:r>
      <w:r w:rsidRPr="00C52589">
        <w:rPr>
          <w:rFonts w:ascii="Arial" w:hAnsi="Arial" w:cs="Arial"/>
          <w:sz w:val="20"/>
          <w:szCs w:val="20"/>
        </w:rPr>
        <w:tab/>
      </w:r>
      <w:r w:rsidR="002803A9" w:rsidRPr="00C52589">
        <w:rPr>
          <w:rFonts w:ascii="Arial" w:hAnsi="Arial" w:cs="Arial"/>
          <w:sz w:val="20"/>
          <w:szCs w:val="20"/>
        </w:rPr>
        <w:t xml:space="preserve">     </w:t>
      </w:r>
      <w:r w:rsidRPr="00C52589">
        <w:rPr>
          <w:rFonts w:ascii="Arial" w:hAnsi="Arial" w:cs="Arial"/>
          <w:sz w:val="20"/>
          <w:szCs w:val="20"/>
        </w:rPr>
        <w:t>(računovodsk</w:t>
      </w:r>
      <w:r w:rsidR="009277F5" w:rsidRPr="00C52589">
        <w:rPr>
          <w:rFonts w:ascii="Arial" w:hAnsi="Arial" w:cs="Arial"/>
          <w:sz w:val="20"/>
          <w:szCs w:val="20"/>
        </w:rPr>
        <w:t>i</w:t>
      </w:r>
      <w:r w:rsidRPr="00C52589">
        <w:rPr>
          <w:rFonts w:ascii="Arial" w:hAnsi="Arial" w:cs="Arial"/>
          <w:sz w:val="20"/>
          <w:szCs w:val="20"/>
        </w:rPr>
        <w:t xml:space="preserve"> dela</w:t>
      </w:r>
      <w:r w:rsidR="009277F5" w:rsidRPr="00C52589">
        <w:rPr>
          <w:rFonts w:ascii="Arial" w:hAnsi="Arial" w:cs="Arial"/>
          <w:sz w:val="20"/>
          <w:szCs w:val="20"/>
        </w:rPr>
        <w:t>vci</w:t>
      </w:r>
      <w:r w:rsidRPr="00C52589">
        <w:rPr>
          <w:rFonts w:ascii="Arial" w:hAnsi="Arial" w:cs="Arial"/>
          <w:sz w:val="20"/>
          <w:szCs w:val="20"/>
        </w:rPr>
        <w:t>)</w:t>
      </w:r>
    </w:p>
    <w:p w14:paraId="77AA7E5D" w14:textId="77777777" w:rsidR="002803A9" w:rsidRPr="00C52589" w:rsidRDefault="002803A9" w:rsidP="002803A9">
      <w:pPr>
        <w:pStyle w:val="Brezrazmikov"/>
        <w:rPr>
          <w:rFonts w:ascii="Arial" w:hAnsi="Arial" w:cs="Arial"/>
          <w:sz w:val="20"/>
          <w:szCs w:val="20"/>
        </w:rPr>
      </w:pPr>
    </w:p>
    <w:p w14:paraId="5A67CD4C" w14:textId="1ADD16B7" w:rsidR="00515067" w:rsidRPr="00C52589" w:rsidRDefault="00515067" w:rsidP="005A6F2F">
      <w:pPr>
        <w:pStyle w:val="Odstavekseznama"/>
        <w:numPr>
          <w:ilvl w:val="0"/>
          <w:numId w:val="7"/>
        </w:numPr>
        <w:shd w:val="clear" w:color="auto" w:fill="FFFFFF"/>
        <w:spacing w:after="120" w:line="240" w:lineRule="auto"/>
        <w:jc w:val="both"/>
        <w:rPr>
          <w:rFonts w:ascii="Arial" w:hAnsi="Arial" w:cs="Arial"/>
          <w:sz w:val="20"/>
          <w:szCs w:val="20"/>
        </w:rPr>
      </w:pPr>
      <w:r w:rsidRPr="00C52589">
        <w:rPr>
          <w:rFonts w:ascii="Arial" w:hAnsi="Arial" w:cs="Arial"/>
          <w:sz w:val="20"/>
          <w:szCs w:val="20"/>
        </w:rPr>
        <w:t>V samostojnem vrtcu s 15 ali več oddelki se sistemizira eno delovno mesto izmed naslednjih delovnih mest:</w:t>
      </w:r>
    </w:p>
    <w:p w14:paraId="22118473" w14:textId="771B174F" w:rsidR="00515067" w:rsidRPr="00C52589" w:rsidRDefault="00515067" w:rsidP="005A6F2F">
      <w:pPr>
        <w:pStyle w:val="Odstavekseznama"/>
        <w:numPr>
          <w:ilvl w:val="0"/>
          <w:numId w:val="6"/>
        </w:numPr>
        <w:shd w:val="clear" w:color="auto" w:fill="FFFFFF"/>
        <w:spacing w:after="120" w:line="240" w:lineRule="auto"/>
        <w:jc w:val="both"/>
        <w:rPr>
          <w:rFonts w:ascii="Arial" w:eastAsia="Times New Roman" w:hAnsi="Arial" w:cs="Arial"/>
          <w:sz w:val="20"/>
          <w:szCs w:val="20"/>
          <w:lang w:eastAsia="sl-SI"/>
        </w:rPr>
      </w:pPr>
      <w:r w:rsidRPr="00C52589">
        <w:rPr>
          <w:rFonts w:ascii="Arial" w:eastAsia="Times New Roman" w:hAnsi="Arial" w:cs="Arial"/>
          <w:sz w:val="20"/>
          <w:szCs w:val="20"/>
          <w:lang w:eastAsia="sl-SI"/>
        </w:rPr>
        <w:t xml:space="preserve">računovodja VI </w:t>
      </w:r>
    </w:p>
    <w:p w14:paraId="1512F371" w14:textId="29D3600D" w:rsidR="00515067" w:rsidRPr="00C52589" w:rsidRDefault="00515067" w:rsidP="005A6F2F">
      <w:pPr>
        <w:pStyle w:val="Odstavekseznama"/>
        <w:numPr>
          <w:ilvl w:val="0"/>
          <w:numId w:val="6"/>
        </w:numPr>
        <w:shd w:val="clear" w:color="auto" w:fill="FFFFFF"/>
        <w:spacing w:after="120" w:line="240" w:lineRule="auto"/>
        <w:jc w:val="both"/>
        <w:rPr>
          <w:rFonts w:ascii="Arial" w:eastAsia="Times New Roman" w:hAnsi="Arial" w:cs="Arial"/>
          <w:sz w:val="20"/>
          <w:szCs w:val="20"/>
          <w:lang w:eastAsia="sl-SI"/>
        </w:rPr>
      </w:pPr>
      <w:r w:rsidRPr="00C52589">
        <w:rPr>
          <w:rFonts w:ascii="Arial" w:eastAsia="Times New Roman" w:hAnsi="Arial" w:cs="Arial"/>
          <w:sz w:val="20"/>
          <w:szCs w:val="20"/>
          <w:lang w:eastAsia="sl-SI"/>
        </w:rPr>
        <w:t xml:space="preserve">glavni računovodja VI </w:t>
      </w:r>
    </w:p>
    <w:p w14:paraId="1311EA5B" w14:textId="31EF2495" w:rsidR="00515067" w:rsidRPr="00C52589" w:rsidRDefault="00515067" w:rsidP="005A6F2F">
      <w:pPr>
        <w:pStyle w:val="Odstavekseznama"/>
        <w:numPr>
          <w:ilvl w:val="0"/>
          <w:numId w:val="6"/>
        </w:numPr>
        <w:shd w:val="clear" w:color="auto" w:fill="FFFFFF"/>
        <w:spacing w:after="120" w:line="240" w:lineRule="auto"/>
        <w:jc w:val="both"/>
        <w:rPr>
          <w:rFonts w:ascii="Arial" w:eastAsia="Times New Roman" w:hAnsi="Arial" w:cs="Arial"/>
          <w:sz w:val="20"/>
          <w:szCs w:val="20"/>
          <w:lang w:eastAsia="sl-SI"/>
        </w:rPr>
      </w:pPr>
      <w:r w:rsidRPr="00C52589">
        <w:rPr>
          <w:rFonts w:ascii="Arial" w:eastAsia="Times New Roman" w:hAnsi="Arial" w:cs="Arial"/>
          <w:sz w:val="20"/>
          <w:szCs w:val="20"/>
          <w:lang w:eastAsia="sl-SI"/>
        </w:rPr>
        <w:t xml:space="preserve">računovodja VII/1 </w:t>
      </w:r>
    </w:p>
    <w:p w14:paraId="3158504B" w14:textId="1C38429C" w:rsidR="00515067" w:rsidRPr="00C52589" w:rsidRDefault="00515067" w:rsidP="005A6F2F">
      <w:pPr>
        <w:pStyle w:val="Odstavekseznama"/>
        <w:numPr>
          <w:ilvl w:val="0"/>
          <w:numId w:val="6"/>
        </w:numPr>
        <w:shd w:val="clear" w:color="auto" w:fill="FFFFFF"/>
        <w:spacing w:after="120" w:line="240" w:lineRule="auto"/>
        <w:jc w:val="both"/>
        <w:rPr>
          <w:rFonts w:ascii="Arial" w:eastAsia="Times New Roman" w:hAnsi="Arial" w:cs="Arial"/>
          <w:sz w:val="20"/>
          <w:szCs w:val="20"/>
          <w:lang w:eastAsia="sl-SI"/>
        </w:rPr>
      </w:pPr>
      <w:r w:rsidRPr="00C52589">
        <w:rPr>
          <w:rFonts w:ascii="Arial" w:eastAsia="Times New Roman" w:hAnsi="Arial" w:cs="Arial"/>
          <w:sz w:val="20"/>
          <w:szCs w:val="20"/>
          <w:lang w:eastAsia="sl-SI"/>
        </w:rPr>
        <w:t>glavni računovodja VII/1</w:t>
      </w:r>
    </w:p>
    <w:p w14:paraId="240D1FAB" w14:textId="27403A45" w:rsidR="00515067" w:rsidRPr="00C52589" w:rsidRDefault="00515067" w:rsidP="005A6F2F">
      <w:pPr>
        <w:pStyle w:val="Odstavekseznama"/>
        <w:numPr>
          <w:ilvl w:val="0"/>
          <w:numId w:val="6"/>
        </w:numPr>
        <w:shd w:val="clear" w:color="auto" w:fill="FFFFFF"/>
        <w:spacing w:after="120" w:line="240" w:lineRule="auto"/>
        <w:jc w:val="both"/>
        <w:rPr>
          <w:rFonts w:ascii="Arial" w:hAnsi="Arial" w:cs="Arial"/>
          <w:sz w:val="20"/>
          <w:szCs w:val="20"/>
        </w:rPr>
      </w:pPr>
      <w:r w:rsidRPr="00C52589">
        <w:rPr>
          <w:rFonts w:ascii="Arial" w:eastAsia="Times New Roman" w:hAnsi="Arial" w:cs="Arial"/>
          <w:sz w:val="20"/>
          <w:szCs w:val="20"/>
          <w:lang w:eastAsia="sl-SI"/>
        </w:rPr>
        <w:t>računovodja VII/2</w:t>
      </w:r>
      <w:r w:rsidRPr="00C52589">
        <w:rPr>
          <w:rFonts w:ascii="Arial" w:hAnsi="Arial" w:cs="Arial"/>
          <w:sz w:val="20"/>
          <w:szCs w:val="20"/>
        </w:rPr>
        <w:t xml:space="preserve"> (III)</w:t>
      </w:r>
    </w:p>
    <w:p w14:paraId="2684B578" w14:textId="1DD1ABEB" w:rsidR="00515067" w:rsidRPr="00C52589" w:rsidRDefault="00515067" w:rsidP="005A6F2F">
      <w:pPr>
        <w:pStyle w:val="Odstavekseznama"/>
        <w:numPr>
          <w:ilvl w:val="0"/>
          <w:numId w:val="6"/>
        </w:numPr>
        <w:shd w:val="clear" w:color="auto" w:fill="FFFFFF"/>
        <w:spacing w:after="120" w:line="240" w:lineRule="auto"/>
        <w:jc w:val="both"/>
        <w:rPr>
          <w:rFonts w:ascii="Arial" w:eastAsia="Times New Roman" w:hAnsi="Arial" w:cs="Arial"/>
          <w:sz w:val="20"/>
          <w:szCs w:val="20"/>
          <w:lang w:eastAsia="sl-SI"/>
        </w:rPr>
      </w:pPr>
      <w:r w:rsidRPr="00C52589">
        <w:rPr>
          <w:rFonts w:ascii="Arial" w:eastAsia="Times New Roman" w:hAnsi="Arial" w:cs="Arial"/>
          <w:sz w:val="20"/>
          <w:szCs w:val="20"/>
          <w:lang w:eastAsia="sl-SI"/>
        </w:rPr>
        <w:t>računovodja VII/2</w:t>
      </w:r>
      <w:r w:rsidRPr="00C52589">
        <w:rPr>
          <w:rFonts w:ascii="Arial" w:hAnsi="Arial" w:cs="Arial"/>
          <w:sz w:val="20"/>
          <w:szCs w:val="20"/>
        </w:rPr>
        <w:t xml:space="preserve"> (II)</w:t>
      </w:r>
    </w:p>
    <w:p w14:paraId="4C3287F9" w14:textId="680A96B4" w:rsidR="00515067" w:rsidRPr="00C52589" w:rsidRDefault="00515067" w:rsidP="005A6F2F">
      <w:pPr>
        <w:pStyle w:val="Odstavekseznama"/>
        <w:numPr>
          <w:ilvl w:val="0"/>
          <w:numId w:val="6"/>
        </w:numPr>
        <w:shd w:val="clear" w:color="auto" w:fill="FFFFFF"/>
        <w:spacing w:after="120" w:line="240" w:lineRule="auto"/>
        <w:jc w:val="both"/>
        <w:rPr>
          <w:rFonts w:ascii="Arial" w:eastAsia="Times New Roman" w:hAnsi="Arial" w:cs="Arial"/>
          <w:sz w:val="20"/>
          <w:szCs w:val="20"/>
          <w:lang w:eastAsia="sl-SI"/>
        </w:rPr>
      </w:pPr>
      <w:r w:rsidRPr="00C52589">
        <w:rPr>
          <w:rFonts w:ascii="Arial" w:eastAsia="Times New Roman" w:hAnsi="Arial" w:cs="Arial"/>
          <w:sz w:val="20"/>
          <w:szCs w:val="20"/>
          <w:lang w:eastAsia="sl-SI"/>
        </w:rPr>
        <w:t>računovodja VII/2</w:t>
      </w:r>
      <w:r w:rsidRPr="00C52589">
        <w:rPr>
          <w:rFonts w:ascii="Arial" w:hAnsi="Arial" w:cs="Arial"/>
          <w:sz w:val="20"/>
          <w:szCs w:val="20"/>
        </w:rPr>
        <w:t xml:space="preserve"> (I)</w:t>
      </w:r>
    </w:p>
    <w:p w14:paraId="49972AF5" w14:textId="376A818D" w:rsidR="00515067" w:rsidRPr="00C52589" w:rsidRDefault="00515067" w:rsidP="005A6F2F">
      <w:pPr>
        <w:pStyle w:val="Odstavekseznama"/>
        <w:numPr>
          <w:ilvl w:val="0"/>
          <w:numId w:val="6"/>
        </w:numPr>
        <w:shd w:val="clear" w:color="auto" w:fill="FFFFFF"/>
        <w:spacing w:after="120" w:line="240" w:lineRule="auto"/>
        <w:jc w:val="both"/>
        <w:rPr>
          <w:rFonts w:ascii="Arial" w:eastAsia="Times New Roman" w:hAnsi="Arial" w:cs="Arial"/>
          <w:sz w:val="20"/>
          <w:szCs w:val="20"/>
          <w:lang w:eastAsia="sl-SI"/>
        </w:rPr>
      </w:pPr>
      <w:r w:rsidRPr="00C52589">
        <w:rPr>
          <w:rFonts w:ascii="Arial" w:eastAsia="Times New Roman" w:hAnsi="Arial" w:cs="Arial"/>
          <w:sz w:val="20"/>
          <w:szCs w:val="20"/>
          <w:lang w:eastAsia="sl-SI"/>
        </w:rPr>
        <w:t>glavni računovodja VII/2</w:t>
      </w:r>
      <w:r w:rsidR="00494B06" w:rsidRPr="00C52589">
        <w:rPr>
          <w:rFonts w:ascii="Arial" w:eastAsia="Times New Roman" w:hAnsi="Arial" w:cs="Arial"/>
          <w:sz w:val="20"/>
          <w:szCs w:val="20"/>
          <w:lang w:eastAsia="sl-SI"/>
        </w:rPr>
        <w:t>.</w:t>
      </w:r>
    </w:p>
    <w:p w14:paraId="65D9DAC2" w14:textId="77777777" w:rsidR="002D0492" w:rsidRPr="00C52589" w:rsidRDefault="002D0492" w:rsidP="002D0492">
      <w:pPr>
        <w:pStyle w:val="Odstavekseznama"/>
        <w:shd w:val="clear" w:color="auto" w:fill="FFFFFF"/>
        <w:spacing w:after="120" w:line="240" w:lineRule="auto"/>
        <w:jc w:val="both"/>
        <w:rPr>
          <w:rFonts w:ascii="Arial" w:eastAsia="Times New Roman" w:hAnsi="Arial" w:cs="Arial"/>
          <w:sz w:val="20"/>
          <w:szCs w:val="20"/>
          <w:lang w:eastAsia="sl-SI"/>
        </w:rPr>
      </w:pPr>
    </w:p>
    <w:p w14:paraId="5A983A3A" w14:textId="04C1D2F5" w:rsidR="002D0492" w:rsidRPr="00C52589" w:rsidRDefault="002D0492" w:rsidP="005A6F2F">
      <w:pPr>
        <w:pStyle w:val="Odstavekseznama"/>
        <w:numPr>
          <w:ilvl w:val="0"/>
          <w:numId w:val="7"/>
        </w:numPr>
        <w:shd w:val="clear" w:color="auto" w:fill="FFFFFF"/>
        <w:spacing w:after="120" w:line="240" w:lineRule="auto"/>
        <w:jc w:val="both"/>
        <w:rPr>
          <w:rFonts w:ascii="Arial" w:eastAsia="Times New Roman" w:hAnsi="Arial" w:cs="Arial"/>
          <w:sz w:val="20"/>
          <w:szCs w:val="20"/>
          <w:lang w:eastAsia="sl-SI"/>
        </w:rPr>
      </w:pPr>
      <w:r w:rsidRPr="00C52589">
        <w:rPr>
          <w:rFonts w:ascii="Arial" w:eastAsia="Times New Roman" w:hAnsi="Arial" w:cs="Arial"/>
          <w:sz w:val="20"/>
          <w:szCs w:val="20"/>
          <w:lang w:eastAsia="sl-SI"/>
        </w:rPr>
        <w:t xml:space="preserve">Računovodja VI in glavni računovodja VI </w:t>
      </w:r>
      <w:r w:rsidR="003C4A2E" w:rsidRPr="00C52589">
        <w:rPr>
          <w:rFonts w:ascii="Arial" w:eastAsia="Times New Roman" w:hAnsi="Arial" w:cs="Arial"/>
          <w:sz w:val="20"/>
          <w:szCs w:val="20"/>
          <w:lang w:eastAsia="sl-SI"/>
        </w:rPr>
        <w:t xml:space="preserve">morata imeti </w:t>
      </w:r>
      <w:r w:rsidRPr="00C52589">
        <w:rPr>
          <w:rFonts w:ascii="Arial" w:eastAsia="Times New Roman" w:hAnsi="Arial" w:cs="Arial"/>
          <w:sz w:val="20"/>
          <w:szCs w:val="20"/>
          <w:lang w:eastAsia="sl-SI"/>
        </w:rPr>
        <w:t xml:space="preserve"> višjo strokovno izobrazbo. Kriterija za prehod javnega uslužbenca z delovnega mesta računovodja VI na delovno mesto glavnega računovodje VI sta:</w:t>
      </w:r>
    </w:p>
    <w:p w14:paraId="1CFEACCC" w14:textId="77777777" w:rsidR="002D0492" w:rsidRPr="00C52589" w:rsidRDefault="002D0492" w:rsidP="006A05DF">
      <w:pPr>
        <w:pStyle w:val="Odstavekseznama"/>
        <w:shd w:val="clear" w:color="auto" w:fill="FFFFFF"/>
        <w:spacing w:after="120" w:line="240" w:lineRule="auto"/>
        <w:jc w:val="both"/>
        <w:rPr>
          <w:rFonts w:ascii="Arial" w:eastAsia="Times New Roman" w:hAnsi="Arial" w:cs="Arial"/>
          <w:sz w:val="20"/>
          <w:szCs w:val="20"/>
          <w:lang w:eastAsia="sl-SI"/>
        </w:rPr>
      </w:pPr>
      <w:r w:rsidRPr="00C52589">
        <w:rPr>
          <w:rFonts w:ascii="Arial" w:eastAsia="Times New Roman" w:hAnsi="Arial" w:cs="Arial"/>
          <w:sz w:val="20"/>
          <w:szCs w:val="20"/>
          <w:lang w:eastAsia="sl-SI"/>
        </w:rPr>
        <w:t>– pet let delovnih izkušenj na delovnih mestih s sorodnimi oziroma primerljivimi nalogami,</w:t>
      </w:r>
    </w:p>
    <w:p w14:paraId="7137CCE6" w14:textId="77777777" w:rsidR="002D0492" w:rsidRPr="00C52589" w:rsidRDefault="002D0492" w:rsidP="002D0492">
      <w:pPr>
        <w:pStyle w:val="Odstavekseznama"/>
        <w:shd w:val="clear" w:color="auto" w:fill="FFFFFF"/>
        <w:spacing w:after="120" w:line="240" w:lineRule="auto"/>
        <w:jc w:val="both"/>
        <w:rPr>
          <w:rFonts w:ascii="Arial" w:eastAsia="Times New Roman" w:hAnsi="Arial" w:cs="Arial"/>
          <w:sz w:val="20"/>
          <w:szCs w:val="20"/>
          <w:lang w:eastAsia="sl-SI"/>
        </w:rPr>
      </w:pPr>
      <w:r w:rsidRPr="00C52589">
        <w:rPr>
          <w:rFonts w:ascii="Arial" w:eastAsia="Times New Roman" w:hAnsi="Arial" w:cs="Arial"/>
          <w:sz w:val="20"/>
          <w:szCs w:val="20"/>
          <w:lang w:eastAsia="sl-SI"/>
        </w:rPr>
        <w:t>− izobraževanje oziroma usposabljanje na strokovnem področju delovnega mesta v obsegu najmanj 24 ur v petih letih.</w:t>
      </w:r>
    </w:p>
    <w:p w14:paraId="49FD2628" w14:textId="77777777" w:rsidR="002D0492" w:rsidRPr="00C52589" w:rsidRDefault="002D0492" w:rsidP="006A05DF">
      <w:pPr>
        <w:pStyle w:val="Odstavekseznama"/>
        <w:shd w:val="clear" w:color="auto" w:fill="FFFFFF"/>
        <w:spacing w:after="120" w:line="240" w:lineRule="auto"/>
        <w:jc w:val="both"/>
        <w:rPr>
          <w:rFonts w:ascii="Arial" w:eastAsia="Times New Roman" w:hAnsi="Arial" w:cs="Arial"/>
          <w:sz w:val="20"/>
          <w:szCs w:val="20"/>
          <w:lang w:eastAsia="sl-SI"/>
        </w:rPr>
      </w:pPr>
    </w:p>
    <w:p w14:paraId="24296205" w14:textId="6AFF34E5" w:rsidR="002D0492" w:rsidRPr="00C52589" w:rsidRDefault="002D0492" w:rsidP="005A6F2F">
      <w:pPr>
        <w:pStyle w:val="Odstavekseznama"/>
        <w:numPr>
          <w:ilvl w:val="0"/>
          <w:numId w:val="7"/>
        </w:numPr>
        <w:shd w:val="clear" w:color="auto" w:fill="FFFFFF"/>
        <w:spacing w:after="120" w:line="240" w:lineRule="auto"/>
        <w:jc w:val="both"/>
        <w:rPr>
          <w:rFonts w:ascii="Arial" w:eastAsia="Times New Roman" w:hAnsi="Arial" w:cs="Arial"/>
          <w:sz w:val="20"/>
          <w:szCs w:val="20"/>
          <w:lang w:eastAsia="sl-SI"/>
        </w:rPr>
      </w:pPr>
      <w:r w:rsidRPr="00C52589">
        <w:rPr>
          <w:rFonts w:ascii="Arial" w:eastAsia="Times New Roman" w:hAnsi="Arial" w:cs="Arial"/>
          <w:sz w:val="20"/>
          <w:szCs w:val="20"/>
          <w:lang w:eastAsia="sl-SI"/>
        </w:rPr>
        <w:t xml:space="preserve">Računovodja VII/1 in glavni računovodja VII/1 </w:t>
      </w:r>
      <w:r w:rsidR="003C4A2E" w:rsidRPr="00C52589">
        <w:rPr>
          <w:rFonts w:ascii="Arial" w:eastAsia="Times New Roman" w:hAnsi="Arial" w:cs="Arial"/>
          <w:sz w:val="20"/>
          <w:szCs w:val="20"/>
          <w:lang w:eastAsia="sl-SI"/>
        </w:rPr>
        <w:t>morata imeti</w:t>
      </w:r>
      <w:r w:rsidRPr="00C52589">
        <w:rPr>
          <w:rFonts w:ascii="Arial" w:eastAsia="Times New Roman" w:hAnsi="Arial" w:cs="Arial"/>
          <w:sz w:val="20"/>
          <w:szCs w:val="20"/>
          <w:lang w:eastAsia="sl-SI"/>
        </w:rPr>
        <w:t xml:space="preserve"> izobrazbo, pridobljeno po študijskih programih za pridobitev izobrazbe prve stopnje oziroma raven izobrazbe, pridobljene po študijskih programih, ki v skladu z zakonodajo ustreza izobrazbi prve stopnje. Kriterija za prehod javnega uslužbenca z delovnega mesta računovodje VII/1 na delovno mesto glavnega računovodje VII/1  sta:</w:t>
      </w:r>
    </w:p>
    <w:p w14:paraId="62A226C4" w14:textId="77777777" w:rsidR="002D0492" w:rsidRPr="00C52589" w:rsidRDefault="002D0492" w:rsidP="006A05DF">
      <w:pPr>
        <w:pStyle w:val="Odstavekseznama"/>
        <w:shd w:val="clear" w:color="auto" w:fill="FFFFFF"/>
        <w:spacing w:after="120" w:line="240" w:lineRule="auto"/>
        <w:jc w:val="both"/>
        <w:rPr>
          <w:rFonts w:ascii="Arial" w:eastAsia="Times New Roman" w:hAnsi="Arial" w:cs="Arial"/>
          <w:sz w:val="20"/>
          <w:szCs w:val="20"/>
          <w:lang w:eastAsia="sl-SI"/>
        </w:rPr>
      </w:pPr>
      <w:r w:rsidRPr="00C52589">
        <w:rPr>
          <w:rFonts w:ascii="Arial" w:eastAsia="Times New Roman" w:hAnsi="Arial" w:cs="Arial"/>
          <w:sz w:val="20"/>
          <w:szCs w:val="20"/>
          <w:lang w:eastAsia="sl-SI"/>
        </w:rPr>
        <w:t>– pet let delovnih izkušenj na delovnih mestih s sorodnimi oziroma primerljivimi nalogami,</w:t>
      </w:r>
    </w:p>
    <w:p w14:paraId="01B61BF4" w14:textId="77777777" w:rsidR="002D0492" w:rsidRPr="00C52589" w:rsidRDefault="002D0492" w:rsidP="006A05DF">
      <w:pPr>
        <w:pStyle w:val="Odstavekseznama"/>
        <w:shd w:val="clear" w:color="auto" w:fill="FFFFFF"/>
        <w:spacing w:after="120" w:line="240" w:lineRule="auto"/>
        <w:jc w:val="both"/>
        <w:rPr>
          <w:rFonts w:ascii="Arial" w:eastAsia="Times New Roman" w:hAnsi="Arial" w:cs="Arial"/>
          <w:sz w:val="20"/>
          <w:szCs w:val="20"/>
          <w:lang w:eastAsia="sl-SI"/>
        </w:rPr>
      </w:pPr>
      <w:r w:rsidRPr="00C52589">
        <w:rPr>
          <w:rFonts w:ascii="Arial" w:eastAsia="Times New Roman" w:hAnsi="Arial" w:cs="Arial"/>
          <w:sz w:val="20"/>
          <w:szCs w:val="20"/>
          <w:lang w:eastAsia="sl-SI"/>
        </w:rPr>
        <w:t>− izobraževanje oziroma usposabljanje na strokovnem področju delovnega mesta v obsegu najmanj 24 ur v petih letih.</w:t>
      </w:r>
    </w:p>
    <w:p w14:paraId="42452DF4" w14:textId="77777777" w:rsidR="00D87148" w:rsidRPr="00C52589" w:rsidRDefault="00D87148" w:rsidP="006A05DF">
      <w:pPr>
        <w:pStyle w:val="Odstavekseznama"/>
        <w:shd w:val="clear" w:color="auto" w:fill="FFFFFF"/>
        <w:spacing w:after="120" w:line="240" w:lineRule="auto"/>
        <w:jc w:val="both"/>
        <w:rPr>
          <w:rFonts w:ascii="Arial" w:eastAsia="Times New Roman" w:hAnsi="Arial" w:cs="Arial"/>
          <w:sz w:val="20"/>
          <w:szCs w:val="20"/>
          <w:lang w:eastAsia="sl-SI"/>
        </w:rPr>
      </w:pPr>
    </w:p>
    <w:p w14:paraId="37E59B02" w14:textId="7F5D885C" w:rsidR="002D0492" w:rsidRPr="00C52589" w:rsidRDefault="002D0492" w:rsidP="005A6F2F">
      <w:pPr>
        <w:pStyle w:val="Odstavekseznama"/>
        <w:numPr>
          <w:ilvl w:val="0"/>
          <w:numId w:val="7"/>
        </w:numPr>
        <w:shd w:val="clear" w:color="auto" w:fill="FFFFFF"/>
        <w:spacing w:after="120" w:line="240" w:lineRule="auto"/>
        <w:jc w:val="both"/>
        <w:rPr>
          <w:rFonts w:ascii="Arial" w:eastAsia="Times New Roman" w:hAnsi="Arial" w:cs="Arial"/>
          <w:sz w:val="20"/>
          <w:szCs w:val="20"/>
          <w:lang w:eastAsia="sl-SI"/>
        </w:rPr>
      </w:pPr>
      <w:r w:rsidRPr="00C52589">
        <w:rPr>
          <w:rFonts w:ascii="Arial" w:eastAsia="Times New Roman" w:hAnsi="Arial" w:cs="Arial"/>
          <w:sz w:val="20"/>
          <w:szCs w:val="20"/>
          <w:lang w:eastAsia="sl-SI"/>
        </w:rPr>
        <w:lastRenderedPageBreak/>
        <w:t xml:space="preserve">Računovodja VII/2 </w:t>
      </w:r>
      <w:r w:rsidR="003C4A2E" w:rsidRPr="00C52589">
        <w:rPr>
          <w:rFonts w:ascii="Arial" w:eastAsia="Times New Roman" w:hAnsi="Arial" w:cs="Arial"/>
          <w:sz w:val="20"/>
          <w:szCs w:val="20"/>
          <w:lang w:eastAsia="sl-SI"/>
        </w:rPr>
        <w:t>mora imeti</w:t>
      </w:r>
      <w:r w:rsidRPr="00C52589">
        <w:rPr>
          <w:rFonts w:ascii="Arial" w:eastAsia="Times New Roman" w:hAnsi="Arial" w:cs="Arial"/>
          <w:sz w:val="20"/>
          <w:szCs w:val="20"/>
          <w:lang w:eastAsia="sl-SI"/>
        </w:rPr>
        <w:t xml:space="preserve"> izobrazbo, pridobljeno po študijskih programih za pridobitev izobrazbe druge stopnje oziroma raven izobrazbe, pridobljene po študijskih programih, ki v skladu z zakonodajo ustreza izobrazbi druge stopnje. </w:t>
      </w:r>
    </w:p>
    <w:p w14:paraId="6E62ABEC" w14:textId="02DFF425" w:rsidR="002D0492" w:rsidRPr="00C52589" w:rsidRDefault="002D0492" w:rsidP="002F4ED2">
      <w:pPr>
        <w:shd w:val="clear" w:color="auto" w:fill="FFFFFF"/>
        <w:spacing w:after="120" w:line="240" w:lineRule="auto"/>
        <w:ind w:left="708"/>
        <w:jc w:val="both"/>
        <w:rPr>
          <w:rFonts w:ascii="Arial" w:eastAsia="Times New Roman" w:hAnsi="Arial" w:cs="Arial"/>
          <w:sz w:val="20"/>
          <w:szCs w:val="20"/>
          <w:lang w:eastAsia="sl-SI"/>
        </w:rPr>
      </w:pPr>
      <w:r w:rsidRPr="00C52589">
        <w:rPr>
          <w:rFonts w:ascii="Arial" w:eastAsia="Times New Roman" w:hAnsi="Arial" w:cs="Arial"/>
          <w:sz w:val="20"/>
          <w:szCs w:val="20"/>
          <w:lang w:eastAsia="sl-SI"/>
        </w:rPr>
        <w:t>Kriterija za prehod javnega uslužbenca z delovnega mesta Računovodja VII/2 (III) na delovno mesto Računovodja VII/2 (II) sta:</w:t>
      </w:r>
    </w:p>
    <w:p w14:paraId="5A6A7598" w14:textId="77777777" w:rsidR="002D0492" w:rsidRPr="00C52589" w:rsidRDefault="002D0492" w:rsidP="006A05DF">
      <w:pPr>
        <w:pStyle w:val="Odstavekseznama"/>
        <w:shd w:val="clear" w:color="auto" w:fill="FFFFFF"/>
        <w:spacing w:after="120" w:line="240" w:lineRule="auto"/>
        <w:jc w:val="both"/>
        <w:rPr>
          <w:rFonts w:ascii="Arial" w:eastAsia="Times New Roman" w:hAnsi="Arial" w:cs="Arial"/>
          <w:sz w:val="20"/>
          <w:szCs w:val="20"/>
          <w:lang w:eastAsia="sl-SI"/>
        </w:rPr>
      </w:pPr>
      <w:r w:rsidRPr="00C52589">
        <w:rPr>
          <w:rFonts w:ascii="Arial" w:eastAsia="Times New Roman" w:hAnsi="Arial" w:cs="Arial"/>
          <w:sz w:val="20"/>
          <w:szCs w:val="20"/>
          <w:lang w:eastAsia="sl-SI"/>
        </w:rPr>
        <w:t>− pet let delovnih izkušenj na delovnih mestih s sorodnimi oziroma primerljivimi nalogami,</w:t>
      </w:r>
    </w:p>
    <w:p w14:paraId="412E219C" w14:textId="77777777" w:rsidR="002D0492" w:rsidRPr="00C52589" w:rsidRDefault="002D0492" w:rsidP="006A05DF">
      <w:pPr>
        <w:pStyle w:val="Odstavekseznama"/>
        <w:shd w:val="clear" w:color="auto" w:fill="FFFFFF"/>
        <w:spacing w:after="120" w:line="240" w:lineRule="auto"/>
        <w:jc w:val="both"/>
        <w:rPr>
          <w:rFonts w:ascii="Arial" w:eastAsia="Times New Roman" w:hAnsi="Arial" w:cs="Arial"/>
          <w:sz w:val="20"/>
          <w:szCs w:val="20"/>
          <w:lang w:eastAsia="sl-SI"/>
        </w:rPr>
      </w:pPr>
      <w:r w:rsidRPr="00C52589">
        <w:rPr>
          <w:rFonts w:ascii="Arial" w:eastAsia="Times New Roman" w:hAnsi="Arial" w:cs="Arial"/>
          <w:sz w:val="20"/>
          <w:szCs w:val="20"/>
          <w:lang w:eastAsia="sl-SI"/>
        </w:rPr>
        <w:t>− izobraževanje oziroma usposabljanje na strokovnem področju delovnega mesta v obsegu najmanj 24 ur v petih letih.</w:t>
      </w:r>
    </w:p>
    <w:p w14:paraId="09D51C8B" w14:textId="77777777" w:rsidR="002D0492" w:rsidRPr="00C52589" w:rsidRDefault="002D0492" w:rsidP="002D0492">
      <w:pPr>
        <w:pStyle w:val="Odstavekseznama"/>
        <w:shd w:val="clear" w:color="auto" w:fill="FFFFFF"/>
        <w:spacing w:after="120" w:line="240" w:lineRule="auto"/>
        <w:jc w:val="both"/>
        <w:rPr>
          <w:rFonts w:ascii="Arial" w:eastAsia="Times New Roman" w:hAnsi="Arial" w:cs="Arial"/>
          <w:sz w:val="20"/>
          <w:szCs w:val="20"/>
          <w:lang w:eastAsia="sl-SI"/>
        </w:rPr>
      </w:pPr>
    </w:p>
    <w:p w14:paraId="30BCE24F" w14:textId="6921FD0A" w:rsidR="002D0492" w:rsidRPr="00C52589" w:rsidRDefault="002D0492" w:rsidP="005A6F2F">
      <w:pPr>
        <w:pStyle w:val="Odstavekseznama"/>
        <w:numPr>
          <w:ilvl w:val="0"/>
          <w:numId w:val="7"/>
        </w:numPr>
        <w:shd w:val="clear" w:color="auto" w:fill="FFFFFF"/>
        <w:spacing w:after="120" w:line="240" w:lineRule="auto"/>
        <w:jc w:val="both"/>
        <w:rPr>
          <w:rFonts w:ascii="Arial" w:eastAsia="Times New Roman" w:hAnsi="Arial" w:cs="Arial"/>
          <w:sz w:val="20"/>
          <w:szCs w:val="20"/>
          <w:lang w:eastAsia="sl-SI"/>
        </w:rPr>
      </w:pPr>
      <w:r w:rsidRPr="00C52589">
        <w:rPr>
          <w:rFonts w:ascii="Arial" w:eastAsia="Times New Roman" w:hAnsi="Arial" w:cs="Arial"/>
          <w:sz w:val="20"/>
          <w:szCs w:val="20"/>
          <w:lang w:eastAsia="sl-SI"/>
        </w:rPr>
        <w:t>Kriterija za prehod javnega uslužbenca z delovnega mesta Računovodja VII/2 (II) na delovno mesto Računovodja VII/2 (I) sta:</w:t>
      </w:r>
    </w:p>
    <w:p w14:paraId="5942BCAD" w14:textId="77777777" w:rsidR="002D0492" w:rsidRPr="00C52589" w:rsidRDefault="002D0492" w:rsidP="006A05DF">
      <w:pPr>
        <w:pStyle w:val="Odstavekseznama"/>
        <w:shd w:val="clear" w:color="auto" w:fill="FFFFFF"/>
        <w:spacing w:after="120" w:line="240" w:lineRule="auto"/>
        <w:jc w:val="both"/>
        <w:rPr>
          <w:rFonts w:ascii="Arial" w:eastAsia="Times New Roman" w:hAnsi="Arial" w:cs="Arial"/>
          <w:sz w:val="20"/>
          <w:szCs w:val="20"/>
          <w:lang w:eastAsia="sl-SI"/>
        </w:rPr>
      </w:pPr>
      <w:r w:rsidRPr="00C52589">
        <w:rPr>
          <w:rFonts w:ascii="Arial" w:eastAsia="Times New Roman" w:hAnsi="Arial" w:cs="Arial"/>
          <w:sz w:val="20"/>
          <w:szCs w:val="20"/>
          <w:lang w:eastAsia="sl-SI"/>
        </w:rPr>
        <w:t>− sedem let delovnih izkušenj na delovnih mestih s sorodnimi oziroma primerljivimi nalogami,</w:t>
      </w:r>
    </w:p>
    <w:p w14:paraId="704D19BA" w14:textId="77777777" w:rsidR="002D0492" w:rsidRPr="00C52589" w:rsidRDefault="002D0492" w:rsidP="006A05DF">
      <w:pPr>
        <w:pStyle w:val="Odstavekseznama"/>
        <w:shd w:val="clear" w:color="auto" w:fill="FFFFFF"/>
        <w:spacing w:after="120" w:line="240" w:lineRule="auto"/>
        <w:jc w:val="both"/>
        <w:rPr>
          <w:rFonts w:ascii="Arial" w:eastAsia="Times New Roman" w:hAnsi="Arial" w:cs="Arial"/>
          <w:sz w:val="20"/>
          <w:szCs w:val="20"/>
          <w:lang w:eastAsia="sl-SI"/>
        </w:rPr>
      </w:pPr>
      <w:r w:rsidRPr="00C52589">
        <w:rPr>
          <w:rFonts w:ascii="Arial" w:eastAsia="Times New Roman" w:hAnsi="Arial" w:cs="Arial"/>
          <w:sz w:val="20"/>
          <w:szCs w:val="20"/>
          <w:lang w:eastAsia="sl-SI"/>
        </w:rPr>
        <w:t>− izobraževanje oziroma usposabljanja na strokovnem področju delovnega mesta v obsegu najmanj 32 ur v petih letih.</w:t>
      </w:r>
    </w:p>
    <w:p w14:paraId="58E0EF74" w14:textId="77777777" w:rsidR="002D0492" w:rsidRPr="00C52589" w:rsidRDefault="002D0492" w:rsidP="006A05DF">
      <w:pPr>
        <w:pStyle w:val="Odstavekseznama"/>
        <w:shd w:val="clear" w:color="auto" w:fill="FFFFFF"/>
        <w:spacing w:after="120" w:line="240" w:lineRule="auto"/>
        <w:jc w:val="both"/>
        <w:rPr>
          <w:rFonts w:ascii="Arial" w:eastAsia="Times New Roman" w:hAnsi="Arial" w:cs="Arial"/>
          <w:sz w:val="20"/>
          <w:szCs w:val="20"/>
          <w:lang w:eastAsia="sl-SI"/>
        </w:rPr>
      </w:pPr>
      <w:r w:rsidRPr="00C52589">
        <w:rPr>
          <w:rFonts w:ascii="Arial" w:eastAsia="Times New Roman" w:hAnsi="Arial" w:cs="Arial"/>
          <w:sz w:val="20"/>
          <w:szCs w:val="20"/>
          <w:lang w:eastAsia="sl-SI"/>
        </w:rPr>
        <w:t xml:space="preserve"> </w:t>
      </w:r>
    </w:p>
    <w:p w14:paraId="41107E18" w14:textId="5DAFC9FA" w:rsidR="004B4DDC" w:rsidRPr="00C52589" w:rsidRDefault="002D0492" w:rsidP="005A6F2F">
      <w:pPr>
        <w:pStyle w:val="Odstavekseznama"/>
        <w:numPr>
          <w:ilvl w:val="0"/>
          <w:numId w:val="7"/>
        </w:numPr>
        <w:shd w:val="clear" w:color="auto" w:fill="FFFFFF"/>
        <w:spacing w:after="120" w:line="240" w:lineRule="auto"/>
        <w:jc w:val="both"/>
        <w:rPr>
          <w:rFonts w:ascii="Arial" w:eastAsia="Times New Roman" w:hAnsi="Arial" w:cs="Arial"/>
          <w:sz w:val="20"/>
          <w:szCs w:val="20"/>
          <w:lang w:eastAsia="sl-SI"/>
        </w:rPr>
      </w:pPr>
      <w:r w:rsidRPr="00C52589">
        <w:rPr>
          <w:rFonts w:ascii="Arial" w:eastAsia="Times New Roman" w:hAnsi="Arial" w:cs="Arial"/>
          <w:sz w:val="20"/>
          <w:szCs w:val="20"/>
          <w:lang w:eastAsia="sl-SI"/>
        </w:rPr>
        <w:t xml:space="preserve">Glavni računovodja VII/2 </w:t>
      </w:r>
      <w:r w:rsidR="003C4A2E" w:rsidRPr="00C52589">
        <w:rPr>
          <w:rFonts w:ascii="Arial" w:eastAsia="Times New Roman" w:hAnsi="Arial" w:cs="Arial"/>
          <w:sz w:val="20"/>
          <w:szCs w:val="20"/>
          <w:lang w:eastAsia="sl-SI"/>
        </w:rPr>
        <w:t>mora imeti</w:t>
      </w:r>
      <w:r w:rsidRPr="00C52589">
        <w:rPr>
          <w:rFonts w:ascii="Arial" w:eastAsia="Times New Roman" w:hAnsi="Arial" w:cs="Arial"/>
          <w:sz w:val="20"/>
          <w:szCs w:val="20"/>
          <w:lang w:eastAsia="sl-SI"/>
        </w:rPr>
        <w:t xml:space="preserve"> izobrazbo, pridobljeno po študijskih programih za pridobitev izobrazbe druge stopnje oziroma raven izobrazbe, pridobljene po študijskih programih, ki v skladu z zakonodajo ustreza izobrazbi druge stopnje</w:t>
      </w:r>
      <w:r w:rsidR="004B4DDC" w:rsidRPr="00C52589">
        <w:rPr>
          <w:rFonts w:ascii="Arial" w:eastAsia="Times New Roman" w:hAnsi="Arial" w:cs="Arial"/>
          <w:sz w:val="20"/>
          <w:szCs w:val="20"/>
          <w:lang w:eastAsia="sl-SI"/>
        </w:rPr>
        <w:t>, 12 let delovnih izkušenj na delovnih mestih s sorodnimi oziroma primerljivimi nalogami in opravljeno izobraževanje oziroma usposabljanja na strokovnem področju delovnega mesta v obsegu najmanj 56 ur v zadnjih  petih letih.</w:t>
      </w:r>
    </w:p>
    <w:p w14:paraId="484F0AC9" w14:textId="30C23CFB" w:rsidR="002D0492" w:rsidRPr="00C52589" w:rsidRDefault="002D0492" w:rsidP="004B4DDC">
      <w:pPr>
        <w:pStyle w:val="Odstavekseznama"/>
        <w:shd w:val="clear" w:color="auto" w:fill="FFFFFF"/>
        <w:spacing w:after="120" w:line="240" w:lineRule="auto"/>
        <w:jc w:val="both"/>
        <w:rPr>
          <w:rFonts w:ascii="Arial" w:eastAsia="Times New Roman" w:hAnsi="Arial" w:cs="Arial"/>
          <w:sz w:val="20"/>
          <w:szCs w:val="20"/>
          <w:lang w:eastAsia="sl-SI"/>
        </w:rPr>
      </w:pPr>
    </w:p>
    <w:p w14:paraId="63BE216A" w14:textId="4826C91B" w:rsidR="00D563AA" w:rsidRPr="00C52589" w:rsidRDefault="00D563AA" w:rsidP="00544E8A">
      <w:pPr>
        <w:pStyle w:val="Brezrazmikov"/>
        <w:ind w:left="4248"/>
        <w:rPr>
          <w:rFonts w:ascii="Arial" w:hAnsi="Arial" w:cs="Arial"/>
          <w:sz w:val="20"/>
          <w:szCs w:val="20"/>
        </w:rPr>
      </w:pPr>
      <w:r w:rsidRPr="00C52589">
        <w:rPr>
          <w:rFonts w:ascii="Arial" w:eastAsia="Times New Roman" w:hAnsi="Arial" w:cs="Arial"/>
          <w:sz w:val="20"/>
          <w:szCs w:val="20"/>
          <w:lang w:eastAsia="sl-SI"/>
        </w:rPr>
        <w:t xml:space="preserve">      </w:t>
      </w:r>
    </w:p>
    <w:p w14:paraId="7D1B29E9" w14:textId="009B7281" w:rsidR="0029192A" w:rsidRPr="00C52589" w:rsidRDefault="0029192A" w:rsidP="00C732D6">
      <w:pPr>
        <w:pStyle w:val="Brezrazmikov"/>
        <w:rPr>
          <w:rFonts w:ascii="Arial" w:hAnsi="Arial" w:cs="Arial"/>
          <w:sz w:val="20"/>
          <w:szCs w:val="20"/>
        </w:rPr>
      </w:pPr>
      <w:r w:rsidRPr="00C52589">
        <w:rPr>
          <w:rFonts w:ascii="Arial" w:hAnsi="Arial" w:cs="Arial"/>
          <w:sz w:val="20"/>
          <w:szCs w:val="20"/>
        </w:rPr>
        <w:tab/>
      </w:r>
      <w:r w:rsidRPr="00C52589">
        <w:rPr>
          <w:rFonts w:ascii="Arial" w:hAnsi="Arial" w:cs="Arial"/>
          <w:sz w:val="20"/>
          <w:szCs w:val="20"/>
        </w:rPr>
        <w:tab/>
      </w:r>
      <w:r w:rsidRPr="00C52589">
        <w:rPr>
          <w:rFonts w:ascii="Arial" w:hAnsi="Arial" w:cs="Arial"/>
          <w:sz w:val="20"/>
          <w:szCs w:val="20"/>
        </w:rPr>
        <w:tab/>
      </w:r>
      <w:r w:rsidRPr="00C52589">
        <w:rPr>
          <w:rFonts w:ascii="Arial" w:hAnsi="Arial" w:cs="Arial"/>
          <w:sz w:val="20"/>
          <w:szCs w:val="20"/>
        </w:rPr>
        <w:tab/>
      </w:r>
      <w:r w:rsidRPr="00C52589">
        <w:rPr>
          <w:rFonts w:ascii="Arial" w:hAnsi="Arial" w:cs="Arial"/>
          <w:sz w:val="20"/>
          <w:szCs w:val="20"/>
        </w:rPr>
        <w:tab/>
      </w:r>
      <w:r w:rsidRPr="00C52589">
        <w:rPr>
          <w:rFonts w:ascii="Arial" w:hAnsi="Arial" w:cs="Arial"/>
          <w:sz w:val="20"/>
          <w:szCs w:val="20"/>
        </w:rPr>
        <w:tab/>
      </w:r>
      <w:r w:rsidR="00190798" w:rsidRPr="00C52589">
        <w:rPr>
          <w:rFonts w:ascii="Arial" w:hAnsi="Arial" w:cs="Arial"/>
          <w:sz w:val="20"/>
          <w:szCs w:val="20"/>
        </w:rPr>
        <w:t xml:space="preserve">     </w:t>
      </w:r>
      <w:r w:rsidRPr="00C52589">
        <w:rPr>
          <w:rFonts w:ascii="Arial" w:hAnsi="Arial" w:cs="Arial"/>
          <w:sz w:val="20"/>
          <w:szCs w:val="20"/>
        </w:rPr>
        <w:t>14.</w:t>
      </w:r>
      <w:r w:rsidR="00544E8A" w:rsidRPr="00C52589">
        <w:rPr>
          <w:rFonts w:ascii="Arial" w:hAnsi="Arial" w:cs="Arial"/>
          <w:sz w:val="20"/>
          <w:szCs w:val="20"/>
        </w:rPr>
        <w:t>b</w:t>
      </w:r>
      <w:r w:rsidRPr="00C52589">
        <w:rPr>
          <w:rFonts w:ascii="Arial" w:hAnsi="Arial" w:cs="Arial"/>
          <w:sz w:val="20"/>
          <w:szCs w:val="20"/>
        </w:rPr>
        <w:t xml:space="preserve"> člen</w:t>
      </w:r>
    </w:p>
    <w:p w14:paraId="1306C589" w14:textId="77777777" w:rsidR="0029192A" w:rsidRPr="00C52589" w:rsidRDefault="0029192A" w:rsidP="00C732D6">
      <w:pPr>
        <w:pStyle w:val="Brezrazmikov"/>
        <w:ind w:left="2124" w:firstLine="708"/>
        <w:rPr>
          <w:rFonts w:ascii="Arial" w:eastAsia="Times New Roman" w:hAnsi="Arial" w:cs="Arial"/>
          <w:sz w:val="20"/>
          <w:szCs w:val="20"/>
          <w:lang w:eastAsia="sl-SI"/>
        </w:rPr>
      </w:pPr>
      <w:r w:rsidRPr="00C52589">
        <w:rPr>
          <w:rFonts w:ascii="Arial" w:eastAsia="Times New Roman" w:hAnsi="Arial" w:cs="Arial"/>
          <w:sz w:val="20"/>
          <w:szCs w:val="20"/>
          <w:lang w:eastAsia="sl-SI"/>
        </w:rPr>
        <w:t>(sistemiziranje delovnih mest v vrtcu pri šoli)</w:t>
      </w:r>
    </w:p>
    <w:p w14:paraId="7899F948" w14:textId="77777777" w:rsidR="00304B9E" w:rsidRPr="00C52589" w:rsidRDefault="00304B9E" w:rsidP="0029192A">
      <w:pPr>
        <w:spacing w:after="0" w:line="240" w:lineRule="auto"/>
        <w:ind w:left="2124" w:firstLine="708"/>
        <w:rPr>
          <w:rFonts w:ascii="Arial" w:eastAsia="Times New Roman" w:hAnsi="Arial" w:cs="Arial"/>
          <w:sz w:val="20"/>
          <w:szCs w:val="20"/>
          <w:lang w:eastAsia="sl-SI"/>
        </w:rPr>
      </w:pPr>
    </w:p>
    <w:p w14:paraId="27880F8E" w14:textId="6D21427E" w:rsidR="005118D4" w:rsidRPr="00C52589" w:rsidRDefault="0029192A" w:rsidP="005118D4">
      <w:pPr>
        <w:shd w:val="clear" w:color="auto" w:fill="FFFFFF"/>
        <w:spacing w:after="120" w:line="240" w:lineRule="auto"/>
        <w:jc w:val="both"/>
        <w:rPr>
          <w:rFonts w:ascii="Arial" w:hAnsi="Arial" w:cs="Arial"/>
          <w:sz w:val="20"/>
          <w:szCs w:val="20"/>
        </w:rPr>
      </w:pPr>
      <w:r w:rsidRPr="00C52589">
        <w:rPr>
          <w:rFonts w:ascii="Arial" w:eastAsia="Times New Roman" w:hAnsi="Arial" w:cs="Arial"/>
          <w:sz w:val="20"/>
          <w:szCs w:val="20"/>
          <w:lang w:eastAsia="sl-SI"/>
        </w:rPr>
        <w:t xml:space="preserve">V šoli, ki ima vrtec, se </w:t>
      </w:r>
      <w:r w:rsidR="00AE34C3">
        <w:rPr>
          <w:rFonts w:ascii="Arial" w:eastAsia="Times New Roman" w:hAnsi="Arial" w:cs="Arial"/>
          <w:sz w:val="20"/>
          <w:szCs w:val="20"/>
          <w:lang w:eastAsia="sl-SI"/>
        </w:rPr>
        <w:t xml:space="preserve">pri sistemizaciji delovnih mest iz </w:t>
      </w:r>
      <w:r w:rsidRPr="00C52589">
        <w:rPr>
          <w:rFonts w:ascii="Arial" w:eastAsia="Times New Roman" w:hAnsi="Arial" w:cs="Arial"/>
          <w:sz w:val="20"/>
          <w:szCs w:val="20"/>
          <w:lang w:eastAsia="sl-SI"/>
        </w:rPr>
        <w:t xml:space="preserve">14. in  14.a </w:t>
      </w:r>
      <w:r w:rsidR="00CD0ED2" w:rsidRPr="00C52589">
        <w:rPr>
          <w:rFonts w:ascii="Arial" w:eastAsia="Times New Roman" w:hAnsi="Arial" w:cs="Arial"/>
          <w:sz w:val="20"/>
          <w:szCs w:val="20"/>
          <w:lang w:eastAsia="sl-SI"/>
        </w:rPr>
        <w:t>člen</w:t>
      </w:r>
      <w:r w:rsidR="00FC1488">
        <w:rPr>
          <w:rFonts w:ascii="Arial" w:eastAsia="Times New Roman" w:hAnsi="Arial" w:cs="Arial"/>
          <w:sz w:val="20"/>
          <w:szCs w:val="20"/>
          <w:lang w:eastAsia="sl-SI"/>
        </w:rPr>
        <w:t>a</w:t>
      </w:r>
      <w:r w:rsidRPr="00C52589">
        <w:rPr>
          <w:rFonts w:ascii="Arial" w:eastAsia="Times New Roman" w:hAnsi="Arial" w:cs="Arial"/>
          <w:sz w:val="20"/>
          <w:szCs w:val="20"/>
          <w:lang w:eastAsia="sl-SI"/>
        </w:rPr>
        <w:t xml:space="preserve"> </w:t>
      </w:r>
      <w:r w:rsidR="00AE34C3">
        <w:rPr>
          <w:rFonts w:ascii="Arial" w:eastAsia="Times New Roman" w:hAnsi="Arial" w:cs="Arial"/>
          <w:sz w:val="20"/>
          <w:szCs w:val="20"/>
          <w:lang w:eastAsia="sl-SI"/>
        </w:rPr>
        <w:t xml:space="preserve">tega </w:t>
      </w:r>
      <w:r w:rsidRPr="00C52589">
        <w:rPr>
          <w:rFonts w:ascii="Arial" w:eastAsia="Times New Roman" w:hAnsi="Arial" w:cs="Arial"/>
          <w:sz w:val="20"/>
          <w:szCs w:val="20"/>
          <w:lang w:eastAsia="sl-SI"/>
        </w:rPr>
        <w:t>pravilnika, sistemizira tako,</w:t>
      </w:r>
      <w:r w:rsidR="00F664AE" w:rsidRPr="00C52589">
        <w:rPr>
          <w:rFonts w:ascii="Arial" w:eastAsia="Times New Roman" w:hAnsi="Arial" w:cs="Arial"/>
          <w:sz w:val="20"/>
          <w:szCs w:val="20"/>
          <w:lang w:eastAsia="sl-SI"/>
        </w:rPr>
        <w:t xml:space="preserve"> </w:t>
      </w:r>
      <w:r w:rsidRPr="00C52589">
        <w:rPr>
          <w:rFonts w:ascii="Arial" w:eastAsia="Times New Roman" w:hAnsi="Arial" w:cs="Arial"/>
          <w:sz w:val="20"/>
          <w:szCs w:val="20"/>
          <w:lang w:eastAsia="sl-SI"/>
        </w:rPr>
        <w:t>da se upoštevajo oddelki šole in vrtca.«.</w:t>
      </w:r>
      <w:r w:rsidRPr="00C52589">
        <w:rPr>
          <w:rFonts w:ascii="Arial" w:hAnsi="Arial" w:cs="Arial"/>
          <w:sz w:val="20"/>
          <w:szCs w:val="20"/>
        </w:rPr>
        <w:tab/>
      </w:r>
      <w:r w:rsidRPr="00C52589">
        <w:rPr>
          <w:rFonts w:ascii="Arial" w:hAnsi="Arial" w:cs="Arial"/>
          <w:sz w:val="20"/>
          <w:szCs w:val="20"/>
        </w:rPr>
        <w:tab/>
      </w:r>
      <w:r w:rsidRPr="00C52589">
        <w:rPr>
          <w:rFonts w:ascii="Arial" w:hAnsi="Arial" w:cs="Arial"/>
          <w:sz w:val="20"/>
          <w:szCs w:val="20"/>
        </w:rPr>
        <w:tab/>
      </w:r>
    </w:p>
    <w:p w14:paraId="72F4678D" w14:textId="001B169C" w:rsidR="000C29F4" w:rsidRPr="00C52589" w:rsidRDefault="000C29F4" w:rsidP="009243B2">
      <w:pPr>
        <w:rPr>
          <w:rFonts w:ascii="Arial" w:hAnsi="Arial" w:cs="Arial"/>
          <w:sz w:val="20"/>
          <w:szCs w:val="20"/>
        </w:rPr>
      </w:pPr>
    </w:p>
    <w:p w14:paraId="1A81F37F" w14:textId="5DC8941E" w:rsidR="0029192A" w:rsidRPr="00BB2C41" w:rsidRDefault="00BB2C41" w:rsidP="00BB2C41">
      <w:pPr>
        <w:pStyle w:val="Odstavekseznama"/>
        <w:shd w:val="clear" w:color="auto" w:fill="FFFFFF"/>
        <w:spacing w:after="120" w:line="240" w:lineRule="auto"/>
        <w:ind w:left="5040"/>
        <w:jc w:val="both"/>
        <w:rPr>
          <w:rFonts w:ascii="Arial" w:hAnsi="Arial" w:cs="Arial"/>
          <w:sz w:val="20"/>
          <w:szCs w:val="20"/>
        </w:rPr>
      </w:pPr>
      <w:r>
        <w:rPr>
          <w:rFonts w:ascii="Arial" w:hAnsi="Arial" w:cs="Arial"/>
          <w:sz w:val="20"/>
          <w:szCs w:val="20"/>
        </w:rPr>
        <w:t xml:space="preserve">6. </w:t>
      </w:r>
      <w:r w:rsidR="0029192A" w:rsidRPr="00BB2C41">
        <w:rPr>
          <w:rFonts w:ascii="Arial" w:hAnsi="Arial" w:cs="Arial"/>
          <w:sz w:val="20"/>
          <w:szCs w:val="20"/>
        </w:rPr>
        <w:t>člen</w:t>
      </w:r>
    </w:p>
    <w:p w14:paraId="09D1F02A" w14:textId="390853AA" w:rsidR="00D41062" w:rsidRPr="00C52589" w:rsidRDefault="00656409" w:rsidP="00BE39EB">
      <w:pPr>
        <w:spacing w:after="0" w:line="240" w:lineRule="auto"/>
        <w:jc w:val="both"/>
        <w:rPr>
          <w:rFonts w:ascii="Arial" w:eastAsia="Times New Roman" w:hAnsi="Arial" w:cs="Arial"/>
          <w:sz w:val="20"/>
          <w:szCs w:val="20"/>
          <w:lang w:eastAsia="sl-SI"/>
        </w:rPr>
      </w:pPr>
      <w:r>
        <w:rPr>
          <w:rFonts w:ascii="Arial" w:eastAsia="Times New Roman" w:hAnsi="Arial" w:cs="Arial"/>
          <w:sz w:val="20"/>
          <w:szCs w:val="20"/>
          <w:lang w:eastAsia="sl-SI"/>
        </w:rPr>
        <w:t xml:space="preserve">Besedilo </w:t>
      </w:r>
      <w:r w:rsidR="00D41062" w:rsidRPr="00C52589">
        <w:rPr>
          <w:rFonts w:ascii="Arial" w:eastAsia="Times New Roman" w:hAnsi="Arial" w:cs="Arial"/>
          <w:sz w:val="20"/>
          <w:szCs w:val="20"/>
          <w:lang w:eastAsia="sl-SI"/>
        </w:rPr>
        <w:t>15. člen</w:t>
      </w:r>
      <w:r>
        <w:rPr>
          <w:rFonts w:ascii="Arial" w:eastAsia="Times New Roman" w:hAnsi="Arial" w:cs="Arial"/>
          <w:sz w:val="20"/>
          <w:szCs w:val="20"/>
          <w:lang w:eastAsia="sl-SI"/>
        </w:rPr>
        <w:t>a</w:t>
      </w:r>
      <w:r w:rsidR="00D41062" w:rsidRPr="00C52589">
        <w:rPr>
          <w:rFonts w:ascii="Arial" w:eastAsia="Times New Roman" w:hAnsi="Arial" w:cs="Arial"/>
          <w:sz w:val="20"/>
          <w:szCs w:val="20"/>
          <w:lang w:eastAsia="sl-SI"/>
        </w:rPr>
        <w:t xml:space="preserve"> se spremeni </w:t>
      </w:r>
      <w:r w:rsidR="00737D81" w:rsidRPr="00C52589">
        <w:rPr>
          <w:rFonts w:ascii="Arial" w:eastAsia="Times New Roman" w:hAnsi="Arial" w:cs="Arial"/>
          <w:sz w:val="20"/>
          <w:szCs w:val="20"/>
          <w:lang w:eastAsia="sl-SI"/>
        </w:rPr>
        <w:t xml:space="preserve">tako, da </w:t>
      </w:r>
      <w:r w:rsidR="00D41062" w:rsidRPr="00C52589">
        <w:rPr>
          <w:rFonts w:ascii="Arial" w:eastAsia="Times New Roman" w:hAnsi="Arial" w:cs="Arial"/>
          <w:sz w:val="20"/>
          <w:szCs w:val="20"/>
          <w:lang w:eastAsia="sl-SI"/>
        </w:rPr>
        <w:t>se glasi:</w:t>
      </w:r>
    </w:p>
    <w:p w14:paraId="6E2C143A" w14:textId="77777777" w:rsidR="00B8695F" w:rsidRPr="00C52589" w:rsidRDefault="00B8695F" w:rsidP="009167CF">
      <w:pPr>
        <w:pStyle w:val="Odstavekseznama"/>
        <w:spacing w:after="0" w:line="240" w:lineRule="auto"/>
        <w:ind w:left="360"/>
        <w:jc w:val="both"/>
        <w:rPr>
          <w:rFonts w:ascii="Arial" w:eastAsia="Times New Roman" w:hAnsi="Arial" w:cs="Arial"/>
          <w:sz w:val="20"/>
          <w:szCs w:val="20"/>
          <w:lang w:eastAsia="sl-SI"/>
        </w:rPr>
      </w:pPr>
    </w:p>
    <w:p w14:paraId="68E52873" w14:textId="78CE7295" w:rsidR="00D41062" w:rsidRPr="00815445" w:rsidRDefault="00656409" w:rsidP="00815445">
      <w:pPr>
        <w:spacing w:after="0" w:line="240" w:lineRule="auto"/>
        <w:jc w:val="both"/>
        <w:rPr>
          <w:rFonts w:ascii="Arial" w:eastAsia="Times New Roman" w:hAnsi="Arial" w:cs="Arial"/>
          <w:sz w:val="20"/>
          <w:szCs w:val="20"/>
          <w:lang w:eastAsia="sl-SI"/>
        </w:rPr>
      </w:pPr>
      <w:r>
        <w:rPr>
          <w:rFonts w:ascii="Arial" w:eastAsia="Times New Roman" w:hAnsi="Arial" w:cs="Arial"/>
          <w:sz w:val="20"/>
          <w:szCs w:val="20"/>
          <w:lang w:eastAsia="sl-SI"/>
        </w:rPr>
        <w:t>»</w:t>
      </w:r>
      <w:r w:rsidR="00D41062" w:rsidRPr="00815445">
        <w:rPr>
          <w:rFonts w:ascii="Arial" w:eastAsia="Times New Roman" w:hAnsi="Arial" w:cs="Arial"/>
          <w:sz w:val="20"/>
          <w:szCs w:val="20"/>
          <w:lang w:eastAsia="sl-SI"/>
        </w:rPr>
        <w:t>V samostojnem vrtcu, ki ima več kot 15 oddelkov, se za vsakih dodatnih 16 oddelkov sistemizira dodatno delovno mesto knjigovodje V</w:t>
      </w:r>
      <w:r w:rsidR="00A23C76" w:rsidRPr="00815445">
        <w:rPr>
          <w:rFonts w:ascii="Arial" w:eastAsia="Times New Roman" w:hAnsi="Arial" w:cs="Arial"/>
          <w:sz w:val="20"/>
          <w:szCs w:val="20"/>
          <w:lang w:eastAsia="sl-SI"/>
        </w:rPr>
        <w:t xml:space="preserve"> ali knjigovodje VI</w:t>
      </w:r>
      <w:r w:rsidR="00586A49" w:rsidRPr="00815445">
        <w:rPr>
          <w:rFonts w:ascii="Arial" w:eastAsia="Times New Roman" w:hAnsi="Arial" w:cs="Arial"/>
          <w:sz w:val="20"/>
          <w:szCs w:val="20"/>
          <w:lang w:eastAsia="sl-SI"/>
        </w:rPr>
        <w:t xml:space="preserve"> </w:t>
      </w:r>
      <w:r w:rsidR="00D41062" w:rsidRPr="00815445">
        <w:rPr>
          <w:rFonts w:ascii="Arial" w:eastAsia="Times New Roman" w:hAnsi="Arial" w:cs="Arial"/>
          <w:sz w:val="20"/>
          <w:szCs w:val="20"/>
          <w:lang w:eastAsia="sl-SI"/>
        </w:rPr>
        <w:t>in administratorja V</w:t>
      </w:r>
      <w:r w:rsidR="00A23C76" w:rsidRPr="00815445">
        <w:rPr>
          <w:rFonts w:ascii="Arial" w:eastAsia="Times New Roman" w:hAnsi="Arial" w:cs="Arial"/>
          <w:sz w:val="20"/>
          <w:szCs w:val="20"/>
          <w:lang w:eastAsia="sl-SI"/>
        </w:rPr>
        <w:t xml:space="preserve"> ali administratorja VI</w:t>
      </w:r>
      <w:r w:rsidR="00D41062" w:rsidRPr="00815445">
        <w:rPr>
          <w:rFonts w:ascii="Arial" w:eastAsia="Times New Roman" w:hAnsi="Arial" w:cs="Arial"/>
          <w:sz w:val="20"/>
          <w:szCs w:val="20"/>
          <w:lang w:eastAsia="sl-SI"/>
        </w:rPr>
        <w:t xml:space="preserve">. Knjigovodja V in administrator V </w:t>
      </w:r>
      <w:r w:rsidR="003C4A2E" w:rsidRPr="00815445">
        <w:rPr>
          <w:rFonts w:ascii="Arial" w:eastAsia="Times New Roman" w:hAnsi="Arial" w:cs="Arial"/>
          <w:sz w:val="20"/>
          <w:szCs w:val="20"/>
          <w:lang w:eastAsia="sl-SI"/>
        </w:rPr>
        <w:t>morata imeti</w:t>
      </w:r>
      <w:r w:rsidR="00D41062" w:rsidRPr="00815445">
        <w:rPr>
          <w:rFonts w:ascii="Arial" w:eastAsia="Times New Roman" w:hAnsi="Arial" w:cs="Arial"/>
          <w:sz w:val="20"/>
          <w:szCs w:val="20"/>
          <w:lang w:eastAsia="sl-SI"/>
        </w:rPr>
        <w:t xml:space="preserve"> srednjo ali srednjo strokovno izobrazbo, </w:t>
      </w:r>
      <w:r w:rsidR="00A23C76" w:rsidRPr="00815445">
        <w:rPr>
          <w:rFonts w:ascii="Arial" w:eastAsia="Times New Roman" w:hAnsi="Arial" w:cs="Arial"/>
          <w:sz w:val="20"/>
          <w:szCs w:val="20"/>
          <w:lang w:eastAsia="sl-SI"/>
        </w:rPr>
        <w:t>knjigovodja VI</w:t>
      </w:r>
      <w:r w:rsidR="00BE4010" w:rsidRPr="00815445">
        <w:rPr>
          <w:rFonts w:ascii="Arial" w:eastAsia="Times New Roman" w:hAnsi="Arial" w:cs="Arial"/>
          <w:sz w:val="20"/>
          <w:szCs w:val="20"/>
          <w:lang w:eastAsia="sl-SI"/>
        </w:rPr>
        <w:t xml:space="preserve"> </w:t>
      </w:r>
      <w:r w:rsidR="00A23C76" w:rsidRPr="00815445">
        <w:rPr>
          <w:rFonts w:ascii="Arial" w:eastAsia="Times New Roman" w:hAnsi="Arial" w:cs="Arial"/>
          <w:sz w:val="20"/>
          <w:szCs w:val="20"/>
          <w:lang w:eastAsia="sl-SI"/>
        </w:rPr>
        <w:t xml:space="preserve">in administrator VI </w:t>
      </w:r>
      <w:r w:rsidR="00D41062" w:rsidRPr="00815445">
        <w:rPr>
          <w:rFonts w:ascii="Arial" w:eastAsia="Times New Roman" w:hAnsi="Arial" w:cs="Arial"/>
          <w:sz w:val="20"/>
          <w:szCs w:val="20"/>
          <w:lang w:eastAsia="sl-SI"/>
        </w:rPr>
        <w:t xml:space="preserve"> </w:t>
      </w:r>
      <w:r w:rsidR="003C4A2E" w:rsidRPr="00815445">
        <w:rPr>
          <w:rFonts w:ascii="Arial" w:eastAsia="Times New Roman" w:hAnsi="Arial" w:cs="Arial"/>
          <w:sz w:val="20"/>
          <w:szCs w:val="20"/>
          <w:lang w:eastAsia="sl-SI"/>
        </w:rPr>
        <w:t>mora</w:t>
      </w:r>
      <w:r w:rsidR="00BE4010" w:rsidRPr="00815445">
        <w:rPr>
          <w:rFonts w:ascii="Arial" w:eastAsia="Times New Roman" w:hAnsi="Arial" w:cs="Arial"/>
          <w:sz w:val="20"/>
          <w:szCs w:val="20"/>
          <w:lang w:eastAsia="sl-SI"/>
        </w:rPr>
        <w:t>ta</w:t>
      </w:r>
      <w:r w:rsidR="003C4A2E" w:rsidRPr="00815445">
        <w:rPr>
          <w:rFonts w:ascii="Arial" w:eastAsia="Times New Roman" w:hAnsi="Arial" w:cs="Arial"/>
          <w:sz w:val="20"/>
          <w:szCs w:val="20"/>
          <w:lang w:eastAsia="sl-SI"/>
        </w:rPr>
        <w:t xml:space="preserve"> imeti</w:t>
      </w:r>
      <w:r w:rsidR="00D41062" w:rsidRPr="00815445">
        <w:rPr>
          <w:rFonts w:ascii="Arial" w:eastAsia="Times New Roman" w:hAnsi="Arial" w:cs="Arial"/>
          <w:sz w:val="20"/>
          <w:szCs w:val="20"/>
          <w:lang w:eastAsia="sl-SI"/>
        </w:rPr>
        <w:t xml:space="preserve"> višjo strokovno izobrazbo.«.</w:t>
      </w:r>
    </w:p>
    <w:p w14:paraId="3E9D2685" w14:textId="77777777" w:rsidR="00D41062" w:rsidRPr="00C52589" w:rsidRDefault="00D41062" w:rsidP="000C29F4">
      <w:pPr>
        <w:rPr>
          <w:rFonts w:ascii="Arial" w:hAnsi="Arial" w:cs="Arial"/>
          <w:sz w:val="20"/>
          <w:szCs w:val="20"/>
          <w:lang w:eastAsia="sl-SI"/>
        </w:rPr>
      </w:pPr>
    </w:p>
    <w:p w14:paraId="35AA8B5B" w14:textId="3C61BEE8" w:rsidR="00570EB4" w:rsidRPr="008E7D88" w:rsidRDefault="000702C3" w:rsidP="008E7D88">
      <w:pPr>
        <w:pStyle w:val="Odstavekseznama"/>
        <w:numPr>
          <w:ilvl w:val="0"/>
          <w:numId w:val="28"/>
        </w:numPr>
        <w:spacing w:after="0" w:line="240" w:lineRule="auto"/>
        <w:rPr>
          <w:rFonts w:ascii="Arial" w:eastAsia="Times New Roman" w:hAnsi="Arial" w:cs="Arial"/>
          <w:sz w:val="20"/>
          <w:szCs w:val="20"/>
          <w:lang w:eastAsia="sl-SI"/>
        </w:rPr>
      </w:pPr>
      <w:r w:rsidRPr="008E7D88">
        <w:rPr>
          <w:rFonts w:ascii="Arial" w:eastAsia="Times New Roman" w:hAnsi="Arial" w:cs="Arial"/>
          <w:sz w:val="20"/>
          <w:szCs w:val="20"/>
          <w:lang w:eastAsia="sl-SI"/>
        </w:rPr>
        <w:t>člen</w:t>
      </w:r>
    </w:p>
    <w:p w14:paraId="7D9D38AA" w14:textId="77777777" w:rsidR="00197775" w:rsidRPr="00C52589" w:rsidRDefault="00197775" w:rsidP="00D41062">
      <w:pPr>
        <w:spacing w:after="0" w:line="240" w:lineRule="auto"/>
        <w:jc w:val="both"/>
        <w:rPr>
          <w:rFonts w:ascii="Arial" w:eastAsia="Times New Roman" w:hAnsi="Arial" w:cs="Arial"/>
          <w:sz w:val="20"/>
          <w:szCs w:val="20"/>
          <w:lang w:eastAsia="sl-SI"/>
        </w:rPr>
      </w:pPr>
    </w:p>
    <w:p w14:paraId="30E9AECB" w14:textId="3820EF5A" w:rsidR="00D41062" w:rsidRPr="00C52589" w:rsidRDefault="00656409" w:rsidP="00D41062">
      <w:pPr>
        <w:spacing w:after="0" w:line="240" w:lineRule="auto"/>
        <w:jc w:val="both"/>
        <w:rPr>
          <w:rFonts w:ascii="Arial" w:eastAsia="Times New Roman" w:hAnsi="Arial" w:cs="Arial"/>
          <w:sz w:val="20"/>
          <w:szCs w:val="20"/>
          <w:lang w:eastAsia="sl-SI"/>
        </w:rPr>
      </w:pPr>
      <w:r>
        <w:rPr>
          <w:rFonts w:ascii="Arial" w:eastAsia="Times New Roman" w:hAnsi="Arial" w:cs="Arial"/>
          <w:sz w:val="20"/>
          <w:szCs w:val="20"/>
          <w:lang w:eastAsia="sl-SI"/>
        </w:rPr>
        <w:t xml:space="preserve">Besedilo </w:t>
      </w:r>
      <w:r w:rsidR="00D41062" w:rsidRPr="00C52589">
        <w:rPr>
          <w:rFonts w:ascii="Arial" w:eastAsia="Times New Roman" w:hAnsi="Arial" w:cs="Arial"/>
          <w:sz w:val="20"/>
          <w:szCs w:val="20"/>
          <w:lang w:eastAsia="sl-SI"/>
        </w:rPr>
        <w:t>18. člen</w:t>
      </w:r>
      <w:r>
        <w:rPr>
          <w:rFonts w:ascii="Arial" w:eastAsia="Times New Roman" w:hAnsi="Arial" w:cs="Arial"/>
          <w:sz w:val="20"/>
          <w:szCs w:val="20"/>
          <w:lang w:eastAsia="sl-SI"/>
        </w:rPr>
        <w:t>a</w:t>
      </w:r>
      <w:r w:rsidR="00D41062" w:rsidRPr="00C52589">
        <w:rPr>
          <w:rFonts w:ascii="Arial" w:eastAsia="Times New Roman" w:hAnsi="Arial" w:cs="Arial"/>
          <w:sz w:val="20"/>
          <w:szCs w:val="20"/>
          <w:lang w:eastAsia="sl-SI"/>
        </w:rPr>
        <w:t xml:space="preserve"> se spremeni</w:t>
      </w:r>
      <w:r w:rsidR="00450FD5" w:rsidRPr="00C52589">
        <w:rPr>
          <w:rFonts w:ascii="Arial" w:eastAsia="Times New Roman" w:hAnsi="Arial" w:cs="Arial"/>
          <w:sz w:val="20"/>
          <w:szCs w:val="20"/>
          <w:lang w:eastAsia="sl-SI"/>
        </w:rPr>
        <w:t xml:space="preserve"> tako, da </w:t>
      </w:r>
      <w:r w:rsidR="00D41062" w:rsidRPr="00C52589">
        <w:rPr>
          <w:rFonts w:ascii="Arial" w:eastAsia="Times New Roman" w:hAnsi="Arial" w:cs="Arial"/>
          <w:sz w:val="20"/>
          <w:szCs w:val="20"/>
          <w:lang w:eastAsia="sl-SI"/>
        </w:rPr>
        <w:t>se glasi:</w:t>
      </w:r>
    </w:p>
    <w:p w14:paraId="12D5FA4E" w14:textId="18952B02" w:rsidR="00D41062" w:rsidRPr="00C52589" w:rsidRDefault="008B48E1" w:rsidP="00656409">
      <w:pPr>
        <w:spacing w:after="0" w:line="240" w:lineRule="auto"/>
        <w:ind w:firstLine="708"/>
        <w:jc w:val="center"/>
        <w:rPr>
          <w:rFonts w:ascii="Arial" w:eastAsia="Times New Roman" w:hAnsi="Arial" w:cs="Arial"/>
          <w:sz w:val="20"/>
          <w:szCs w:val="20"/>
          <w:lang w:eastAsia="sl-SI"/>
        </w:rPr>
      </w:pPr>
      <w:r w:rsidRPr="00C52589">
        <w:rPr>
          <w:rFonts w:ascii="Arial" w:eastAsia="Times New Roman" w:hAnsi="Arial" w:cs="Arial"/>
          <w:sz w:val="20"/>
          <w:szCs w:val="20"/>
          <w:lang w:eastAsia="sl-SI"/>
        </w:rPr>
        <w:t xml:space="preserve">  </w:t>
      </w:r>
    </w:p>
    <w:p w14:paraId="2E5C3A64" w14:textId="52944047" w:rsidR="006E194D" w:rsidRPr="00C52589" w:rsidRDefault="00DD3625" w:rsidP="00DD3625">
      <w:pPr>
        <w:spacing w:after="0" w:line="240" w:lineRule="auto"/>
        <w:jc w:val="both"/>
        <w:rPr>
          <w:rFonts w:ascii="Arial" w:eastAsia="Times New Roman" w:hAnsi="Arial" w:cs="Arial"/>
          <w:sz w:val="20"/>
          <w:szCs w:val="20"/>
          <w:lang w:eastAsia="sl-SI"/>
        </w:rPr>
      </w:pPr>
      <w:r w:rsidRPr="00C52589">
        <w:rPr>
          <w:rFonts w:ascii="Arial" w:eastAsia="Times New Roman" w:hAnsi="Arial" w:cs="Arial"/>
          <w:sz w:val="20"/>
          <w:szCs w:val="20"/>
          <w:lang w:eastAsia="sl-SI"/>
        </w:rPr>
        <w:t>»(1)</w:t>
      </w:r>
      <w:r w:rsidR="00B62CB9" w:rsidRPr="00C52589">
        <w:rPr>
          <w:rFonts w:ascii="Arial" w:eastAsia="Times New Roman" w:hAnsi="Arial" w:cs="Arial"/>
          <w:sz w:val="20"/>
          <w:szCs w:val="20"/>
          <w:lang w:eastAsia="sl-SI"/>
        </w:rPr>
        <w:t xml:space="preserve"> </w:t>
      </w:r>
      <w:r w:rsidR="00D41062" w:rsidRPr="00C52589">
        <w:rPr>
          <w:rFonts w:ascii="Arial" w:eastAsia="Times New Roman" w:hAnsi="Arial" w:cs="Arial"/>
          <w:sz w:val="20"/>
          <w:szCs w:val="20"/>
          <w:lang w:eastAsia="sl-SI"/>
        </w:rPr>
        <w:t>V vrtcu se sistemizira delovno mesto čistilca II ali čistilca III na 600</w:t>
      </w:r>
      <w:r w:rsidR="00782923" w:rsidRPr="00C52589">
        <w:rPr>
          <w:rFonts w:ascii="Arial" w:eastAsia="Times New Roman" w:hAnsi="Arial" w:cs="Arial"/>
          <w:sz w:val="20"/>
          <w:szCs w:val="20"/>
          <w:lang w:eastAsia="sl-SI"/>
        </w:rPr>
        <w:t xml:space="preserve"> m² čistilne talne površine</w:t>
      </w:r>
      <w:r w:rsidR="006E194D" w:rsidRPr="00C52589">
        <w:rPr>
          <w:rFonts w:ascii="Arial" w:eastAsia="Times New Roman" w:hAnsi="Arial" w:cs="Arial"/>
          <w:sz w:val="20"/>
          <w:szCs w:val="20"/>
          <w:lang w:eastAsia="sl-SI"/>
        </w:rPr>
        <w:t>, zmanjšane za površino kuhinje in prostore hišnika</w:t>
      </w:r>
      <w:r w:rsidR="00CA06AB" w:rsidRPr="00C52589">
        <w:rPr>
          <w:rFonts w:ascii="Arial" w:eastAsia="Times New Roman" w:hAnsi="Arial" w:cs="Arial"/>
          <w:sz w:val="20"/>
          <w:szCs w:val="20"/>
          <w:lang w:eastAsia="sl-SI"/>
        </w:rPr>
        <w:t>.</w:t>
      </w:r>
      <w:r w:rsidR="006E194D" w:rsidRPr="00C52589">
        <w:rPr>
          <w:rFonts w:ascii="Arial" w:eastAsia="Times New Roman" w:hAnsi="Arial" w:cs="Arial"/>
          <w:sz w:val="20"/>
          <w:szCs w:val="20"/>
          <w:lang w:eastAsia="sl-SI"/>
        </w:rPr>
        <w:t xml:space="preserve"> Če delavec skrbi za dve do tri stavbe, se normativ zniža za 100 m², za štiri ali več stavb pa za 200 m².</w:t>
      </w:r>
    </w:p>
    <w:p w14:paraId="0056046C" w14:textId="2338C939" w:rsidR="00782923" w:rsidRPr="00C52589" w:rsidRDefault="00782923" w:rsidP="006A05DF">
      <w:pPr>
        <w:pStyle w:val="Odstavekseznama"/>
        <w:spacing w:after="0" w:line="260" w:lineRule="atLeast"/>
        <w:rPr>
          <w:rFonts w:ascii="Arial" w:eastAsia="Times New Roman" w:hAnsi="Arial" w:cs="Arial"/>
          <w:sz w:val="20"/>
          <w:szCs w:val="20"/>
        </w:rPr>
      </w:pPr>
    </w:p>
    <w:p w14:paraId="2DADE684" w14:textId="058AE6D7" w:rsidR="000702C3" w:rsidRPr="00C52589" w:rsidRDefault="00265CA8" w:rsidP="005118D4">
      <w:pPr>
        <w:spacing w:after="0" w:line="240" w:lineRule="auto"/>
        <w:rPr>
          <w:rFonts w:ascii="Arial" w:eastAsia="Times New Roman" w:hAnsi="Arial" w:cs="Arial"/>
          <w:sz w:val="20"/>
          <w:szCs w:val="20"/>
          <w:lang w:eastAsia="sl-SI"/>
        </w:rPr>
      </w:pPr>
      <w:r w:rsidRPr="00C52589">
        <w:rPr>
          <w:rFonts w:ascii="Arial" w:eastAsia="Times New Roman" w:hAnsi="Arial" w:cs="Arial"/>
          <w:sz w:val="20"/>
          <w:szCs w:val="20"/>
          <w:lang w:eastAsia="sl-SI"/>
        </w:rPr>
        <w:t xml:space="preserve">(2) </w:t>
      </w:r>
      <w:r w:rsidR="000702C3" w:rsidRPr="00C52589">
        <w:rPr>
          <w:rFonts w:ascii="Arial" w:eastAsia="Times New Roman" w:hAnsi="Arial" w:cs="Arial"/>
          <w:sz w:val="20"/>
          <w:szCs w:val="20"/>
          <w:lang w:eastAsia="sl-SI"/>
        </w:rPr>
        <w:t xml:space="preserve">Čistilec II </w:t>
      </w:r>
      <w:r w:rsidR="00D17B84" w:rsidRPr="00C52589">
        <w:rPr>
          <w:rFonts w:ascii="Arial" w:eastAsia="Times New Roman" w:hAnsi="Arial" w:cs="Arial"/>
          <w:sz w:val="20"/>
          <w:szCs w:val="20"/>
          <w:lang w:eastAsia="sl-SI"/>
        </w:rPr>
        <w:t>mora imeti</w:t>
      </w:r>
      <w:r w:rsidR="000702C3" w:rsidRPr="00C52589">
        <w:rPr>
          <w:rFonts w:ascii="Arial" w:eastAsia="Times New Roman" w:hAnsi="Arial" w:cs="Arial"/>
          <w:sz w:val="20"/>
          <w:szCs w:val="20"/>
          <w:lang w:eastAsia="sl-SI"/>
        </w:rPr>
        <w:t xml:space="preserve"> </w:t>
      </w:r>
      <w:r w:rsidR="00501546" w:rsidRPr="00C52589">
        <w:rPr>
          <w:rFonts w:ascii="Arial" w:eastAsia="Times New Roman" w:hAnsi="Arial" w:cs="Arial"/>
          <w:sz w:val="20"/>
          <w:szCs w:val="20"/>
          <w:lang w:eastAsia="sl-SI"/>
        </w:rPr>
        <w:t xml:space="preserve">pridobljeno </w:t>
      </w:r>
      <w:r w:rsidR="000702C3" w:rsidRPr="00C52589">
        <w:rPr>
          <w:rFonts w:ascii="Arial" w:eastAsia="Times New Roman" w:hAnsi="Arial" w:cs="Arial"/>
          <w:sz w:val="20"/>
          <w:szCs w:val="20"/>
          <w:lang w:eastAsia="sl-SI"/>
        </w:rPr>
        <w:t>osnovnošolsko izobrazbo, čistilec III pa nižjo poklicno izobrazbo.«.</w:t>
      </w:r>
    </w:p>
    <w:p w14:paraId="285A8E86" w14:textId="77777777" w:rsidR="002F4ED2" w:rsidRPr="00C52589" w:rsidRDefault="002F4ED2" w:rsidP="000C29F4">
      <w:pPr>
        <w:rPr>
          <w:rFonts w:ascii="Arial" w:hAnsi="Arial" w:cs="Arial"/>
          <w:sz w:val="20"/>
          <w:szCs w:val="20"/>
          <w:lang w:eastAsia="sl-SI"/>
        </w:rPr>
      </w:pPr>
    </w:p>
    <w:p w14:paraId="3F6BE46D" w14:textId="16274454" w:rsidR="003A1D3C" w:rsidRPr="008E7D88" w:rsidRDefault="003A1D3C" w:rsidP="008E7D88">
      <w:pPr>
        <w:pStyle w:val="Odstavekseznama"/>
        <w:numPr>
          <w:ilvl w:val="0"/>
          <w:numId w:val="28"/>
        </w:numPr>
        <w:spacing w:after="0" w:line="240" w:lineRule="auto"/>
        <w:rPr>
          <w:rFonts w:ascii="Arial" w:eastAsia="Times New Roman" w:hAnsi="Arial" w:cs="Arial"/>
          <w:sz w:val="20"/>
          <w:szCs w:val="20"/>
          <w:lang w:eastAsia="sl-SI"/>
        </w:rPr>
      </w:pPr>
      <w:r w:rsidRPr="008E7D88">
        <w:rPr>
          <w:rFonts w:ascii="Arial" w:eastAsia="Times New Roman" w:hAnsi="Arial" w:cs="Arial"/>
          <w:sz w:val="20"/>
          <w:szCs w:val="20"/>
          <w:lang w:eastAsia="sl-SI"/>
        </w:rPr>
        <w:t>člen</w:t>
      </w:r>
    </w:p>
    <w:p w14:paraId="4CFC9C88" w14:textId="77777777" w:rsidR="00B8695F" w:rsidRPr="00C52589" w:rsidRDefault="00B8695F" w:rsidP="00B8695F">
      <w:pPr>
        <w:pStyle w:val="Odstavekseznama"/>
        <w:spacing w:after="0" w:line="240" w:lineRule="auto"/>
        <w:ind w:left="5040"/>
        <w:rPr>
          <w:rFonts w:ascii="Arial" w:eastAsia="Times New Roman" w:hAnsi="Arial" w:cs="Arial"/>
          <w:sz w:val="20"/>
          <w:szCs w:val="20"/>
          <w:lang w:eastAsia="sl-SI"/>
        </w:rPr>
      </w:pPr>
    </w:p>
    <w:p w14:paraId="6341B6CE" w14:textId="07A9A008" w:rsidR="00C70927" w:rsidRPr="00C52589" w:rsidRDefault="007471A7" w:rsidP="00C70927">
      <w:pPr>
        <w:spacing w:after="0" w:line="240" w:lineRule="auto"/>
        <w:jc w:val="both"/>
        <w:rPr>
          <w:rFonts w:ascii="Arial" w:eastAsia="Times New Roman" w:hAnsi="Arial" w:cs="Arial"/>
          <w:sz w:val="20"/>
          <w:szCs w:val="20"/>
          <w:lang w:eastAsia="sl-SI"/>
        </w:rPr>
      </w:pPr>
      <w:r w:rsidRPr="00C52589">
        <w:rPr>
          <w:rFonts w:ascii="Arial" w:eastAsia="Times New Roman" w:hAnsi="Arial" w:cs="Arial"/>
          <w:sz w:val="20"/>
          <w:szCs w:val="20"/>
          <w:lang w:eastAsia="sl-SI"/>
        </w:rPr>
        <w:t>19. člen se spremeni tako, da se glasi:</w:t>
      </w:r>
    </w:p>
    <w:p w14:paraId="0BBA6DCB" w14:textId="77777777" w:rsidR="00C732D6" w:rsidRPr="00C52589" w:rsidRDefault="00C732D6" w:rsidP="00C70927">
      <w:pPr>
        <w:spacing w:after="0" w:line="240" w:lineRule="auto"/>
        <w:jc w:val="both"/>
        <w:rPr>
          <w:rFonts w:ascii="Arial" w:eastAsia="Times New Roman" w:hAnsi="Arial" w:cs="Arial"/>
          <w:sz w:val="20"/>
          <w:szCs w:val="20"/>
          <w:lang w:eastAsia="sl-SI"/>
        </w:rPr>
      </w:pPr>
    </w:p>
    <w:p w14:paraId="1C16CC3F" w14:textId="1BCE963B" w:rsidR="00DE798B" w:rsidRPr="00C52589" w:rsidRDefault="00DE798B" w:rsidP="00C70927">
      <w:pPr>
        <w:spacing w:after="0" w:line="240" w:lineRule="auto"/>
        <w:jc w:val="both"/>
        <w:rPr>
          <w:rFonts w:ascii="Arial" w:eastAsia="Times New Roman" w:hAnsi="Arial" w:cs="Arial"/>
          <w:sz w:val="20"/>
          <w:szCs w:val="20"/>
          <w:lang w:eastAsia="sl-SI"/>
        </w:rPr>
      </w:pPr>
      <w:r w:rsidRPr="00C52589">
        <w:rPr>
          <w:rFonts w:ascii="Arial" w:eastAsia="Times New Roman" w:hAnsi="Arial" w:cs="Arial"/>
          <w:sz w:val="20"/>
          <w:szCs w:val="20"/>
          <w:lang w:eastAsia="sl-SI"/>
        </w:rPr>
        <w:tab/>
      </w:r>
      <w:r w:rsidRPr="00C52589">
        <w:rPr>
          <w:rFonts w:ascii="Arial" w:eastAsia="Times New Roman" w:hAnsi="Arial" w:cs="Arial"/>
          <w:sz w:val="20"/>
          <w:szCs w:val="20"/>
          <w:lang w:eastAsia="sl-SI"/>
        </w:rPr>
        <w:tab/>
      </w:r>
      <w:r w:rsidRPr="00C52589">
        <w:rPr>
          <w:rFonts w:ascii="Arial" w:eastAsia="Times New Roman" w:hAnsi="Arial" w:cs="Arial"/>
          <w:sz w:val="20"/>
          <w:szCs w:val="20"/>
          <w:lang w:eastAsia="sl-SI"/>
        </w:rPr>
        <w:tab/>
      </w:r>
      <w:r w:rsidRPr="00C52589">
        <w:rPr>
          <w:rFonts w:ascii="Arial" w:eastAsia="Times New Roman" w:hAnsi="Arial" w:cs="Arial"/>
          <w:sz w:val="20"/>
          <w:szCs w:val="20"/>
          <w:lang w:eastAsia="sl-SI"/>
        </w:rPr>
        <w:tab/>
      </w:r>
      <w:r w:rsidRPr="00C52589">
        <w:rPr>
          <w:rFonts w:ascii="Arial" w:eastAsia="Times New Roman" w:hAnsi="Arial" w:cs="Arial"/>
          <w:sz w:val="20"/>
          <w:szCs w:val="20"/>
          <w:lang w:eastAsia="sl-SI"/>
        </w:rPr>
        <w:tab/>
      </w:r>
      <w:r w:rsidRPr="00C52589">
        <w:rPr>
          <w:rFonts w:ascii="Arial" w:eastAsia="Times New Roman" w:hAnsi="Arial" w:cs="Arial"/>
          <w:sz w:val="20"/>
          <w:szCs w:val="20"/>
          <w:lang w:eastAsia="sl-SI"/>
        </w:rPr>
        <w:tab/>
      </w:r>
      <w:r w:rsidR="00276FCA" w:rsidRPr="00C52589">
        <w:rPr>
          <w:rFonts w:ascii="Arial" w:eastAsia="Times New Roman" w:hAnsi="Arial" w:cs="Arial"/>
          <w:sz w:val="20"/>
          <w:szCs w:val="20"/>
          <w:lang w:eastAsia="sl-SI"/>
        </w:rPr>
        <w:t xml:space="preserve">      </w:t>
      </w:r>
      <w:r w:rsidRPr="00C52589">
        <w:rPr>
          <w:rFonts w:ascii="Arial" w:eastAsia="Times New Roman" w:hAnsi="Arial" w:cs="Arial"/>
          <w:sz w:val="20"/>
          <w:szCs w:val="20"/>
          <w:lang w:eastAsia="sl-SI"/>
        </w:rPr>
        <w:t>»19. člen</w:t>
      </w:r>
    </w:p>
    <w:p w14:paraId="63A32B51" w14:textId="55B735FC" w:rsidR="00DE798B" w:rsidRPr="00C52589" w:rsidRDefault="00DE798B" w:rsidP="00C70927">
      <w:pPr>
        <w:spacing w:after="0" w:line="240" w:lineRule="auto"/>
        <w:jc w:val="both"/>
        <w:rPr>
          <w:rFonts w:ascii="Arial" w:eastAsia="Times New Roman" w:hAnsi="Arial" w:cs="Arial"/>
          <w:sz w:val="20"/>
          <w:szCs w:val="20"/>
          <w:lang w:eastAsia="sl-SI"/>
        </w:rPr>
      </w:pPr>
      <w:r w:rsidRPr="00C52589">
        <w:rPr>
          <w:rFonts w:ascii="Arial" w:eastAsia="Times New Roman" w:hAnsi="Arial" w:cs="Arial"/>
          <w:sz w:val="20"/>
          <w:szCs w:val="20"/>
          <w:lang w:eastAsia="sl-SI"/>
        </w:rPr>
        <w:tab/>
      </w:r>
      <w:r w:rsidRPr="00C52589">
        <w:rPr>
          <w:rFonts w:ascii="Arial" w:eastAsia="Times New Roman" w:hAnsi="Arial" w:cs="Arial"/>
          <w:sz w:val="20"/>
          <w:szCs w:val="20"/>
          <w:lang w:eastAsia="sl-SI"/>
        </w:rPr>
        <w:tab/>
      </w:r>
      <w:r w:rsidRPr="00C52589">
        <w:rPr>
          <w:rFonts w:ascii="Arial" w:eastAsia="Times New Roman" w:hAnsi="Arial" w:cs="Arial"/>
          <w:sz w:val="20"/>
          <w:szCs w:val="20"/>
          <w:lang w:eastAsia="sl-SI"/>
        </w:rPr>
        <w:tab/>
      </w:r>
      <w:r w:rsidRPr="00C52589">
        <w:rPr>
          <w:rFonts w:ascii="Arial" w:eastAsia="Times New Roman" w:hAnsi="Arial" w:cs="Arial"/>
          <w:sz w:val="20"/>
          <w:szCs w:val="20"/>
          <w:lang w:eastAsia="sl-SI"/>
        </w:rPr>
        <w:tab/>
      </w:r>
      <w:r w:rsidRPr="00C52589">
        <w:rPr>
          <w:rFonts w:ascii="Arial" w:eastAsia="Times New Roman" w:hAnsi="Arial" w:cs="Arial"/>
          <w:sz w:val="20"/>
          <w:szCs w:val="20"/>
          <w:lang w:eastAsia="sl-SI"/>
        </w:rPr>
        <w:tab/>
      </w:r>
      <w:r w:rsidR="00276FCA" w:rsidRPr="00C52589">
        <w:rPr>
          <w:rFonts w:ascii="Arial" w:eastAsia="Times New Roman" w:hAnsi="Arial" w:cs="Arial"/>
          <w:sz w:val="20"/>
          <w:szCs w:val="20"/>
          <w:lang w:eastAsia="sl-SI"/>
        </w:rPr>
        <w:t xml:space="preserve">      </w:t>
      </w:r>
      <w:r w:rsidRPr="00C52589">
        <w:rPr>
          <w:rFonts w:ascii="Arial" w:eastAsia="Times New Roman" w:hAnsi="Arial" w:cs="Arial"/>
          <w:sz w:val="20"/>
          <w:szCs w:val="20"/>
          <w:lang w:eastAsia="sl-SI"/>
        </w:rPr>
        <w:t>(drugi tehnični delavci)</w:t>
      </w:r>
    </w:p>
    <w:p w14:paraId="340CC0AE" w14:textId="77777777" w:rsidR="002F4ED2" w:rsidRPr="00C52589" w:rsidRDefault="002F4ED2" w:rsidP="002F4ED2">
      <w:pPr>
        <w:pStyle w:val="Odstavekseznama"/>
        <w:spacing w:after="0" w:line="240" w:lineRule="auto"/>
        <w:rPr>
          <w:rFonts w:ascii="Arial" w:eastAsia="Times New Roman" w:hAnsi="Arial" w:cs="Arial"/>
          <w:sz w:val="20"/>
          <w:szCs w:val="20"/>
          <w:lang w:eastAsia="sl-SI"/>
        </w:rPr>
      </w:pPr>
    </w:p>
    <w:p w14:paraId="0A1699D8" w14:textId="024B50DF" w:rsidR="005A6F2F" w:rsidRPr="00C52589" w:rsidRDefault="00DD3625" w:rsidP="00DD3625">
      <w:pPr>
        <w:spacing w:after="0" w:line="240" w:lineRule="auto"/>
        <w:jc w:val="both"/>
        <w:rPr>
          <w:rFonts w:ascii="Arial" w:eastAsia="Times New Roman" w:hAnsi="Arial" w:cs="Arial"/>
          <w:sz w:val="20"/>
          <w:szCs w:val="20"/>
          <w:lang w:eastAsia="sl-SI"/>
        </w:rPr>
      </w:pPr>
      <w:r w:rsidRPr="00C52589">
        <w:rPr>
          <w:rFonts w:ascii="Arial" w:eastAsia="Times New Roman" w:hAnsi="Arial" w:cs="Arial"/>
          <w:sz w:val="20"/>
          <w:szCs w:val="20"/>
          <w:lang w:eastAsia="sl-SI"/>
        </w:rPr>
        <w:t xml:space="preserve">(1) </w:t>
      </w:r>
      <w:r w:rsidR="00C70927" w:rsidRPr="00C52589">
        <w:rPr>
          <w:rFonts w:ascii="Arial" w:eastAsia="Times New Roman" w:hAnsi="Arial" w:cs="Arial"/>
          <w:sz w:val="20"/>
          <w:szCs w:val="20"/>
          <w:lang w:eastAsia="sl-SI"/>
        </w:rPr>
        <w:t>Drugi tehnični delavci so hišnik IV</w:t>
      </w:r>
      <w:r w:rsidR="005A6F2F" w:rsidRPr="00C52589">
        <w:rPr>
          <w:rFonts w:ascii="Arial" w:eastAsia="Times New Roman" w:hAnsi="Arial" w:cs="Arial"/>
          <w:sz w:val="20"/>
          <w:szCs w:val="20"/>
          <w:lang w:eastAsia="sl-SI"/>
        </w:rPr>
        <w:t>,</w:t>
      </w:r>
      <w:r w:rsidR="00482676">
        <w:rPr>
          <w:rFonts w:ascii="Arial" w:eastAsia="Times New Roman" w:hAnsi="Arial" w:cs="Arial"/>
          <w:sz w:val="20"/>
          <w:szCs w:val="20"/>
          <w:lang w:eastAsia="sl-SI"/>
        </w:rPr>
        <w:t xml:space="preserve"> </w:t>
      </w:r>
      <w:r w:rsidR="005A6F2F" w:rsidRPr="00C52589">
        <w:rPr>
          <w:rFonts w:ascii="Arial" w:eastAsia="Times New Roman" w:hAnsi="Arial" w:cs="Arial"/>
          <w:sz w:val="20"/>
          <w:szCs w:val="20"/>
          <w:lang w:eastAsia="sl-SI"/>
        </w:rPr>
        <w:t xml:space="preserve">voznik IV, </w:t>
      </w:r>
      <w:r w:rsidR="00C70927" w:rsidRPr="00C52589">
        <w:rPr>
          <w:rFonts w:ascii="Arial" w:eastAsia="Times New Roman" w:hAnsi="Arial" w:cs="Arial"/>
          <w:sz w:val="20"/>
          <w:szCs w:val="20"/>
          <w:lang w:eastAsia="sl-SI"/>
        </w:rPr>
        <w:t xml:space="preserve"> hišnik V</w:t>
      </w:r>
      <w:r w:rsidR="001F58DC" w:rsidRPr="00C52589">
        <w:rPr>
          <w:rFonts w:ascii="Arial" w:eastAsia="Times New Roman" w:hAnsi="Arial" w:cs="Arial"/>
          <w:sz w:val="20"/>
          <w:szCs w:val="20"/>
          <w:lang w:eastAsia="sl-SI"/>
        </w:rPr>
        <w:t xml:space="preserve"> </w:t>
      </w:r>
      <w:r w:rsidR="005A6F2F" w:rsidRPr="00C52589">
        <w:rPr>
          <w:rFonts w:ascii="Arial" w:eastAsia="Times New Roman" w:hAnsi="Arial" w:cs="Arial"/>
          <w:sz w:val="20"/>
          <w:szCs w:val="20"/>
          <w:lang w:eastAsia="sl-SI"/>
        </w:rPr>
        <w:t>in</w:t>
      </w:r>
      <w:r w:rsidR="00C70927" w:rsidRPr="00C52589">
        <w:rPr>
          <w:rFonts w:ascii="Arial" w:eastAsia="Times New Roman" w:hAnsi="Arial" w:cs="Arial"/>
          <w:sz w:val="20"/>
          <w:szCs w:val="20"/>
          <w:lang w:eastAsia="sl-SI"/>
        </w:rPr>
        <w:t xml:space="preserve"> </w:t>
      </w:r>
      <w:r w:rsidR="000F7C91" w:rsidRPr="00C52589">
        <w:rPr>
          <w:rFonts w:ascii="Arial" w:eastAsia="Times New Roman" w:hAnsi="Arial" w:cs="Arial"/>
          <w:sz w:val="20"/>
          <w:szCs w:val="20"/>
          <w:lang w:eastAsia="sl-SI"/>
        </w:rPr>
        <w:t>tehniški sodelavec VI</w:t>
      </w:r>
      <w:r w:rsidR="005A6F2F" w:rsidRPr="00C52589">
        <w:rPr>
          <w:rFonts w:ascii="Arial" w:eastAsia="Times New Roman" w:hAnsi="Arial" w:cs="Arial"/>
          <w:sz w:val="20"/>
          <w:szCs w:val="20"/>
          <w:lang w:eastAsia="sl-SI"/>
        </w:rPr>
        <w:t>.</w:t>
      </w:r>
    </w:p>
    <w:p w14:paraId="0718DBDA" w14:textId="7AEEADE7" w:rsidR="00500404" w:rsidRPr="004D4CEA" w:rsidRDefault="00154C7C" w:rsidP="004D4CEA">
      <w:pPr>
        <w:spacing w:after="0" w:line="240" w:lineRule="auto"/>
        <w:jc w:val="both"/>
        <w:rPr>
          <w:rFonts w:ascii="Arial" w:eastAsia="Times New Roman" w:hAnsi="Arial" w:cs="Arial"/>
          <w:sz w:val="20"/>
          <w:szCs w:val="20"/>
          <w:lang w:eastAsia="sl-SI"/>
        </w:rPr>
      </w:pPr>
      <w:r>
        <w:rPr>
          <w:rFonts w:ascii="Arial" w:eastAsia="Times New Roman" w:hAnsi="Arial" w:cs="Arial"/>
          <w:sz w:val="20"/>
          <w:szCs w:val="20"/>
          <w:lang w:eastAsia="sl-SI"/>
        </w:rPr>
        <w:lastRenderedPageBreak/>
        <w:t xml:space="preserve">(2) </w:t>
      </w:r>
      <w:r w:rsidR="003A1D3C" w:rsidRPr="004D4CEA">
        <w:rPr>
          <w:rFonts w:ascii="Arial" w:eastAsia="Times New Roman" w:hAnsi="Arial" w:cs="Arial"/>
          <w:sz w:val="20"/>
          <w:szCs w:val="20"/>
          <w:lang w:eastAsia="sl-SI"/>
        </w:rPr>
        <w:t>Hišnik IV</w:t>
      </w:r>
      <w:r w:rsidR="002A06A8" w:rsidRPr="004D4CEA">
        <w:rPr>
          <w:rFonts w:ascii="Arial" w:eastAsia="Times New Roman" w:hAnsi="Arial" w:cs="Arial"/>
          <w:sz w:val="20"/>
          <w:szCs w:val="20"/>
          <w:lang w:eastAsia="sl-SI"/>
        </w:rPr>
        <w:t xml:space="preserve"> </w:t>
      </w:r>
      <w:r w:rsidR="003A1D3C" w:rsidRPr="004D4CEA">
        <w:rPr>
          <w:rFonts w:ascii="Arial" w:eastAsia="Times New Roman" w:hAnsi="Arial" w:cs="Arial"/>
          <w:sz w:val="20"/>
          <w:szCs w:val="20"/>
          <w:lang w:eastAsia="sl-SI"/>
        </w:rPr>
        <w:t>in voznik IV</w:t>
      </w:r>
      <w:r w:rsidR="000F5376" w:rsidRPr="004D4CEA">
        <w:rPr>
          <w:rFonts w:ascii="Arial" w:eastAsia="Times New Roman" w:hAnsi="Arial" w:cs="Arial"/>
          <w:sz w:val="20"/>
          <w:szCs w:val="20"/>
          <w:lang w:eastAsia="sl-SI"/>
        </w:rPr>
        <w:t xml:space="preserve"> mora</w:t>
      </w:r>
      <w:r w:rsidR="002A06A8" w:rsidRPr="004D4CEA">
        <w:rPr>
          <w:rFonts w:ascii="Arial" w:eastAsia="Times New Roman" w:hAnsi="Arial" w:cs="Arial"/>
          <w:sz w:val="20"/>
          <w:szCs w:val="20"/>
          <w:lang w:eastAsia="sl-SI"/>
        </w:rPr>
        <w:t>ta</w:t>
      </w:r>
      <w:r w:rsidR="000F5376" w:rsidRPr="004D4CEA">
        <w:rPr>
          <w:rFonts w:ascii="Arial" w:eastAsia="Times New Roman" w:hAnsi="Arial" w:cs="Arial"/>
          <w:sz w:val="20"/>
          <w:szCs w:val="20"/>
          <w:lang w:eastAsia="sl-SI"/>
        </w:rPr>
        <w:t xml:space="preserve"> imeti</w:t>
      </w:r>
      <w:r w:rsidR="003A1D3C" w:rsidRPr="004D4CEA">
        <w:rPr>
          <w:rFonts w:ascii="Arial" w:eastAsia="Times New Roman" w:hAnsi="Arial" w:cs="Arial"/>
          <w:sz w:val="20"/>
          <w:szCs w:val="20"/>
          <w:lang w:eastAsia="sl-SI"/>
        </w:rPr>
        <w:t xml:space="preserve"> končano srednjo poklicno izobrazbo</w:t>
      </w:r>
      <w:r w:rsidR="005C70E2" w:rsidRPr="004D4CEA">
        <w:rPr>
          <w:rFonts w:ascii="Arial" w:eastAsia="Times New Roman" w:hAnsi="Arial" w:cs="Arial"/>
          <w:sz w:val="20"/>
          <w:szCs w:val="20"/>
          <w:lang w:eastAsia="sl-SI"/>
        </w:rPr>
        <w:t>, hišnik V pa srednjo ali srednjo strokovno izobrazb</w:t>
      </w:r>
      <w:r w:rsidR="004A1B4F" w:rsidRPr="004D4CEA">
        <w:rPr>
          <w:rFonts w:ascii="Arial" w:eastAsia="Times New Roman" w:hAnsi="Arial" w:cs="Arial"/>
          <w:sz w:val="20"/>
          <w:szCs w:val="20"/>
          <w:lang w:eastAsia="sl-SI"/>
        </w:rPr>
        <w:t>o</w:t>
      </w:r>
      <w:r w:rsidR="000F7C91" w:rsidRPr="004D4CEA">
        <w:rPr>
          <w:rFonts w:ascii="Arial" w:eastAsia="Times New Roman" w:hAnsi="Arial" w:cs="Arial"/>
          <w:sz w:val="20"/>
          <w:szCs w:val="20"/>
          <w:lang w:eastAsia="sl-SI"/>
        </w:rPr>
        <w:t>, tehniški sodelavec VI mora imeti višjo strokovno izobrazbo</w:t>
      </w:r>
      <w:r w:rsidR="004A1B4F" w:rsidRPr="004D4CEA">
        <w:rPr>
          <w:rFonts w:ascii="Arial" w:eastAsia="Times New Roman" w:hAnsi="Arial" w:cs="Arial"/>
          <w:sz w:val="20"/>
          <w:szCs w:val="20"/>
          <w:lang w:eastAsia="sl-SI"/>
        </w:rPr>
        <w:t>.</w:t>
      </w:r>
    </w:p>
    <w:p w14:paraId="06364344" w14:textId="77777777" w:rsidR="00500404" w:rsidRPr="00C52589" w:rsidRDefault="00500404" w:rsidP="00DD3625">
      <w:pPr>
        <w:spacing w:after="0" w:line="240" w:lineRule="auto"/>
        <w:jc w:val="both"/>
        <w:rPr>
          <w:rFonts w:ascii="Arial" w:eastAsia="Times New Roman" w:hAnsi="Arial" w:cs="Arial"/>
          <w:sz w:val="20"/>
          <w:szCs w:val="20"/>
          <w:lang w:eastAsia="sl-SI"/>
        </w:rPr>
      </w:pPr>
    </w:p>
    <w:p w14:paraId="5FDC3F9D" w14:textId="0ABFD5FC" w:rsidR="003A1D3C" w:rsidRPr="00815445" w:rsidRDefault="00656409" w:rsidP="00815445">
      <w:pPr>
        <w:spacing w:after="0" w:line="240" w:lineRule="auto"/>
        <w:jc w:val="both"/>
        <w:rPr>
          <w:rFonts w:ascii="Arial" w:eastAsia="Times New Roman" w:hAnsi="Arial" w:cs="Arial"/>
          <w:sz w:val="20"/>
          <w:szCs w:val="20"/>
          <w:lang w:eastAsia="sl-SI"/>
        </w:rPr>
      </w:pPr>
      <w:r>
        <w:rPr>
          <w:rFonts w:ascii="Arial" w:eastAsia="Times New Roman" w:hAnsi="Arial" w:cs="Arial"/>
          <w:sz w:val="20"/>
          <w:szCs w:val="20"/>
          <w:lang w:eastAsia="sl-SI"/>
        </w:rPr>
        <w:t>(</w:t>
      </w:r>
      <w:r w:rsidR="00154C7C">
        <w:rPr>
          <w:rFonts w:ascii="Arial" w:eastAsia="Times New Roman" w:hAnsi="Arial" w:cs="Arial"/>
          <w:sz w:val="20"/>
          <w:szCs w:val="20"/>
          <w:lang w:eastAsia="sl-SI"/>
        </w:rPr>
        <w:t>3</w:t>
      </w:r>
      <w:r>
        <w:rPr>
          <w:rFonts w:ascii="Arial" w:eastAsia="Times New Roman" w:hAnsi="Arial" w:cs="Arial"/>
          <w:sz w:val="20"/>
          <w:szCs w:val="20"/>
          <w:lang w:eastAsia="sl-SI"/>
        </w:rPr>
        <w:t xml:space="preserve">) </w:t>
      </w:r>
      <w:r w:rsidR="00500404" w:rsidRPr="00815445">
        <w:rPr>
          <w:rFonts w:ascii="Arial" w:eastAsia="Times New Roman" w:hAnsi="Arial" w:cs="Arial"/>
          <w:sz w:val="20"/>
          <w:szCs w:val="20"/>
          <w:lang w:eastAsia="sl-SI"/>
        </w:rPr>
        <w:t>V vrtcu z 18 oddelki se za delavce iz prejšnjega odstavka sistemizira eno delovno mesto. Če delavec skrbi za tri do pet stavb, se normativ zniža za dva oddelka, če skrbi za več kot pet stavb, pa se zniža za štiri oddelke.</w:t>
      </w:r>
      <w:r w:rsidR="003A1D3C" w:rsidRPr="00815445">
        <w:rPr>
          <w:rFonts w:ascii="Arial" w:eastAsia="Times New Roman" w:hAnsi="Arial" w:cs="Arial"/>
          <w:sz w:val="20"/>
          <w:szCs w:val="20"/>
          <w:lang w:eastAsia="sl-SI"/>
        </w:rPr>
        <w:t>«.</w:t>
      </w:r>
    </w:p>
    <w:p w14:paraId="44BFE8A7" w14:textId="77777777" w:rsidR="00920DAA" w:rsidRPr="00C52589" w:rsidRDefault="00920DAA" w:rsidP="009243B2">
      <w:pPr>
        <w:rPr>
          <w:rFonts w:ascii="Arial" w:hAnsi="Arial" w:cs="Arial"/>
          <w:sz w:val="20"/>
          <w:szCs w:val="20"/>
          <w:lang w:eastAsia="sl-SI"/>
        </w:rPr>
      </w:pPr>
    </w:p>
    <w:p w14:paraId="5CFE3CC8" w14:textId="2AD22BF7" w:rsidR="00813C52" w:rsidRPr="008E7D88" w:rsidRDefault="00813C52" w:rsidP="008E7D88">
      <w:pPr>
        <w:pStyle w:val="Odstavekseznama"/>
        <w:numPr>
          <w:ilvl w:val="0"/>
          <w:numId w:val="28"/>
        </w:numPr>
        <w:rPr>
          <w:rFonts w:ascii="Arial" w:hAnsi="Arial" w:cs="Arial"/>
          <w:sz w:val="20"/>
          <w:szCs w:val="20"/>
          <w:lang w:eastAsia="sl-SI"/>
        </w:rPr>
      </w:pPr>
      <w:r w:rsidRPr="008E7D88">
        <w:rPr>
          <w:rFonts w:ascii="Arial" w:hAnsi="Arial" w:cs="Arial"/>
          <w:sz w:val="20"/>
          <w:szCs w:val="20"/>
          <w:lang w:eastAsia="sl-SI"/>
        </w:rPr>
        <w:t>člen</w:t>
      </w:r>
    </w:p>
    <w:p w14:paraId="360AAB48" w14:textId="77777777" w:rsidR="00813C52" w:rsidRPr="00C52589" w:rsidRDefault="00813C52" w:rsidP="00813C52">
      <w:pPr>
        <w:pStyle w:val="Odstavekseznama"/>
        <w:spacing w:after="0" w:line="240" w:lineRule="auto"/>
        <w:rPr>
          <w:rFonts w:ascii="Arial" w:eastAsia="Times New Roman" w:hAnsi="Arial" w:cs="Arial"/>
          <w:b/>
          <w:bCs/>
          <w:sz w:val="20"/>
          <w:szCs w:val="20"/>
          <w:lang w:eastAsia="sl-SI"/>
        </w:rPr>
      </w:pPr>
    </w:p>
    <w:p w14:paraId="38FCEAFF" w14:textId="45E95D5B" w:rsidR="0055339D" w:rsidRPr="00C52589" w:rsidRDefault="00813C52" w:rsidP="00450C33">
      <w:pPr>
        <w:spacing w:after="0" w:line="240" w:lineRule="auto"/>
        <w:jc w:val="both"/>
        <w:rPr>
          <w:rFonts w:ascii="Arial" w:eastAsia="Times New Roman" w:hAnsi="Arial" w:cs="Arial"/>
          <w:sz w:val="20"/>
          <w:szCs w:val="20"/>
          <w:lang w:eastAsia="sl-SI"/>
        </w:rPr>
      </w:pPr>
      <w:r w:rsidRPr="00C52589">
        <w:rPr>
          <w:rFonts w:ascii="Arial" w:eastAsia="Times New Roman" w:hAnsi="Arial" w:cs="Arial"/>
          <w:sz w:val="20"/>
          <w:szCs w:val="20"/>
          <w:lang w:eastAsia="sl-SI"/>
        </w:rPr>
        <w:t>29. člen se spremeni tako, da se glasi:</w:t>
      </w:r>
    </w:p>
    <w:p w14:paraId="0C40683A" w14:textId="77777777" w:rsidR="00C732D6" w:rsidRPr="00C52589" w:rsidRDefault="00C732D6" w:rsidP="00450C33">
      <w:pPr>
        <w:spacing w:after="0" w:line="240" w:lineRule="auto"/>
        <w:jc w:val="both"/>
        <w:rPr>
          <w:rFonts w:ascii="Arial" w:eastAsia="Times New Roman" w:hAnsi="Arial" w:cs="Arial"/>
          <w:sz w:val="20"/>
          <w:szCs w:val="20"/>
          <w:lang w:eastAsia="sl-SI"/>
        </w:rPr>
      </w:pPr>
    </w:p>
    <w:p w14:paraId="4162827E" w14:textId="059606D7" w:rsidR="0055339D" w:rsidRPr="00C52589" w:rsidRDefault="00A339C5" w:rsidP="00920DAA">
      <w:pPr>
        <w:spacing w:after="0" w:line="240" w:lineRule="auto"/>
        <w:jc w:val="center"/>
        <w:rPr>
          <w:rFonts w:ascii="Arial" w:eastAsia="Times New Roman" w:hAnsi="Arial" w:cs="Arial"/>
          <w:sz w:val="20"/>
          <w:szCs w:val="20"/>
          <w:lang w:eastAsia="sl-SI"/>
        </w:rPr>
      </w:pPr>
      <w:r w:rsidRPr="00C52589">
        <w:rPr>
          <w:rFonts w:ascii="Arial" w:eastAsia="Times New Roman" w:hAnsi="Arial" w:cs="Arial"/>
          <w:sz w:val="20"/>
          <w:szCs w:val="20"/>
          <w:lang w:eastAsia="sl-SI"/>
        </w:rPr>
        <w:t xml:space="preserve">                   </w:t>
      </w:r>
      <w:r w:rsidR="0055339D" w:rsidRPr="00C52589">
        <w:rPr>
          <w:rFonts w:ascii="Arial" w:eastAsia="Times New Roman" w:hAnsi="Arial" w:cs="Arial"/>
          <w:sz w:val="20"/>
          <w:szCs w:val="20"/>
          <w:lang w:eastAsia="sl-SI"/>
        </w:rPr>
        <w:t>»29. člen</w:t>
      </w:r>
    </w:p>
    <w:p w14:paraId="2CE3D22B" w14:textId="49FAC34F" w:rsidR="0055339D" w:rsidRPr="00C52589" w:rsidRDefault="00A339C5" w:rsidP="00920DAA">
      <w:pPr>
        <w:spacing w:after="0" w:line="240" w:lineRule="auto"/>
        <w:jc w:val="center"/>
        <w:rPr>
          <w:rFonts w:ascii="Arial" w:eastAsia="Times New Roman" w:hAnsi="Arial" w:cs="Arial"/>
          <w:sz w:val="20"/>
          <w:szCs w:val="20"/>
          <w:lang w:eastAsia="sl-SI"/>
        </w:rPr>
      </w:pPr>
      <w:r w:rsidRPr="00C52589">
        <w:rPr>
          <w:rFonts w:ascii="Arial" w:eastAsia="Times New Roman" w:hAnsi="Arial" w:cs="Arial"/>
          <w:sz w:val="20"/>
          <w:szCs w:val="20"/>
          <w:lang w:eastAsia="sl-SI"/>
        </w:rPr>
        <w:t xml:space="preserve">         </w:t>
      </w:r>
      <w:r w:rsidR="0055339D" w:rsidRPr="00C52589">
        <w:rPr>
          <w:rFonts w:ascii="Arial" w:eastAsia="Times New Roman" w:hAnsi="Arial" w:cs="Arial"/>
          <w:sz w:val="20"/>
          <w:szCs w:val="20"/>
          <w:lang w:eastAsia="sl-SI"/>
        </w:rPr>
        <w:t>(vključitev otrok s posebnimi potrebami v redni oddelek)</w:t>
      </w:r>
    </w:p>
    <w:p w14:paraId="6DC55BE6" w14:textId="77777777" w:rsidR="00725F6B" w:rsidRPr="00C52589" w:rsidRDefault="00725F6B" w:rsidP="006427C3">
      <w:pPr>
        <w:spacing w:after="0" w:line="240" w:lineRule="auto"/>
        <w:jc w:val="both"/>
        <w:rPr>
          <w:rFonts w:ascii="Arial" w:eastAsia="Times New Roman" w:hAnsi="Arial" w:cs="Arial"/>
          <w:sz w:val="20"/>
          <w:szCs w:val="20"/>
          <w:lang w:eastAsia="sl-SI"/>
        </w:rPr>
      </w:pPr>
    </w:p>
    <w:p w14:paraId="4B7C5C97" w14:textId="2D787256" w:rsidR="0055339D" w:rsidRPr="00C52589" w:rsidRDefault="0055339D" w:rsidP="005A6F2F">
      <w:pPr>
        <w:pStyle w:val="Odstavekseznama"/>
        <w:numPr>
          <w:ilvl w:val="0"/>
          <w:numId w:val="2"/>
        </w:numPr>
        <w:spacing w:after="0" w:line="240" w:lineRule="auto"/>
        <w:jc w:val="both"/>
        <w:rPr>
          <w:rFonts w:ascii="Arial" w:eastAsia="Times New Roman" w:hAnsi="Arial" w:cs="Arial"/>
          <w:sz w:val="20"/>
          <w:szCs w:val="20"/>
          <w:lang w:eastAsia="sl-SI"/>
        </w:rPr>
      </w:pPr>
      <w:r w:rsidRPr="00C52589">
        <w:rPr>
          <w:rFonts w:ascii="Arial" w:eastAsia="Times New Roman" w:hAnsi="Arial" w:cs="Arial"/>
          <w:sz w:val="20"/>
          <w:szCs w:val="20"/>
          <w:lang w:eastAsia="sl-SI"/>
        </w:rPr>
        <w:t>V posamezni oddelek sta lahko vključena največ dva otroka s posebnimi potrebami. Če sta v oddelek že vključena dva otroka s posebnimi potrebami, med šolskim letom pa se v program s prilagojenim izvajanjem</w:t>
      </w:r>
      <w:r w:rsidR="006236F1" w:rsidRPr="00C52589">
        <w:rPr>
          <w:rFonts w:ascii="Arial" w:eastAsia="Times New Roman" w:hAnsi="Arial" w:cs="Arial"/>
          <w:sz w:val="20"/>
          <w:szCs w:val="20"/>
          <w:lang w:eastAsia="sl-SI"/>
        </w:rPr>
        <w:t xml:space="preserve"> in dodatno strokovno pomočjo</w:t>
      </w:r>
      <w:r w:rsidRPr="00C52589">
        <w:rPr>
          <w:rFonts w:ascii="Arial" w:eastAsia="Times New Roman" w:hAnsi="Arial" w:cs="Arial"/>
          <w:sz w:val="20"/>
          <w:szCs w:val="20"/>
          <w:lang w:eastAsia="sl-SI"/>
        </w:rPr>
        <w:t xml:space="preserve"> </w:t>
      </w:r>
      <w:r w:rsidR="00801B5F" w:rsidRPr="00C52589">
        <w:rPr>
          <w:rFonts w:ascii="Arial" w:eastAsia="Times New Roman" w:hAnsi="Arial" w:cs="Arial"/>
          <w:sz w:val="20"/>
          <w:szCs w:val="20"/>
          <w:lang w:eastAsia="sl-SI"/>
        </w:rPr>
        <w:t xml:space="preserve">vključi </w:t>
      </w:r>
      <w:r w:rsidRPr="00C52589">
        <w:rPr>
          <w:rFonts w:ascii="Arial" w:eastAsia="Times New Roman" w:hAnsi="Arial" w:cs="Arial"/>
          <w:sz w:val="20"/>
          <w:szCs w:val="20"/>
          <w:lang w:eastAsia="sl-SI"/>
        </w:rPr>
        <w:t xml:space="preserve">še en otrok iz istega oddelka, so lahko do konca šolskega leta v oddelku trije otroci s posebnimi potrebami. </w:t>
      </w:r>
    </w:p>
    <w:p w14:paraId="57E541D8" w14:textId="77777777" w:rsidR="0055339D" w:rsidRPr="00C52589" w:rsidRDefault="0055339D" w:rsidP="0055339D">
      <w:pPr>
        <w:spacing w:after="0" w:line="240" w:lineRule="auto"/>
        <w:ind w:left="360"/>
        <w:jc w:val="both"/>
        <w:rPr>
          <w:rFonts w:ascii="Arial" w:eastAsia="Times New Roman" w:hAnsi="Arial" w:cs="Arial"/>
          <w:sz w:val="20"/>
          <w:szCs w:val="20"/>
          <w:lang w:eastAsia="sl-SI"/>
        </w:rPr>
      </w:pPr>
    </w:p>
    <w:p w14:paraId="423DF159" w14:textId="3AA93F07" w:rsidR="0055339D" w:rsidRPr="00C52589" w:rsidRDefault="0055339D" w:rsidP="005A6F2F">
      <w:pPr>
        <w:pStyle w:val="Odstavekseznama"/>
        <w:numPr>
          <w:ilvl w:val="0"/>
          <w:numId w:val="2"/>
        </w:numPr>
        <w:spacing w:after="0" w:line="240" w:lineRule="auto"/>
        <w:jc w:val="both"/>
        <w:rPr>
          <w:rFonts w:ascii="Arial" w:eastAsia="Times New Roman" w:hAnsi="Arial" w:cs="Arial"/>
          <w:sz w:val="20"/>
          <w:szCs w:val="20"/>
          <w:lang w:eastAsia="sl-SI"/>
        </w:rPr>
      </w:pPr>
      <w:r w:rsidRPr="00C52589">
        <w:rPr>
          <w:rFonts w:ascii="Arial" w:eastAsia="Times New Roman" w:hAnsi="Arial" w:cs="Arial"/>
          <w:sz w:val="20"/>
          <w:szCs w:val="20"/>
          <w:lang w:eastAsia="sl-SI"/>
        </w:rPr>
        <w:t>Ne glede na prejšnji odstavek lahko strokovna skupina za zgodnjo obravnavo odloči, da je do konca šolskega leta v oddelek vključenih več otrok</w:t>
      </w:r>
      <w:r w:rsidR="00801B5F" w:rsidRPr="00C52589">
        <w:rPr>
          <w:rFonts w:ascii="Arial" w:eastAsia="Times New Roman" w:hAnsi="Arial" w:cs="Arial"/>
          <w:sz w:val="20"/>
          <w:szCs w:val="20"/>
          <w:lang w:eastAsia="sl-SI"/>
        </w:rPr>
        <w:t xml:space="preserve"> s posebnimi potrebami</w:t>
      </w:r>
      <w:r w:rsidRPr="00C52589">
        <w:rPr>
          <w:rFonts w:ascii="Arial" w:eastAsia="Times New Roman" w:hAnsi="Arial" w:cs="Arial"/>
          <w:sz w:val="20"/>
          <w:szCs w:val="20"/>
          <w:lang w:eastAsia="sl-SI"/>
        </w:rPr>
        <w:t xml:space="preserve">.  </w:t>
      </w:r>
    </w:p>
    <w:p w14:paraId="081CF2F0" w14:textId="77777777" w:rsidR="0055339D" w:rsidRPr="00C52589" w:rsidRDefault="0055339D" w:rsidP="0055339D">
      <w:pPr>
        <w:spacing w:after="0" w:line="240" w:lineRule="auto"/>
        <w:ind w:left="360"/>
        <w:jc w:val="both"/>
        <w:rPr>
          <w:rFonts w:ascii="Arial" w:eastAsia="Times New Roman" w:hAnsi="Arial" w:cs="Arial"/>
          <w:sz w:val="20"/>
          <w:szCs w:val="20"/>
          <w:lang w:eastAsia="sl-SI"/>
        </w:rPr>
      </w:pPr>
    </w:p>
    <w:p w14:paraId="31C84CDD" w14:textId="349E11F8" w:rsidR="0055339D" w:rsidRPr="00C52589" w:rsidRDefault="005B049B" w:rsidP="005A6F2F">
      <w:pPr>
        <w:pStyle w:val="Odstavekseznama"/>
        <w:numPr>
          <w:ilvl w:val="0"/>
          <w:numId w:val="2"/>
        </w:numPr>
        <w:spacing w:after="0" w:line="240" w:lineRule="auto"/>
        <w:jc w:val="both"/>
        <w:rPr>
          <w:rFonts w:ascii="Arial" w:eastAsia="Times New Roman" w:hAnsi="Arial" w:cs="Arial"/>
          <w:sz w:val="20"/>
          <w:szCs w:val="20"/>
          <w:lang w:eastAsia="sl-SI"/>
        </w:rPr>
      </w:pPr>
      <w:r w:rsidRPr="00C52589">
        <w:rPr>
          <w:rFonts w:ascii="Arial" w:eastAsia="Times New Roman" w:hAnsi="Arial" w:cs="Arial"/>
          <w:sz w:val="20"/>
          <w:szCs w:val="20"/>
          <w:lang w:eastAsia="sl-SI"/>
        </w:rPr>
        <w:t>S</w:t>
      </w:r>
      <w:r w:rsidR="0055339D" w:rsidRPr="00C52589">
        <w:rPr>
          <w:rFonts w:ascii="Arial" w:eastAsia="Times New Roman" w:hAnsi="Arial" w:cs="Arial"/>
          <w:sz w:val="20"/>
          <w:szCs w:val="20"/>
          <w:lang w:eastAsia="sl-SI"/>
        </w:rPr>
        <w:t>trokovna skupina</w:t>
      </w:r>
      <w:r w:rsidR="006236F1" w:rsidRPr="00C52589">
        <w:rPr>
          <w:rFonts w:ascii="Arial" w:eastAsia="Times New Roman" w:hAnsi="Arial" w:cs="Arial"/>
          <w:sz w:val="20"/>
          <w:szCs w:val="20"/>
          <w:lang w:eastAsia="sl-SI"/>
        </w:rPr>
        <w:t xml:space="preserve"> za zgodnjo obravnavo</w:t>
      </w:r>
      <w:r w:rsidR="0055339D" w:rsidRPr="00C52589">
        <w:rPr>
          <w:rFonts w:ascii="Arial" w:eastAsia="Times New Roman" w:hAnsi="Arial" w:cs="Arial"/>
          <w:sz w:val="20"/>
          <w:szCs w:val="20"/>
          <w:lang w:eastAsia="sl-SI"/>
        </w:rPr>
        <w:t xml:space="preserve"> na podlagi zapisnika</w:t>
      </w:r>
      <w:r w:rsidR="006236F1" w:rsidRPr="00C52589">
        <w:rPr>
          <w:rFonts w:ascii="Arial" w:eastAsia="Times New Roman" w:hAnsi="Arial" w:cs="Arial"/>
          <w:sz w:val="20"/>
          <w:szCs w:val="20"/>
          <w:lang w:eastAsia="sl-SI"/>
        </w:rPr>
        <w:t xml:space="preserve"> zdravnika </w:t>
      </w:r>
      <w:r w:rsidR="0055339D" w:rsidRPr="00C52589">
        <w:rPr>
          <w:rFonts w:ascii="Arial" w:eastAsia="Times New Roman" w:hAnsi="Arial" w:cs="Arial"/>
          <w:sz w:val="20"/>
          <w:szCs w:val="20"/>
          <w:lang w:eastAsia="sl-SI"/>
        </w:rPr>
        <w:t>ali individualnega načrta pomoči družini</w:t>
      </w:r>
      <w:r w:rsidRPr="00C52589">
        <w:rPr>
          <w:rFonts w:ascii="Arial" w:eastAsia="Times New Roman" w:hAnsi="Arial" w:cs="Arial"/>
          <w:sz w:val="20"/>
          <w:szCs w:val="20"/>
          <w:lang w:eastAsia="sl-SI"/>
        </w:rPr>
        <w:t xml:space="preserve"> lahko odloči, da se </w:t>
      </w:r>
      <w:r w:rsidR="00E010D5" w:rsidRPr="00C52589">
        <w:rPr>
          <w:rFonts w:ascii="Arial" w:eastAsia="Times New Roman" w:hAnsi="Arial" w:cs="Arial"/>
          <w:sz w:val="20"/>
          <w:szCs w:val="20"/>
          <w:lang w:eastAsia="sl-SI"/>
        </w:rPr>
        <w:t xml:space="preserve">v oddelku, v katerega so vključeni otroci s posebnimi potrebami, najvišji normativ števila otrok, </w:t>
      </w:r>
      <w:r w:rsidRPr="00C52589">
        <w:rPr>
          <w:rFonts w:ascii="Arial" w:eastAsia="Times New Roman" w:hAnsi="Arial" w:cs="Arial"/>
          <w:sz w:val="20"/>
          <w:szCs w:val="20"/>
          <w:lang w:eastAsia="sl-SI"/>
        </w:rPr>
        <w:t>k</w:t>
      </w:r>
      <w:r w:rsidR="00E010D5" w:rsidRPr="00C52589">
        <w:rPr>
          <w:rFonts w:ascii="Arial" w:eastAsia="Times New Roman" w:hAnsi="Arial" w:cs="Arial"/>
          <w:sz w:val="20"/>
          <w:szCs w:val="20"/>
          <w:lang w:eastAsia="sl-SI"/>
        </w:rPr>
        <w:t xml:space="preserve">i ga določa </w:t>
      </w:r>
      <w:r w:rsidRPr="00C52589">
        <w:rPr>
          <w:rFonts w:ascii="Arial" w:eastAsia="Times New Roman" w:hAnsi="Arial" w:cs="Arial"/>
          <w:sz w:val="20"/>
          <w:szCs w:val="20"/>
          <w:lang w:eastAsia="sl-SI"/>
        </w:rPr>
        <w:t xml:space="preserve">25. člen tega pravilnika, </w:t>
      </w:r>
      <w:r w:rsidR="00E010D5" w:rsidRPr="00C52589">
        <w:rPr>
          <w:rFonts w:ascii="Arial" w:eastAsia="Times New Roman" w:hAnsi="Arial" w:cs="Arial"/>
          <w:sz w:val="20"/>
          <w:szCs w:val="20"/>
          <w:lang w:eastAsia="sl-SI"/>
        </w:rPr>
        <w:t xml:space="preserve">zmanjša </w:t>
      </w:r>
      <w:r w:rsidR="00722F2D" w:rsidRPr="00C52589">
        <w:rPr>
          <w:rFonts w:ascii="Arial" w:eastAsia="Times New Roman" w:hAnsi="Arial" w:cs="Arial"/>
          <w:sz w:val="20"/>
          <w:szCs w:val="20"/>
          <w:lang w:eastAsia="sl-SI"/>
        </w:rPr>
        <w:t xml:space="preserve">za </w:t>
      </w:r>
      <w:r w:rsidRPr="00C52589">
        <w:rPr>
          <w:rFonts w:ascii="Arial" w:eastAsia="Times New Roman" w:hAnsi="Arial" w:cs="Arial"/>
          <w:sz w:val="20"/>
          <w:szCs w:val="20"/>
          <w:lang w:eastAsia="sl-SI"/>
        </w:rPr>
        <w:t xml:space="preserve"> </w:t>
      </w:r>
      <w:r w:rsidR="00722F2D" w:rsidRPr="00C52589">
        <w:rPr>
          <w:rFonts w:ascii="Arial" w:eastAsia="Times New Roman" w:hAnsi="Arial" w:cs="Arial"/>
          <w:sz w:val="20"/>
          <w:szCs w:val="20"/>
          <w:lang w:eastAsia="sl-SI"/>
        </w:rPr>
        <w:t xml:space="preserve">največ šest </w:t>
      </w:r>
      <w:r w:rsidRPr="00C52589">
        <w:rPr>
          <w:rFonts w:ascii="Arial" w:eastAsia="Times New Roman" w:hAnsi="Arial" w:cs="Arial"/>
          <w:sz w:val="20"/>
          <w:szCs w:val="20"/>
          <w:lang w:eastAsia="sl-SI"/>
        </w:rPr>
        <w:t>otrok.</w:t>
      </w:r>
      <w:r w:rsidR="00E010D5" w:rsidRPr="00C52589">
        <w:rPr>
          <w:rFonts w:ascii="Arial" w:eastAsia="Times New Roman" w:hAnsi="Arial" w:cs="Arial"/>
          <w:sz w:val="20"/>
          <w:szCs w:val="20"/>
          <w:lang w:eastAsia="sl-SI"/>
        </w:rPr>
        <w:t>«</w:t>
      </w:r>
      <w:r w:rsidR="00895F23" w:rsidRPr="00C52589">
        <w:rPr>
          <w:rFonts w:ascii="Arial" w:eastAsia="Times New Roman" w:hAnsi="Arial" w:cs="Arial"/>
          <w:sz w:val="20"/>
          <w:szCs w:val="20"/>
          <w:lang w:eastAsia="sl-SI"/>
        </w:rPr>
        <w:t>.</w:t>
      </w:r>
    </w:p>
    <w:p w14:paraId="758766CF" w14:textId="77777777" w:rsidR="00C41B1F" w:rsidRPr="00C52589" w:rsidRDefault="00C41B1F" w:rsidP="000C29F4">
      <w:pPr>
        <w:rPr>
          <w:rFonts w:ascii="Arial" w:hAnsi="Arial" w:cs="Arial"/>
          <w:sz w:val="20"/>
          <w:szCs w:val="20"/>
          <w:lang w:eastAsia="sl-SI"/>
        </w:rPr>
      </w:pPr>
    </w:p>
    <w:p w14:paraId="3E26CEC2" w14:textId="2F40BD2B" w:rsidR="0055339D" w:rsidRPr="00C52589" w:rsidRDefault="005F7A04" w:rsidP="008E7D88">
      <w:pPr>
        <w:pStyle w:val="Odstavekseznama"/>
        <w:numPr>
          <w:ilvl w:val="0"/>
          <w:numId w:val="28"/>
        </w:numPr>
        <w:spacing w:after="0" w:line="240" w:lineRule="auto"/>
        <w:rPr>
          <w:rFonts w:ascii="Arial" w:eastAsia="Times New Roman" w:hAnsi="Arial" w:cs="Arial"/>
          <w:sz w:val="20"/>
          <w:szCs w:val="20"/>
          <w:lang w:eastAsia="sl-SI"/>
        </w:rPr>
      </w:pPr>
      <w:r w:rsidRPr="00C52589">
        <w:rPr>
          <w:rFonts w:ascii="Arial" w:eastAsia="Times New Roman" w:hAnsi="Arial" w:cs="Arial"/>
          <w:sz w:val="20"/>
          <w:szCs w:val="20"/>
          <w:lang w:eastAsia="sl-SI"/>
        </w:rPr>
        <w:t>č</w:t>
      </w:r>
      <w:r w:rsidR="0055339D" w:rsidRPr="00C52589">
        <w:rPr>
          <w:rFonts w:ascii="Arial" w:eastAsia="Times New Roman" w:hAnsi="Arial" w:cs="Arial"/>
          <w:sz w:val="20"/>
          <w:szCs w:val="20"/>
          <w:lang w:eastAsia="sl-SI"/>
        </w:rPr>
        <w:t>len</w:t>
      </w:r>
    </w:p>
    <w:p w14:paraId="3D3D1A64" w14:textId="77777777" w:rsidR="005F7A04" w:rsidRPr="00C52589" w:rsidRDefault="005F7A04" w:rsidP="005F7A04">
      <w:pPr>
        <w:spacing w:after="0" w:line="240" w:lineRule="auto"/>
        <w:jc w:val="center"/>
        <w:rPr>
          <w:rFonts w:ascii="Arial" w:eastAsia="Times New Roman" w:hAnsi="Arial" w:cs="Arial"/>
          <w:sz w:val="20"/>
          <w:szCs w:val="20"/>
          <w:lang w:eastAsia="sl-SI"/>
        </w:rPr>
      </w:pPr>
    </w:p>
    <w:p w14:paraId="54A397FA" w14:textId="762DB4FE" w:rsidR="005F7A04" w:rsidRPr="00C52589" w:rsidRDefault="005F7A04" w:rsidP="005F7A04">
      <w:pPr>
        <w:spacing w:after="0" w:line="240" w:lineRule="auto"/>
        <w:rPr>
          <w:rFonts w:ascii="Arial" w:eastAsia="Times New Roman" w:hAnsi="Arial" w:cs="Arial"/>
          <w:sz w:val="20"/>
          <w:szCs w:val="20"/>
          <w:lang w:eastAsia="sl-SI"/>
        </w:rPr>
      </w:pPr>
      <w:r w:rsidRPr="00C52589">
        <w:rPr>
          <w:rFonts w:ascii="Arial" w:eastAsia="Times New Roman" w:hAnsi="Arial" w:cs="Arial"/>
          <w:sz w:val="20"/>
          <w:szCs w:val="20"/>
          <w:lang w:eastAsia="sl-SI"/>
        </w:rPr>
        <w:t>38. člen se spremeni</w:t>
      </w:r>
      <w:r w:rsidR="000F5376" w:rsidRPr="00C52589">
        <w:rPr>
          <w:rFonts w:ascii="Arial" w:eastAsia="Times New Roman" w:hAnsi="Arial" w:cs="Arial"/>
          <w:sz w:val="20"/>
          <w:szCs w:val="20"/>
          <w:lang w:eastAsia="sl-SI"/>
        </w:rPr>
        <w:t xml:space="preserve"> tako, da se glasi:</w:t>
      </w:r>
    </w:p>
    <w:p w14:paraId="6177CFC6" w14:textId="77777777" w:rsidR="00C732D6" w:rsidRPr="00C52589" w:rsidRDefault="00C732D6" w:rsidP="005F7A04">
      <w:pPr>
        <w:spacing w:after="0" w:line="240" w:lineRule="auto"/>
        <w:rPr>
          <w:rFonts w:ascii="Arial" w:eastAsia="Times New Roman" w:hAnsi="Arial" w:cs="Arial"/>
          <w:sz w:val="20"/>
          <w:szCs w:val="20"/>
          <w:lang w:eastAsia="sl-SI"/>
        </w:rPr>
      </w:pPr>
    </w:p>
    <w:p w14:paraId="12177244" w14:textId="777E597D" w:rsidR="005F7A04" w:rsidRDefault="005F7A04" w:rsidP="005F7A04">
      <w:pPr>
        <w:spacing w:after="0" w:line="240" w:lineRule="auto"/>
        <w:rPr>
          <w:rFonts w:ascii="Arial" w:eastAsia="Times New Roman" w:hAnsi="Arial" w:cs="Arial"/>
          <w:sz w:val="20"/>
          <w:szCs w:val="20"/>
          <w:lang w:eastAsia="sl-SI"/>
        </w:rPr>
      </w:pPr>
      <w:r w:rsidRPr="00C52589">
        <w:rPr>
          <w:rFonts w:ascii="Arial" w:eastAsia="Times New Roman" w:hAnsi="Arial" w:cs="Arial"/>
          <w:sz w:val="20"/>
          <w:szCs w:val="20"/>
          <w:lang w:eastAsia="sl-SI"/>
        </w:rPr>
        <w:tab/>
      </w:r>
      <w:r w:rsidRPr="00C52589">
        <w:rPr>
          <w:rFonts w:ascii="Arial" w:eastAsia="Times New Roman" w:hAnsi="Arial" w:cs="Arial"/>
          <w:sz w:val="20"/>
          <w:szCs w:val="20"/>
          <w:lang w:eastAsia="sl-SI"/>
        </w:rPr>
        <w:tab/>
      </w:r>
      <w:r w:rsidRPr="00C52589">
        <w:rPr>
          <w:rFonts w:ascii="Arial" w:eastAsia="Times New Roman" w:hAnsi="Arial" w:cs="Arial"/>
          <w:sz w:val="20"/>
          <w:szCs w:val="20"/>
          <w:lang w:eastAsia="sl-SI"/>
        </w:rPr>
        <w:tab/>
      </w:r>
      <w:r w:rsidRPr="00C52589">
        <w:rPr>
          <w:rFonts w:ascii="Arial" w:eastAsia="Times New Roman" w:hAnsi="Arial" w:cs="Arial"/>
          <w:sz w:val="20"/>
          <w:szCs w:val="20"/>
          <w:lang w:eastAsia="sl-SI"/>
        </w:rPr>
        <w:tab/>
      </w:r>
      <w:r w:rsidRPr="00C52589">
        <w:rPr>
          <w:rFonts w:ascii="Arial" w:eastAsia="Times New Roman" w:hAnsi="Arial" w:cs="Arial"/>
          <w:sz w:val="20"/>
          <w:szCs w:val="20"/>
          <w:lang w:eastAsia="sl-SI"/>
        </w:rPr>
        <w:tab/>
      </w:r>
      <w:r w:rsidRPr="00C52589">
        <w:rPr>
          <w:rFonts w:ascii="Arial" w:eastAsia="Times New Roman" w:hAnsi="Arial" w:cs="Arial"/>
          <w:sz w:val="20"/>
          <w:szCs w:val="20"/>
          <w:lang w:eastAsia="sl-SI"/>
        </w:rPr>
        <w:tab/>
      </w:r>
      <w:r w:rsidR="003836B3" w:rsidRPr="00C52589">
        <w:rPr>
          <w:rFonts w:ascii="Arial" w:eastAsia="Times New Roman" w:hAnsi="Arial" w:cs="Arial"/>
          <w:sz w:val="20"/>
          <w:szCs w:val="20"/>
          <w:lang w:eastAsia="sl-SI"/>
        </w:rPr>
        <w:t xml:space="preserve">    </w:t>
      </w:r>
      <w:r w:rsidR="00BC58BA" w:rsidRPr="00C52589">
        <w:rPr>
          <w:rFonts w:ascii="Arial" w:eastAsia="Times New Roman" w:hAnsi="Arial" w:cs="Arial"/>
          <w:sz w:val="20"/>
          <w:szCs w:val="20"/>
          <w:lang w:eastAsia="sl-SI"/>
        </w:rPr>
        <w:t xml:space="preserve">   </w:t>
      </w:r>
      <w:r w:rsidRPr="00C52589">
        <w:rPr>
          <w:rFonts w:ascii="Arial" w:eastAsia="Times New Roman" w:hAnsi="Arial" w:cs="Arial"/>
          <w:sz w:val="20"/>
          <w:szCs w:val="20"/>
          <w:lang w:eastAsia="sl-SI"/>
        </w:rPr>
        <w:t>»38. člen</w:t>
      </w:r>
    </w:p>
    <w:p w14:paraId="1A0A3E98" w14:textId="14095091" w:rsidR="00803020" w:rsidRPr="00C52589" w:rsidRDefault="00815445" w:rsidP="00815445">
      <w:pPr>
        <w:spacing w:after="0" w:line="240" w:lineRule="auto"/>
        <w:jc w:val="center"/>
        <w:rPr>
          <w:rFonts w:ascii="Arial" w:eastAsia="Times New Roman" w:hAnsi="Arial" w:cs="Arial"/>
          <w:sz w:val="20"/>
          <w:szCs w:val="20"/>
          <w:lang w:eastAsia="sl-SI"/>
        </w:rPr>
      </w:pPr>
      <w:r>
        <w:rPr>
          <w:rFonts w:ascii="Arial" w:eastAsia="Times New Roman" w:hAnsi="Arial" w:cs="Arial"/>
          <w:sz w:val="20"/>
          <w:szCs w:val="20"/>
          <w:lang w:eastAsia="sl-SI"/>
        </w:rPr>
        <w:t xml:space="preserve">                </w:t>
      </w:r>
      <w:r w:rsidR="00803020">
        <w:rPr>
          <w:rFonts w:ascii="Arial" w:eastAsia="Times New Roman" w:hAnsi="Arial" w:cs="Arial"/>
          <w:sz w:val="20"/>
          <w:szCs w:val="20"/>
          <w:lang w:eastAsia="sl-SI"/>
        </w:rPr>
        <w:t>(</w:t>
      </w:r>
      <w:r>
        <w:rPr>
          <w:rFonts w:ascii="Arial" w:eastAsia="Times New Roman" w:hAnsi="Arial" w:cs="Arial"/>
          <w:sz w:val="20"/>
          <w:szCs w:val="20"/>
          <w:lang w:eastAsia="sl-SI"/>
        </w:rPr>
        <w:t>izjeme - občine</w:t>
      </w:r>
      <w:r w:rsidR="00803020">
        <w:rPr>
          <w:rFonts w:ascii="Arial" w:eastAsia="Times New Roman" w:hAnsi="Arial" w:cs="Arial"/>
          <w:sz w:val="20"/>
          <w:szCs w:val="20"/>
          <w:lang w:eastAsia="sl-SI"/>
        </w:rPr>
        <w:t>)</w:t>
      </w:r>
    </w:p>
    <w:p w14:paraId="6DF3EFBE" w14:textId="77777777" w:rsidR="00FA00A2" w:rsidRPr="00C52589" w:rsidRDefault="00FA00A2" w:rsidP="005F7A04">
      <w:pPr>
        <w:spacing w:after="0" w:line="240" w:lineRule="auto"/>
        <w:rPr>
          <w:rFonts w:ascii="Arial" w:eastAsia="Times New Roman" w:hAnsi="Arial" w:cs="Arial"/>
          <w:sz w:val="20"/>
          <w:szCs w:val="20"/>
          <w:lang w:eastAsia="sl-SI"/>
        </w:rPr>
      </w:pPr>
    </w:p>
    <w:p w14:paraId="0C9CFB3C" w14:textId="38C250BF" w:rsidR="00FA00A2" w:rsidRPr="00C52589" w:rsidRDefault="00A77A43" w:rsidP="005F7A04">
      <w:pPr>
        <w:spacing w:after="0" w:line="240" w:lineRule="auto"/>
        <w:rPr>
          <w:rFonts w:ascii="Arial" w:eastAsia="Times New Roman" w:hAnsi="Arial" w:cs="Arial"/>
          <w:sz w:val="20"/>
          <w:szCs w:val="20"/>
          <w:lang w:eastAsia="sl-SI"/>
        </w:rPr>
      </w:pPr>
      <w:r w:rsidRPr="00C52589">
        <w:rPr>
          <w:rFonts w:ascii="Arial" w:eastAsia="Times New Roman" w:hAnsi="Arial" w:cs="Arial"/>
          <w:sz w:val="20"/>
          <w:szCs w:val="20"/>
          <w:lang w:eastAsia="sl-SI"/>
        </w:rPr>
        <w:t>Občina</w:t>
      </w:r>
      <w:r w:rsidR="00D17B84" w:rsidRPr="00C52589">
        <w:rPr>
          <w:rFonts w:ascii="Arial" w:eastAsia="Times New Roman" w:hAnsi="Arial" w:cs="Arial"/>
          <w:sz w:val="20"/>
          <w:szCs w:val="20"/>
          <w:lang w:eastAsia="sl-SI"/>
        </w:rPr>
        <w:t>,</w:t>
      </w:r>
      <w:r w:rsidRPr="00C52589">
        <w:rPr>
          <w:rFonts w:ascii="Arial" w:eastAsia="Times New Roman" w:hAnsi="Arial" w:cs="Arial"/>
          <w:sz w:val="20"/>
          <w:szCs w:val="20"/>
          <w:lang w:eastAsia="sl-SI"/>
        </w:rPr>
        <w:t xml:space="preserve"> ustanoviteljica vrtca</w:t>
      </w:r>
      <w:r w:rsidR="00D17B84" w:rsidRPr="00C52589">
        <w:rPr>
          <w:rFonts w:ascii="Arial" w:eastAsia="Times New Roman" w:hAnsi="Arial" w:cs="Arial"/>
          <w:sz w:val="20"/>
          <w:szCs w:val="20"/>
          <w:lang w:eastAsia="sl-SI"/>
        </w:rPr>
        <w:t>,</w:t>
      </w:r>
      <w:r w:rsidR="00F20BD2">
        <w:rPr>
          <w:rFonts w:ascii="Arial" w:eastAsia="Times New Roman" w:hAnsi="Arial" w:cs="Arial"/>
          <w:sz w:val="20"/>
          <w:szCs w:val="20"/>
          <w:lang w:eastAsia="sl-SI"/>
        </w:rPr>
        <w:t xml:space="preserve"> lahko odobri akt o sistemizaciji vrtca, </w:t>
      </w:r>
      <w:r w:rsidRPr="00C52589">
        <w:rPr>
          <w:rFonts w:ascii="Arial" w:eastAsia="Times New Roman" w:hAnsi="Arial" w:cs="Arial"/>
          <w:sz w:val="20"/>
          <w:szCs w:val="20"/>
          <w:lang w:eastAsia="sl-SI"/>
        </w:rPr>
        <w:t xml:space="preserve"> ki </w:t>
      </w:r>
      <w:r w:rsidR="00DE76CD">
        <w:rPr>
          <w:rFonts w:ascii="Arial" w:eastAsia="Times New Roman" w:hAnsi="Arial" w:cs="Arial"/>
          <w:sz w:val="20"/>
          <w:szCs w:val="20"/>
          <w:lang w:eastAsia="sl-SI"/>
        </w:rPr>
        <w:t xml:space="preserve">je pri določitvi deležev delovnih mest </w:t>
      </w:r>
      <w:r w:rsidRPr="00C52589">
        <w:rPr>
          <w:rFonts w:ascii="Arial" w:eastAsia="Times New Roman" w:hAnsi="Arial" w:cs="Arial"/>
          <w:sz w:val="20"/>
          <w:szCs w:val="20"/>
          <w:lang w:eastAsia="sl-SI"/>
        </w:rPr>
        <w:t>ugodnejši od normativov, k</w:t>
      </w:r>
      <w:r w:rsidR="00DE76CD">
        <w:rPr>
          <w:rFonts w:ascii="Arial" w:eastAsia="Times New Roman" w:hAnsi="Arial" w:cs="Arial"/>
          <w:sz w:val="20"/>
          <w:szCs w:val="20"/>
          <w:lang w:eastAsia="sl-SI"/>
        </w:rPr>
        <w:t xml:space="preserve">ot jih </w:t>
      </w:r>
      <w:r w:rsidRPr="00C52589">
        <w:rPr>
          <w:rFonts w:ascii="Arial" w:eastAsia="Times New Roman" w:hAnsi="Arial" w:cs="Arial"/>
          <w:sz w:val="20"/>
          <w:szCs w:val="20"/>
          <w:lang w:eastAsia="sl-SI"/>
        </w:rPr>
        <w:t xml:space="preserve">določa </w:t>
      </w:r>
      <w:r w:rsidR="00DE76CD">
        <w:rPr>
          <w:rFonts w:ascii="Arial" w:eastAsia="Times New Roman" w:hAnsi="Arial" w:cs="Arial"/>
          <w:sz w:val="20"/>
          <w:szCs w:val="20"/>
          <w:lang w:eastAsia="sl-SI"/>
        </w:rPr>
        <w:t xml:space="preserve">ta </w:t>
      </w:r>
      <w:r w:rsidRPr="00C52589">
        <w:rPr>
          <w:rFonts w:ascii="Arial" w:eastAsia="Times New Roman" w:hAnsi="Arial" w:cs="Arial"/>
          <w:sz w:val="20"/>
          <w:szCs w:val="20"/>
          <w:lang w:eastAsia="sl-SI"/>
        </w:rPr>
        <w:t>pravilnik. V tem primeru ugodnejši normativi ne smejo biti financirani iz veljavne cene programa, temveč iz drugih virov, ki jih določi občina.</w:t>
      </w:r>
      <w:r w:rsidR="006102E3" w:rsidRPr="00C52589">
        <w:rPr>
          <w:rFonts w:ascii="Arial" w:eastAsia="Times New Roman" w:hAnsi="Arial" w:cs="Arial"/>
          <w:sz w:val="20"/>
          <w:szCs w:val="20"/>
          <w:lang w:eastAsia="sl-SI"/>
        </w:rPr>
        <w:t>«.</w:t>
      </w:r>
      <w:r w:rsidR="00FA00A2" w:rsidRPr="00C52589">
        <w:rPr>
          <w:rFonts w:ascii="Arial" w:eastAsia="Times New Roman" w:hAnsi="Arial" w:cs="Arial"/>
          <w:sz w:val="20"/>
          <w:szCs w:val="20"/>
          <w:lang w:eastAsia="sl-SI"/>
        </w:rPr>
        <w:t xml:space="preserve"> </w:t>
      </w:r>
    </w:p>
    <w:p w14:paraId="22475369" w14:textId="572CB534" w:rsidR="005F7A04" w:rsidRPr="00C52589" w:rsidRDefault="003836B3" w:rsidP="000C29F4">
      <w:pPr>
        <w:rPr>
          <w:rFonts w:ascii="Arial" w:hAnsi="Arial" w:cs="Arial"/>
          <w:sz w:val="20"/>
          <w:szCs w:val="20"/>
          <w:lang w:eastAsia="sl-SI"/>
        </w:rPr>
      </w:pPr>
      <w:r w:rsidRPr="00C52589">
        <w:rPr>
          <w:rFonts w:ascii="Arial" w:hAnsi="Arial" w:cs="Arial"/>
          <w:sz w:val="20"/>
          <w:szCs w:val="20"/>
          <w:lang w:eastAsia="sl-SI"/>
        </w:rPr>
        <w:t xml:space="preserve">         </w:t>
      </w:r>
    </w:p>
    <w:p w14:paraId="162773C9" w14:textId="4AD94A20" w:rsidR="0055339D" w:rsidRPr="00C52589" w:rsidRDefault="005F7A04" w:rsidP="008E7D88">
      <w:pPr>
        <w:pStyle w:val="Odstavekseznama"/>
        <w:numPr>
          <w:ilvl w:val="0"/>
          <w:numId w:val="28"/>
        </w:numPr>
        <w:spacing w:after="0" w:line="240" w:lineRule="auto"/>
        <w:rPr>
          <w:rFonts w:ascii="Arial" w:eastAsia="Times New Roman" w:hAnsi="Arial" w:cs="Arial"/>
          <w:sz w:val="20"/>
          <w:szCs w:val="20"/>
          <w:lang w:eastAsia="sl-SI"/>
        </w:rPr>
      </w:pPr>
      <w:r w:rsidRPr="00C52589">
        <w:rPr>
          <w:rFonts w:ascii="Arial" w:eastAsia="Times New Roman" w:hAnsi="Arial" w:cs="Arial"/>
          <w:sz w:val="20"/>
          <w:szCs w:val="20"/>
          <w:lang w:eastAsia="sl-SI"/>
        </w:rPr>
        <w:t>člen</w:t>
      </w:r>
    </w:p>
    <w:p w14:paraId="7EE6315E" w14:textId="77777777" w:rsidR="005F7A04" w:rsidRPr="00C52589" w:rsidRDefault="005F7A04" w:rsidP="0055339D">
      <w:pPr>
        <w:spacing w:after="0" w:line="240" w:lineRule="auto"/>
        <w:rPr>
          <w:rFonts w:ascii="Arial" w:eastAsia="Times New Roman" w:hAnsi="Arial" w:cs="Arial"/>
          <w:sz w:val="20"/>
          <w:szCs w:val="20"/>
          <w:lang w:eastAsia="sl-SI"/>
        </w:rPr>
      </w:pPr>
    </w:p>
    <w:p w14:paraId="5484B184" w14:textId="6757B218" w:rsidR="0055339D" w:rsidRPr="00C52589" w:rsidRDefault="0055339D" w:rsidP="0055339D">
      <w:pPr>
        <w:spacing w:after="0" w:line="240" w:lineRule="auto"/>
        <w:rPr>
          <w:rFonts w:ascii="Arial" w:eastAsia="Times New Roman" w:hAnsi="Arial" w:cs="Arial"/>
          <w:sz w:val="20"/>
          <w:szCs w:val="20"/>
          <w:lang w:eastAsia="sl-SI"/>
        </w:rPr>
      </w:pPr>
      <w:r w:rsidRPr="00C52589">
        <w:rPr>
          <w:rFonts w:ascii="Arial" w:eastAsia="Times New Roman" w:hAnsi="Arial" w:cs="Arial"/>
          <w:sz w:val="20"/>
          <w:szCs w:val="20"/>
          <w:lang w:eastAsia="sl-SI"/>
        </w:rPr>
        <w:t xml:space="preserve">Za </w:t>
      </w:r>
      <w:r w:rsidR="00E010D5" w:rsidRPr="00C52589">
        <w:rPr>
          <w:rFonts w:ascii="Arial" w:eastAsia="Times New Roman" w:hAnsi="Arial" w:cs="Arial"/>
          <w:sz w:val="20"/>
          <w:szCs w:val="20"/>
          <w:lang w:eastAsia="sl-SI"/>
        </w:rPr>
        <w:t>3</w:t>
      </w:r>
      <w:r w:rsidRPr="00C52589">
        <w:rPr>
          <w:rFonts w:ascii="Arial" w:eastAsia="Times New Roman" w:hAnsi="Arial" w:cs="Arial"/>
          <w:sz w:val="20"/>
          <w:szCs w:val="20"/>
          <w:lang w:eastAsia="sl-SI"/>
        </w:rPr>
        <w:t xml:space="preserve">9. členom se doda </w:t>
      </w:r>
      <w:r w:rsidR="00E010D5" w:rsidRPr="00C52589">
        <w:rPr>
          <w:rFonts w:ascii="Arial" w:eastAsia="Times New Roman" w:hAnsi="Arial" w:cs="Arial"/>
          <w:sz w:val="20"/>
          <w:szCs w:val="20"/>
          <w:lang w:eastAsia="sl-SI"/>
        </w:rPr>
        <w:t xml:space="preserve">novo poglavje </w:t>
      </w:r>
      <w:r w:rsidR="00C961AB" w:rsidRPr="00C52589">
        <w:rPr>
          <w:rFonts w:ascii="Arial" w:eastAsia="Times New Roman" w:hAnsi="Arial" w:cs="Arial"/>
          <w:sz w:val="20"/>
          <w:szCs w:val="20"/>
          <w:lang w:eastAsia="sl-SI"/>
        </w:rPr>
        <w:t xml:space="preserve">VI.A </w:t>
      </w:r>
      <w:r w:rsidR="00815445">
        <w:rPr>
          <w:rFonts w:ascii="Arial" w:eastAsia="Times New Roman" w:hAnsi="Arial" w:cs="Arial"/>
          <w:sz w:val="20"/>
          <w:szCs w:val="20"/>
          <w:lang w:eastAsia="sl-SI"/>
        </w:rPr>
        <w:t>NORMATIVI ZA IZVAJANJE DODATNE STROKOVNE POMOČI</w:t>
      </w:r>
      <w:r w:rsidR="00E010D5" w:rsidRPr="00C52589">
        <w:rPr>
          <w:rFonts w:ascii="Arial" w:eastAsia="Times New Roman" w:hAnsi="Arial" w:cs="Arial"/>
          <w:sz w:val="20"/>
          <w:szCs w:val="20"/>
          <w:lang w:eastAsia="sl-SI"/>
        </w:rPr>
        <w:t xml:space="preserve"> in nova 39.a in 39.b člen</w:t>
      </w:r>
      <w:r w:rsidR="00401435">
        <w:rPr>
          <w:rFonts w:ascii="Arial" w:eastAsia="Times New Roman" w:hAnsi="Arial" w:cs="Arial"/>
          <w:sz w:val="20"/>
          <w:szCs w:val="20"/>
          <w:lang w:eastAsia="sl-SI"/>
        </w:rPr>
        <w:t>a</w:t>
      </w:r>
      <w:r w:rsidR="00E010D5" w:rsidRPr="00C52589">
        <w:rPr>
          <w:rFonts w:ascii="Arial" w:eastAsia="Times New Roman" w:hAnsi="Arial" w:cs="Arial"/>
          <w:sz w:val="20"/>
          <w:szCs w:val="20"/>
          <w:lang w:eastAsia="sl-SI"/>
        </w:rPr>
        <w:t xml:space="preserve">, ki se glasita: </w:t>
      </w:r>
    </w:p>
    <w:p w14:paraId="6391E787" w14:textId="77777777" w:rsidR="00E010D5" w:rsidRPr="00C52589" w:rsidRDefault="00E010D5" w:rsidP="0055339D">
      <w:pPr>
        <w:spacing w:after="0" w:line="240" w:lineRule="auto"/>
        <w:rPr>
          <w:rFonts w:ascii="Arial" w:eastAsia="Times New Roman" w:hAnsi="Arial" w:cs="Arial"/>
          <w:sz w:val="20"/>
          <w:szCs w:val="20"/>
          <w:lang w:eastAsia="sl-SI"/>
        </w:rPr>
      </w:pPr>
    </w:p>
    <w:p w14:paraId="412978E9" w14:textId="22B8A659" w:rsidR="00E010D5" w:rsidRPr="00C52589" w:rsidRDefault="00BC58BA" w:rsidP="0055339D">
      <w:pPr>
        <w:spacing w:after="0" w:line="240" w:lineRule="auto"/>
        <w:jc w:val="center"/>
        <w:rPr>
          <w:rFonts w:ascii="Arial" w:eastAsia="Times New Roman" w:hAnsi="Arial" w:cs="Arial"/>
          <w:sz w:val="20"/>
          <w:szCs w:val="20"/>
          <w:lang w:eastAsia="sl-SI"/>
        </w:rPr>
      </w:pPr>
      <w:r w:rsidRPr="00C52589">
        <w:rPr>
          <w:rFonts w:ascii="Arial" w:eastAsia="Times New Roman" w:hAnsi="Arial" w:cs="Arial"/>
          <w:sz w:val="20"/>
          <w:szCs w:val="20"/>
          <w:lang w:eastAsia="sl-SI"/>
        </w:rPr>
        <w:t xml:space="preserve">      </w:t>
      </w:r>
      <w:r w:rsidR="0055339D" w:rsidRPr="00C52589">
        <w:rPr>
          <w:rFonts w:ascii="Arial" w:eastAsia="Times New Roman" w:hAnsi="Arial" w:cs="Arial"/>
          <w:sz w:val="20"/>
          <w:szCs w:val="20"/>
          <w:lang w:eastAsia="sl-SI"/>
        </w:rPr>
        <w:t>»</w:t>
      </w:r>
      <w:r w:rsidR="00C961AB" w:rsidRPr="00C52589">
        <w:rPr>
          <w:rFonts w:ascii="Arial" w:eastAsia="Times New Roman" w:hAnsi="Arial" w:cs="Arial"/>
          <w:sz w:val="20"/>
          <w:szCs w:val="20"/>
          <w:lang w:eastAsia="sl-SI"/>
        </w:rPr>
        <w:t>VI.</w:t>
      </w:r>
      <w:r w:rsidR="005E6562" w:rsidRPr="00C52589">
        <w:rPr>
          <w:rFonts w:ascii="Arial" w:eastAsia="Times New Roman" w:hAnsi="Arial" w:cs="Arial"/>
          <w:sz w:val="20"/>
          <w:szCs w:val="20"/>
          <w:lang w:eastAsia="sl-SI"/>
        </w:rPr>
        <w:t xml:space="preserve"> A</w:t>
      </w:r>
      <w:r w:rsidR="00C961AB" w:rsidRPr="00C52589">
        <w:rPr>
          <w:rFonts w:ascii="Arial" w:eastAsia="Times New Roman" w:hAnsi="Arial" w:cs="Arial"/>
          <w:sz w:val="20"/>
          <w:szCs w:val="20"/>
          <w:lang w:eastAsia="sl-SI"/>
        </w:rPr>
        <w:t xml:space="preserve"> </w:t>
      </w:r>
      <w:r w:rsidR="00A336A5">
        <w:rPr>
          <w:rFonts w:ascii="Arial" w:eastAsia="Times New Roman" w:hAnsi="Arial" w:cs="Arial"/>
          <w:sz w:val="20"/>
          <w:szCs w:val="20"/>
          <w:lang w:eastAsia="sl-SI"/>
        </w:rPr>
        <w:t>NORMATIVI</w:t>
      </w:r>
      <w:r w:rsidR="004D392B">
        <w:rPr>
          <w:rFonts w:ascii="Arial" w:eastAsia="Times New Roman" w:hAnsi="Arial" w:cs="Arial"/>
          <w:sz w:val="20"/>
          <w:szCs w:val="20"/>
          <w:lang w:eastAsia="sl-SI"/>
        </w:rPr>
        <w:t xml:space="preserve"> </w:t>
      </w:r>
      <w:r w:rsidR="00A336A5">
        <w:rPr>
          <w:rFonts w:ascii="Arial" w:eastAsia="Times New Roman" w:hAnsi="Arial" w:cs="Arial"/>
          <w:sz w:val="20"/>
          <w:szCs w:val="20"/>
          <w:lang w:eastAsia="sl-SI"/>
        </w:rPr>
        <w:t>ZA IZVAJANJE DODATNE STROKOVNE POMOČI</w:t>
      </w:r>
    </w:p>
    <w:p w14:paraId="2AC48A7F" w14:textId="77777777" w:rsidR="00E010D5" w:rsidRPr="00C52589" w:rsidRDefault="00E010D5" w:rsidP="0055339D">
      <w:pPr>
        <w:spacing w:after="0" w:line="240" w:lineRule="auto"/>
        <w:jc w:val="center"/>
        <w:rPr>
          <w:rFonts w:ascii="Arial" w:eastAsia="Times New Roman" w:hAnsi="Arial" w:cs="Arial"/>
          <w:sz w:val="20"/>
          <w:szCs w:val="20"/>
          <w:lang w:eastAsia="sl-SI"/>
        </w:rPr>
      </w:pPr>
    </w:p>
    <w:p w14:paraId="602EA79E" w14:textId="453C0633" w:rsidR="00E010D5" w:rsidRPr="00C52589" w:rsidRDefault="003836B3" w:rsidP="003836B3">
      <w:pPr>
        <w:spacing w:after="0" w:line="240" w:lineRule="auto"/>
        <w:ind w:left="708"/>
        <w:jc w:val="center"/>
        <w:rPr>
          <w:rFonts w:ascii="Arial" w:eastAsia="Times New Roman" w:hAnsi="Arial" w:cs="Arial"/>
          <w:sz w:val="20"/>
          <w:szCs w:val="20"/>
          <w:lang w:eastAsia="sl-SI"/>
        </w:rPr>
      </w:pPr>
      <w:r w:rsidRPr="00C52589">
        <w:rPr>
          <w:rFonts w:ascii="Arial" w:eastAsia="Times New Roman" w:hAnsi="Arial" w:cs="Arial"/>
          <w:sz w:val="20"/>
          <w:szCs w:val="20"/>
          <w:lang w:eastAsia="sl-SI"/>
        </w:rPr>
        <w:t xml:space="preserve"> </w:t>
      </w:r>
      <w:r w:rsidR="00BC58BA" w:rsidRPr="00C52589">
        <w:rPr>
          <w:rFonts w:ascii="Arial" w:eastAsia="Times New Roman" w:hAnsi="Arial" w:cs="Arial"/>
          <w:sz w:val="20"/>
          <w:szCs w:val="20"/>
          <w:lang w:eastAsia="sl-SI"/>
        </w:rPr>
        <w:t xml:space="preserve"> </w:t>
      </w:r>
      <w:r w:rsidRPr="00C52589">
        <w:rPr>
          <w:rFonts w:ascii="Arial" w:eastAsia="Times New Roman" w:hAnsi="Arial" w:cs="Arial"/>
          <w:sz w:val="20"/>
          <w:szCs w:val="20"/>
          <w:lang w:eastAsia="sl-SI"/>
        </w:rPr>
        <w:t xml:space="preserve"> </w:t>
      </w:r>
      <w:r w:rsidR="00E010D5" w:rsidRPr="00C52589">
        <w:rPr>
          <w:rFonts w:ascii="Arial" w:eastAsia="Times New Roman" w:hAnsi="Arial" w:cs="Arial"/>
          <w:sz w:val="20"/>
          <w:szCs w:val="20"/>
          <w:lang w:eastAsia="sl-SI"/>
        </w:rPr>
        <w:t>39.a člen</w:t>
      </w:r>
    </w:p>
    <w:p w14:paraId="72A4A45F" w14:textId="2139068B" w:rsidR="00E010D5" w:rsidRPr="00C52589" w:rsidRDefault="00E010D5" w:rsidP="0055339D">
      <w:pPr>
        <w:spacing w:after="0" w:line="240" w:lineRule="auto"/>
        <w:jc w:val="center"/>
        <w:rPr>
          <w:rFonts w:ascii="Arial" w:eastAsia="Times New Roman" w:hAnsi="Arial" w:cs="Arial"/>
          <w:sz w:val="20"/>
          <w:szCs w:val="20"/>
          <w:lang w:eastAsia="sl-SI"/>
        </w:rPr>
      </w:pPr>
      <w:r w:rsidRPr="00C52589">
        <w:rPr>
          <w:rFonts w:ascii="Arial" w:eastAsia="Times New Roman" w:hAnsi="Arial" w:cs="Arial"/>
          <w:sz w:val="20"/>
          <w:szCs w:val="20"/>
          <w:lang w:eastAsia="sl-SI"/>
        </w:rPr>
        <w:t>(</w:t>
      </w:r>
      <w:r w:rsidR="004D392B">
        <w:rPr>
          <w:rFonts w:ascii="Arial" w:eastAsia="Times New Roman" w:hAnsi="Arial" w:cs="Arial"/>
          <w:sz w:val="20"/>
          <w:szCs w:val="20"/>
          <w:lang w:eastAsia="sl-SI"/>
        </w:rPr>
        <w:t xml:space="preserve">zagotavljanje </w:t>
      </w:r>
      <w:r w:rsidRPr="00C52589">
        <w:rPr>
          <w:rFonts w:ascii="Arial" w:eastAsia="Times New Roman" w:hAnsi="Arial" w:cs="Arial"/>
          <w:sz w:val="20"/>
          <w:szCs w:val="20"/>
          <w:lang w:eastAsia="sl-SI"/>
        </w:rPr>
        <w:t>dodatn</w:t>
      </w:r>
      <w:r w:rsidR="004D392B">
        <w:rPr>
          <w:rFonts w:ascii="Arial" w:eastAsia="Times New Roman" w:hAnsi="Arial" w:cs="Arial"/>
          <w:sz w:val="20"/>
          <w:szCs w:val="20"/>
          <w:lang w:eastAsia="sl-SI"/>
        </w:rPr>
        <w:t>e</w:t>
      </w:r>
      <w:r w:rsidRPr="00C52589">
        <w:rPr>
          <w:rFonts w:ascii="Arial" w:eastAsia="Times New Roman" w:hAnsi="Arial" w:cs="Arial"/>
          <w:sz w:val="20"/>
          <w:szCs w:val="20"/>
          <w:lang w:eastAsia="sl-SI"/>
        </w:rPr>
        <w:t xml:space="preserve"> strokovn</w:t>
      </w:r>
      <w:r w:rsidR="004D392B">
        <w:rPr>
          <w:rFonts w:ascii="Arial" w:eastAsia="Times New Roman" w:hAnsi="Arial" w:cs="Arial"/>
          <w:sz w:val="20"/>
          <w:szCs w:val="20"/>
          <w:lang w:eastAsia="sl-SI"/>
        </w:rPr>
        <w:t>e</w:t>
      </w:r>
      <w:r w:rsidRPr="00C52589">
        <w:rPr>
          <w:rFonts w:ascii="Arial" w:eastAsia="Times New Roman" w:hAnsi="Arial" w:cs="Arial"/>
          <w:sz w:val="20"/>
          <w:szCs w:val="20"/>
          <w:lang w:eastAsia="sl-SI"/>
        </w:rPr>
        <w:t xml:space="preserve"> pomoč</w:t>
      </w:r>
      <w:r w:rsidR="004D392B">
        <w:rPr>
          <w:rFonts w:ascii="Arial" w:eastAsia="Times New Roman" w:hAnsi="Arial" w:cs="Arial"/>
          <w:sz w:val="20"/>
          <w:szCs w:val="20"/>
          <w:lang w:eastAsia="sl-SI"/>
        </w:rPr>
        <w:t>i</w:t>
      </w:r>
      <w:r w:rsidRPr="00C52589">
        <w:rPr>
          <w:rFonts w:ascii="Arial" w:eastAsia="Times New Roman" w:hAnsi="Arial" w:cs="Arial"/>
          <w:sz w:val="20"/>
          <w:szCs w:val="20"/>
          <w:lang w:eastAsia="sl-SI"/>
        </w:rPr>
        <w:t>)</w:t>
      </w:r>
    </w:p>
    <w:p w14:paraId="3C1CB163" w14:textId="77777777" w:rsidR="00E010D5" w:rsidRPr="00C52589" w:rsidRDefault="00E010D5" w:rsidP="0055339D">
      <w:pPr>
        <w:spacing w:after="0" w:line="240" w:lineRule="auto"/>
        <w:jc w:val="center"/>
        <w:rPr>
          <w:rFonts w:ascii="Arial" w:eastAsia="Times New Roman" w:hAnsi="Arial" w:cs="Arial"/>
          <w:sz w:val="20"/>
          <w:szCs w:val="20"/>
          <w:lang w:eastAsia="sl-SI"/>
        </w:rPr>
      </w:pPr>
    </w:p>
    <w:p w14:paraId="0E7A1CF1" w14:textId="00214948" w:rsidR="00E010D5" w:rsidRPr="00C52589" w:rsidRDefault="00E010D5" w:rsidP="005A6F2F">
      <w:pPr>
        <w:pStyle w:val="Odstavekseznama"/>
        <w:numPr>
          <w:ilvl w:val="0"/>
          <w:numId w:val="4"/>
        </w:numPr>
        <w:spacing w:after="0" w:line="240" w:lineRule="auto"/>
        <w:ind w:left="360"/>
        <w:jc w:val="both"/>
        <w:rPr>
          <w:rFonts w:ascii="Arial" w:eastAsia="Times New Roman" w:hAnsi="Arial" w:cs="Arial"/>
          <w:sz w:val="20"/>
          <w:szCs w:val="20"/>
          <w:lang w:eastAsia="sl-SI"/>
        </w:rPr>
      </w:pPr>
      <w:r w:rsidRPr="00C52589">
        <w:rPr>
          <w:rFonts w:ascii="Arial" w:eastAsia="Times New Roman" w:hAnsi="Arial" w:cs="Arial"/>
          <w:sz w:val="20"/>
          <w:szCs w:val="20"/>
          <w:lang w:eastAsia="sl-SI"/>
        </w:rPr>
        <w:t>Otroku s posebnimi potrebami, ki se vključi v redni oddelek vrtca, zagotavlja dodatn</w:t>
      </w:r>
      <w:r w:rsidR="004D392B">
        <w:rPr>
          <w:rFonts w:ascii="Arial" w:eastAsia="Times New Roman" w:hAnsi="Arial" w:cs="Arial"/>
          <w:sz w:val="20"/>
          <w:szCs w:val="20"/>
          <w:lang w:eastAsia="sl-SI"/>
        </w:rPr>
        <w:t>o</w:t>
      </w:r>
      <w:r w:rsidRPr="00C52589">
        <w:rPr>
          <w:rFonts w:ascii="Arial" w:eastAsia="Times New Roman" w:hAnsi="Arial" w:cs="Arial"/>
          <w:sz w:val="20"/>
          <w:szCs w:val="20"/>
          <w:lang w:eastAsia="sl-SI"/>
        </w:rPr>
        <w:t xml:space="preserve"> strokovn</w:t>
      </w:r>
      <w:r w:rsidR="004D392B">
        <w:rPr>
          <w:rFonts w:ascii="Arial" w:eastAsia="Times New Roman" w:hAnsi="Arial" w:cs="Arial"/>
          <w:sz w:val="20"/>
          <w:szCs w:val="20"/>
          <w:lang w:eastAsia="sl-SI"/>
        </w:rPr>
        <w:t>o</w:t>
      </w:r>
      <w:r w:rsidRPr="00C52589">
        <w:rPr>
          <w:rFonts w:ascii="Arial" w:eastAsia="Times New Roman" w:hAnsi="Arial" w:cs="Arial"/>
          <w:sz w:val="20"/>
          <w:szCs w:val="20"/>
          <w:lang w:eastAsia="sl-SI"/>
        </w:rPr>
        <w:t xml:space="preserve"> pomoč vzgojitelj </w:t>
      </w:r>
      <w:r w:rsidR="00801B5F" w:rsidRPr="00C52589">
        <w:rPr>
          <w:rFonts w:ascii="Arial" w:eastAsia="Times New Roman" w:hAnsi="Arial" w:cs="Arial"/>
          <w:sz w:val="20"/>
          <w:szCs w:val="20"/>
          <w:lang w:eastAsia="sl-SI"/>
        </w:rPr>
        <w:t xml:space="preserve">predšolskih otrok </w:t>
      </w:r>
      <w:r w:rsidRPr="00C52589">
        <w:rPr>
          <w:rFonts w:ascii="Arial" w:eastAsia="Times New Roman" w:hAnsi="Arial" w:cs="Arial"/>
          <w:sz w:val="20"/>
          <w:szCs w:val="20"/>
          <w:lang w:eastAsia="sl-SI"/>
        </w:rPr>
        <w:t>za zgodnjo obravnavo</w:t>
      </w:r>
      <w:r w:rsidR="00F9539F">
        <w:rPr>
          <w:rFonts w:ascii="Arial" w:eastAsia="Times New Roman" w:hAnsi="Arial" w:cs="Arial"/>
          <w:sz w:val="20"/>
          <w:szCs w:val="20"/>
          <w:lang w:eastAsia="sl-SI"/>
        </w:rPr>
        <w:t xml:space="preserve"> in svetovalni delavec </w:t>
      </w:r>
      <w:r w:rsidRPr="00C52589">
        <w:rPr>
          <w:rFonts w:ascii="Arial" w:eastAsia="Times New Roman" w:hAnsi="Arial" w:cs="Arial"/>
          <w:sz w:val="20"/>
          <w:szCs w:val="20"/>
          <w:lang w:eastAsia="sl-SI"/>
        </w:rPr>
        <w:t>v obsegu, kot to določa pravilnik.</w:t>
      </w:r>
    </w:p>
    <w:p w14:paraId="1E106293" w14:textId="77777777" w:rsidR="00B86111" w:rsidRPr="00C52589" w:rsidRDefault="00B86111" w:rsidP="00B86111">
      <w:pPr>
        <w:pStyle w:val="Odstavekseznama"/>
        <w:spacing w:after="0" w:line="240" w:lineRule="auto"/>
        <w:ind w:left="0"/>
        <w:jc w:val="both"/>
        <w:rPr>
          <w:rFonts w:ascii="Arial" w:eastAsia="Times New Roman" w:hAnsi="Arial" w:cs="Arial"/>
          <w:sz w:val="20"/>
          <w:szCs w:val="20"/>
          <w:lang w:eastAsia="sl-SI"/>
        </w:rPr>
      </w:pPr>
    </w:p>
    <w:p w14:paraId="4659BC4B" w14:textId="19DF5E35" w:rsidR="00C20EC1" w:rsidRDefault="00B86111" w:rsidP="0051045B">
      <w:pPr>
        <w:pStyle w:val="Odstavekseznama"/>
        <w:numPr>
          <w:ilvl w:val="0"/>
          <w:numId w:val="4"/>
        </w:numPr>
        <w:spacing w:after="0" w:line="240" w:lineRule="auto"/>
        <w:ind w:left="360"/>
        <w:jc w:val="both"/>
        <w:rPr>
          <w:rFonts w:ascii="Arial" w:eastAsia="Times New Roman" w:hAnsi="Arial" w:cs="Arial"/>
          <w:sz w:val="20"/>
          <w:szCs w:val="20"/>
          <w:lang w:eastAsia="sl-SI"/>
        </w:rPr>
      </w:pPr>
      <w:r w:rsidRPr="00654A6F">
        <w:rPr>
          <w:rFonts w:ascii="Arial" w:eastAsia="Times New Roman" w:hAnsi="Arial" w:cs="Arial"/>
          <w:sz w:val="20"/>
          <w:szCs w:val="20"/>
          <w:lang w:eastAsia="sl-SI"/>
        </w:rPr>
        <w:t xml:space="preserve">Če </w:t>
      </w:r>
      <w:r w:rsidR="00E010D5" w:rsidRPr="00654A6F">
        <w:rPr>
          <w:rFonts w:ascii="Arial" w:eastAsia="Times New Roman" w:hAnsi="Arial" w:cs="Arial"/>
          <w:sz w:val="20"/>
          <w:szCs w:val="20"/>
          <w:lang w:eastAsia="sl-SI"/>
        </w:rPr>
        <w:t>otrok potrebuje zahtevnejše storitve specialne obravnave, jih zagotovi center za zgodnjo obravnavo</w:t>
      </w:r>
      <w:r w:rsidR="00C20EC1" w:rsidRPr="00654A6F">
        <w:rPr>
          <w:rFonts w:ascii="Arial" w:eastAsia="Times New Roman" w:hAnsi="Arial" w:cs="Arial"/>
          <w:sz w:val="20"/>
          <w:szCs w:val="20"/>
          <w:lang w:eastAsia="sl-SI"/>
        </w:rPr>
        <w:t xml:space="preserve">, razen storitev specialne pedagoške obravnave s področij </w:t>
      </w:r>
      <w:proofErr w:type="spellStart"/>
      <w:r w:rsidR="00C20EC1" w:rsidRPr="00654A6F">
        <w:rPr>
          <w:rFonts w:ascii="Arial" w:eastAsia="Times New Roman" w:hAnsi="Arial" w:cs="Arial"/>
          <w:sz w:val="20"/>
          <w:szCs w:val="20"/>
          <w:lang w:eastAsia="sl-SI"/>
        </w:rPr>
        <w:t>tiflopedagogike</w:t>
      </w:r>
      <w:proofErr w:type="spellEnd"/>
      <w:r w:rsidR="00C20EC1" w:rsidRPr="00654A6F">
        <w:rPr>
          <w:rFonts w:ascii="Arial" w:eastAsia="Times New Roman" w:hAnsi="Arial" w:cs="Arial"/>
          <w:sz w:val="20"/>
          <w:szCs w:val="20"/>
          <w:lang w:eastAsia="sl-SI"/>
        </w:rPr>
        <w:t xml:space="preserve">, </w:t>
      </w:r>
      <w:proofErr w:type="spellStart"/>
      <w:r w:rsidR="00C20EC1" w:rsidRPr="00654A6F">
        <w:rPr>
          <w:rFonts w:ascii="Arial" w:eastAsia="Times New Roman" w:hAnsi="Arial" w:cs="Arial"/>
          <w:sz w:val="20"/>
          <w:szCs w:val="20"/>
          <w:lang w:eastAsia="sl-SI"/>
        </w:rPr>
        <w:t>surdopedagogike</w:t>
      </w:r>
      <w:proofErr w:type="spellEnd"/>
      <w:r w:rsidR="00C20EC1" w:rsidRPr="00654A6F">
        <w:rPr>
          <w:rFonts w:ascii="Arial" w:eastAsia="Times New Roman" w:hAnsi="Arial" w:cs="Arial"/>
          <w:sz w:val="20"/>
          <w:szCs w:val="20"/>
          <w:lang w:eastAsia="sl-SI"/>
        </w:rPr>
        <w:t xml:space="preserve">, socialne pedagogike ali logopedije, ki jih zagotavljajo zavodi </w:t>
      </w:r>
      <w:bookmarkStart w:id="1" w:name="_Hlk192767991"/>
      <w:r w:rsidR="00C20EC1" w:rsidRPr="00654A6F">
        <w:rPr>
          <w:rFonts w:ascii="Arial" w:eastAsia="Times New Roman" w:hAnsi="Arial" w:cs="Arial"/>
          <w:sz w:val="20"/>
          <w:szCs w:val="20"/>
          <w:lang w:eastAsia="sl-SI"/>
        </w:rPr>
        <w:t xml:space="preserve">za vzgojo in izobraževanje otrok in mladostnikov s posebnimi potrebami </w:t>
      </w:r>
      <w:bookmarkEnd w:id="1"/>
      <w:r w:rsidR="00C20EC1" w:rsidRPr="00654A6F">
        <w:rPr>
          <w:rFonts w:ascii="Arial" w:eastAsia="Times New Roman" w:hAnsi="Arial" w:cs="Arial"/>
          <w:sz w:val="20"/>
          <w:szCs w:val="20"/>
          <w:lang w:eastAsia="sl-SI"/>
        </w:rPr>
        <w:t xml:space="preserve">in </w:t>
      </w:r>
      <w:bookmarkStart w:id="2" w:name="_Hlk192768012"/>
      <w:r w:rsidR="00C20EC1" w:rsidRPr="00654A6F">
        <w:rPr>
          <w:rFonts w:ascii="Arial" w:eastAsia="Times New Roman" w:hAnsi="Arial" w:cs="Arial"/>
          <w:sz w:val="20"/>
          <w:szCs w:val="20"/>
          <w:lang w:eastAsia="sl-SI"/>
        </w:rPr>
        <w:t>osnovne šole, ki izvajajo prilagojene ali posebne programe vzgoje</w:t>
      </w:r>
      <w:r w:rsidR="00D1420B" w:rsidRPr="00D1420B">
        <w:rPr>
          <w:rFonts w:ascii="Arial" w:eastAsia="Times New Roman" w:hAnsi="Arial" w:cs="Arial"/>
          <w:sz w:val="20"/>
          <w:szCs w:val="20"/>
          <w:lang w:eastAsia="sl-SI"/>
        </w:rPr>
        <w:t xml:space="preserve"> </w:t>
      </w:r>
      <w:r w:rsidR="00D1420B">
        <w:rPr>
          <w:rFonts w:ascii="Arial" w:eastAsia="Times New Roman" w:hAnsi="Arial" w:cs="Arial"/>
          <w:sz w:val="20"/>
          <w:szCs w:val="20"/>
          <w:lang w:eastAsia="sl-SI"/>
        </w:rPr>
        <w:t>in izobraževanja</w:t>
      </w:r>
      <w:r w:rsidR="00C20EC1" w:rsidRPr="00654A6F">
        <w:rPr>
          <w:rFonts w:ascii="Arial" w:eastAsia="Times New Roman" w:hAnsi="Arial" w:cs="Arial"/>
          <w:sz w:val="20"/>
          <w:szCs w:val="20"/>
          <w:lang w:eastAsia="sl-SI"/>
        </w:rPr>
        <w:t xml:space="preserve"> </w:t>
      </w:r>
      <w:bookmarkEnd w:id="2"/>
      <w:r w:rsidR="00C20EC1" w:rsidRPr="00654A6F">
        <w:rPr>
          <w:rFonts w:ascii="Arial" w:eastAsia="Times New Roman" w:hAnsi="Arial" w:cs="Arial"/>
          <w:sz w:val="20"/>
          <w:szCs w:val="20"/>
          <w:lang w:eastAsia="sl-SI"/>
        </w:rPr>
        <w:t>v okviru mobilne službe. Ure dodatne strokovne pomoči, ki se zagotavljajo otrokom v vrtcu</w:t>
      </w:r>
      <w:r w:rsidR="00654A6F" w:rsidRPr="00654A6F">
        <w:rPr>
          <w:rFonts w:ascii="Arial" w:eastAsia="Times New Roman" w:hAnsi="Arial" w:cs="Arial"/>
          <w:sz w:val="20"/>
          <w:szCs w:val="20"/>
          <w:lang w:eastAsia="sl-SI"/>
        </w:rPr>
        <w:t>, se upoštevajo pri sistemizaciji delovnega mesta v zavodu</w:t>
      </w:r>
      <w:r w:rsidR="00761D0C" w:rsidRPr="00761D0C">
        <w:rPr>
          <w:rFonts w:ascii="Arial" w:eastAsia="Times New Roman" w:hAnsi="Arial" w:cs="Arial"/>
          <w:sz w:val="20"/>
          <w:szCs w:val="20"/>
          <w:lang w:eastAsia="sl-SI"/>
        </w:rPr>
        <w:t xml:space="preserve"> </w:t>
      </w:r>
      <w:r w:rsidR="00761D0C" w:rsidRPr="00654A6F">
        <w:rPr>
          <w:rFonts w:ascii="Arial" w:eastAsia="Times New Roman" w:hAnsi="Arial" w:cs="Arial"/>
          <w:sz w:val="20"/>
          <w:szCs w:val="20"/>
          <w:lang w:eastAsia="sl-SI"/>
        </w:rPr>
        <w:lastRenderedPageBreak/>
        <w:t>za vzgojo in izobraževanje otrok in mladostnikov s posebnimi potrebami</w:t>
      </w:r>
      <w:r w:rsidR="00761D0C">
        <w:rPr>
          <w:rFonts w:ascii="Arial" w:eastAsia="Times New Roman" w:hAnsi="Arial" w:cs="Arial"/>
          <w:sz w:val="20"/>
          <w:szCs w:val="20"/>
          <w:lang w:eastAsia="sl-SI"/>
        </w:rPr>
        <w:t xml:space="preserve"> </w:t>
      </w:r>
      <w:r w:rsidR="00654A6F" w:rsidRPr="00654A6F">
        <w:rPr>
          <w:rFonts w:ascii="Arial" w:eastAsia="Times New Roman" w:hAnsi="Arial" w:cs="Arial"/>
          <w:sz w:val="20"/>
          <w:szCs w:val="20"/>
          <w:lang w:eastAsia="sl-SI"/>
        </w:rPr>
        <w:t xml:space="preserve">oziroma </w:t>
      </w:r>
      <w:r w:rsidR="00761D0C" w:rsidRPr="00654A6F">
        <w:rPr>
          <w:rFonts w:ascii="Arial" w:eastAsia="Times New Roman" w:hAnsi="Arial" w:cs="Arial"/>
          <w:sz w:val="20"/>
          <w:szCs w:val="20"/>
          <w:lang w:eastAsia="sl-SI"/>
        </w:rPr>
        <w:t>osnovn</w:t>
      </w:r>
      <w:r w:rsidR="00761D0C">
        <w:rPr>
          <w:rFonts w:ascii="Arial" w:eastAsia="Times New Roman" w:hAnsi="Arial" w:cs="Arial"/>
          <w:sz w:val="20"/>
          <w:szCs w:val="20"/>
          <w:lang w:eastAsia="sl-SI"/>
        </w:rPr>
        <w:t>i</w:t>
      </w:r>
      <w:r w:rsidR="00761D0C" w:rsidRPr="00654A6F">
        <w:rPr>
          <w:rFonts w:ascii="Arial" w:eastAsia="Times New Roman" w:hAnsi="Arial" w:cs="Arial"/>
          <w:sz w:val="20"/>
          <w:szCs w:val="20"/>
          <w:lang w:eastAsia="sl-SI"/>
        </w:rPr>
        <w:t xml:space="preserve"> šol</w:t>
      </w:r>
      <w:r w:rsidR="00761D0C">
        <w:rPr>
          <w:rFonts w:ascii="Arial" w:eastAsia="Times New Roman" w:hAnsi="Arial" w:cs="Arial"/>
          <w:sz w:val="20"/>
          <w:szCs w:val="20"/>
          <w:lang w:eastAsia="sl-SI"/>
        </w:rPr>
        <w:t>i</w:t>
      </w:r>
      <w:r w:rsidR="00761D0C" w:rsidRPr="00654A6F">
        <w:rPr>
          <w:rFonts w:ascii="Arial" w:eastAsia="Times New Roman" w:hAnsi="Arial" w:cs="Arial"/>
          <w:sz w:val="20"/>
          <w:szCs w:val="20"/>
          <w:lang w:eastAsia="sl-SI"/>
        </w:rPr>
        <w:t>, ki izvaja prilagojen</w:t>
      </w:r>
      <w:r w:rsidR="00761D0C">
        <w:rPr>
          <w:rFonts w:ascii="Arial" w:eastAsia="Times New Roman" w:hAnsi="Arial" w:cs="Arial"/>
          <w:sz w:val="20"/>
          <w:szCs w:val="20"/>
          <w:lang w:eastAsia="sl-SI"/>
        </w:rPr>
        <w:t>i</w:t>
      </w:r>
      <w:r w:rsidR="00761D0C" w:rsidRPr="00654A6F">
        <w:rPr>
          <w:rFonts w:ascii="Arial" w:eastAsia="Times New Roman" w:hAnsi="Arial" w:cs="Arial"/>
          <w:sz w:val="20"/>
          <w:szCs w:val="20"/>
          <w:lang w:eastAsia="sl-SI"/>
        </w:rPr>
        <w:t xml:space="preserve"> ali posebn</w:t>
      </w:r>
      <w:r w:rsidR="00761D0C">
        <w:rPr>
          <w:rFonts w:ascii="Arial" w:eastAsia="Times New Roman" w:hAnsi="Arial" w:cs="Arial"/>
          <w:sz w:val="20"/>
          <w:szCs w:val="20"/>
          <w:lang w:eastAsia="sl-SI"/>
        </w:rPr>
        <w:t>i</w:t>
      </w:r>
      <w:r w:rsidR="00761D0C" w:rsidRPr="00654A6F">
        <w:rPr>
          <w:rFonts w:ascii="Arial" w:eastAsia="Times New Roman" w:hAnsi="Arial" w:cs="Arial"/>
          <w:sz w:val="20"/>
          <w:szCs w:val="20"/>
          <w:lang w:eastAsia="sl-SI"/>
        </w:rPr>
        <w:t xml:space="preserve"> program vzgoje</w:t>
      </w:r>
      <w:r w:rsidR="00D1420B">
        <w:rPr>
          <w:rFonts w:ascii="Arial" w:eastAsia="Times New Roman" w:hAnsi="Arial" w:cs="Arial"/>
          <w:sz w:val="20"/>
          <w:szCs w:val="20"/>
          <w:lang w:eastAsia="sl-SI"/>
        </w:rPr>
        <w:t xml:space="preserve"> in izobraževanja</w:t>
      </w:r>
      <w:r w:rsidR="00F2583E">
        <w:rPr>
          <w:rFonts w:ascii="Arial" w:eastAsia="Times New Roman" w:hAnsi="Arial" w:cs="Arial"/>
          <w:sz w:val="20"/>
          <w:szCs w:val="20"/>
          <w:lang w:eastAsia="sl-SI"/>
        </w:rPr>
        <w:t xml:space="preserve">, zato </w:t>
      </w:r>
      <w:r w:rsidR="009231A1">
        <w:rPr>
          <w:rFonts w:ascii="Arial" w:eastAsia="Times New Roman" w:hAnsi="Arial" w:cs="Arial"/>
          <w:sz w:val="20"/>
          <w:szCs w:val="20"/>
          <w:lang w:eastAsia="sl-SI"/>
        </w:rPr>
        <w:t xml:space="preserve">se </w:t>
      </w:r>
      <w:r w:rsidR="0056083D">
        <w:rPr>
          <w:rFonts w:ascii="Arial" w:eastAsia="Times New Roman" w:hAnsi="Arial" w:cs="Arial"/>
          <w:sz w:val="20"/>
          <w:szCs w:val="20"/>
          <w:lang w:eastAsia="sl-SI"/>
        </w:rPr>
        <w:t xml:space="preserve"> </w:t>
      </w:r>
      <w:r w:rsidR="009231A1">
        <w:rPr>
          <w:rFonts w:ascii="Arial" w:eastAsia="Times New Roman" w:hAnsi="Arial" w:cs="Arial"/>
          <w:sz w:val="20"/>
          <w:szCs w:val="20"/>
          <w:lang w:eastAsia="sl-SI"/>
        </w:rPr>
        <w:t xml:space="preserve">jih </w:t>
      </w:r>
      <w:r w:rsidR="00F2583E">
        <w:rPr>
          <w:rFonts w:ascii="Arial" w:eastAsia="Times New Roman" w:hAnsi="Arial" w:cs="Arial"/>
          <w:sz w:val="20"/>
          <w:szCs w:val="20"/>
          <w:lang w:eastAsia="sl-SI"/>
        </w:rPr>
        <w:t xml:space="preserve"> vrtcu ne sme zaračunati.</w:t>
      </w:r>
    </w:p>
    <w:p w14:paraId="0DB1C880" w14:textId="77777777" w:rsidR="00761D0C" w:rsidRPr="00761D0C" w:rsidRDefault="00761D0C" w:rsidP="00761D0C">
      <w:pPr>
        <w:pStyle w:val="Odstavekseznama"/>
        <w:rPr>
          <w:rFonts w:ascii="Arial" w:eastAsia="Times New Roman" w:hAnsi="Arial" w:cs="Arial"/>
          <w:sz w:val="20"/>
          <w:szCs w:val="20"/>
          <w:lang w:eastAsia="sl-SI"/>
        </w:rPr>
      </w:pPr>
    </w:p>
    <w:p w14:paraId="0705D95B" w14:textId="47B351B9" w:rsidR="0056083D" w:rsidRDefault="00E560ED" w:rsidP="0056083D">
      <w:pPr>
        <w:pStyle w:val="Odstavekseznama"/>
        <w:numPr>
          <w:ilvl w:val="0"/>
          <w:numId w:val="4"/>
        </w:numPr>
        <w:spacing w:after="0" w:line="240" w:lineRule="auto"/>
        <w:ind w:left="360"/>
        <w:jc w:val="both"/>
        <w:rPr>
          <w:rFonts w:ascii="Arial" w:eastAsia="Times New Roman" w:hAnsi="Arial" w:cs="Arial"/>
          <w:sz w:val="20"/>
          <w:szCs w:val="20"/>
          <w:lang w:eastAsia="sl-SI"/>
        </w:rPr>
      </w:pPr>
      <w:r>
        <w:rPr>
          <w:rFonts w:ascii="Arial" w:eastAsia="Times New Roman" w:hAnsi="Arial" w:cs="Arial"/>
          <w:sz w:val="20"/>
          <w:szCs w:val="20"/>
          <w:lang w:eastAsia="sl-SI"/>
        </w:rPr>
        <w:t xml:space="preserve">Vrtec </w:t>
      </w:r>
      <w:r w:rsidR="0056083D">
        <w:rPr>
          <w:rFonts w:ascii="Arial" w:eastAsia="Times New Roman" w:hAnsi="Arial" w:cs="Arial"/>
          <w:sz w:val="20"/>
          <w:szCs w:val="20"/>
          <w:lang w:eastAsia="sl-SI"/>
        </w:rPr>
        <w:t xml:space="preserve">organizira </w:t>
      </w:r>
      <w:r>
        <w:rPr>
          <w:rFonts w:ascii="Arial" w:eastAsia="Times New Roman" w:hAnsi="Arial" w:cs="Arial"/>
          <w:sz w:val="20"/>
          <w:szCs w:val="20"/>
          <w:lang w:eastAsia="sl-SI"/>
        </w:rPr>
        <w:t xml:space="preserve">izvajanje dodatne strokovne pomoči </w:t>
      </w:r>
      <w:r w:rsidR="00E010D5" w:rsidRPr="00654A6F">
        <w:rPr>
          <w:rFonts w:ascii="Arial" w:eastAsia="Times New Roman" w:hAnsi="Arial" w:cs="Arial"/>
          <w:sz w:val="20"/>
          <w:szCs w:val="20"/>
          <w:lang w:eastAsia="sl-SI"/>
        </w:rPr>
        <w:t xml:space="preserve">v dogovoru </w:t>
      </w:r>
      <w:r w:rsidR="006F2323" w:rsidRPr="00654A6F">
        <w:rPr>
          <w:rFonts w:ascii="Arial" w:eastAsia="Times New Roman" w:hAnsi="Arial" w:cs="Arial"/>
          <w:sz w:val="20"/>
          <w:szCs w:val="20"/>
          <w:lang w:eastAsia="sl-SI"/>
        </w:rPr>
        <w:t>s</w:t>
      </w:r>
      <w:r w:rsidR="0056083D">
        <w:rPr>
          <w:rFonts w:ascii="Arial" w:eastAsia="Times New Roman" w:hAnsi="Arial" w:cs="Arial"/>
          <w:sz w:val="20"/>
          <w:szCs w:val="20"/>
          <w:lang w:eastAsia="sl-SI"/>
        </w:rPr>
        <w:t xml:space="preserve"> </w:t>
      </w:r>
      <w:r w:rsidR="0056083D" w:rsidRPr="00654A6F">
        <w:rPr>
          <w:rFonts w:ascii="Arial" w:eastAsia="Times New Roman" w:hAnsi="Arial" w:cs="Arial"/>
          <w:sz w:val="20"/>
          <w:szCs w:val="20"/>
          <w:lang w:eastAsia="sl-SI"/>
        </w:rPr>
        <w:t>centr</w:t>
      </w:r>
      <w:r w:rsidR="0056083D">
        <w:rPr>
          <w:rFonts w:ascii="Arial" w:eastAsia="Times New Roman" w:hAnsi="Arial" w:cs="Arial"/>
          <w:sz w:val="20"/>
          <w:szCs w:val="20"/>
          <w:lang w:eastAsia="sl-SI"/>
        </w:rPr>
        <w:t>om</w:t>
      </w:r>
      <w:r w:rsidR="0056083D" w:rsidRPr="00654A6F">
        <w:rPr>
          <w:rFonts w:ascii="Arial" w:eastAsia="Times New Roman" w:hAnsi="Arial" w:cs="Arial"/>
          <w:sz w:val="20"/>
          <w:szCs w:val="20"/>
          <w:lang w:eastAsia="sl-SI"/>
        </w:rPr>
        <w:t xml:space="preserve"> za zgodnjo obravnavo</w:t>
      </w:r>
      <w:r w:rsidR="0056083D">
        <w:rPr>
          <w:rFonts w:ascii="Arial" w:eastAsia="Times New Roman" w:hAnsi="Arial" w:cs="Arial"/>
          <w:sz w:val="20"/>
          <w:szCs w:val="20"/>
          <w:lang w:eastAsia="sl-SI"/>
        </w:rPr>
        <w:t>, o</w:t>
      </w:r>
      <w:r w:rsidR="0056083D" w:rsidRPr="00654A6F">
        <w:rPr>
          <w:rFonts w:ascii="Arial" w:eastAsia="Times New Roman" w:hAnsi="Arial" w:cs="Arial"/>
          <w:sz w:val="20"/>
          <w:szCs w:val="20"/>
          <w:lang w:eastAsia="sl-SI"/>
        </w:rPr>
        <w:t>snovn</w:t>
      </w:r>
      <w:r w:rsidR="0056083D">
        <w:rPr>
          <w:rFonts w:ascii="Arial" w:eastAsia="Times New Roman" w:hAnsi="Arial" w:cs="Arial"/>
          <w:sz w:val="20"/>
          <w:szCs w:val="20"/>
          <w:lang w:eastAsia="sl-SI"/>
        </w:rPr>
        <w:t>o</w:t>
      </w:r>
      <w:r w:rsidR="0056083D" w:rsidRPr="00654A6F">
        <w:rPr>
          <w:rFonts w:ascii="Arial" w:eastAsia="Times New Roman" w:hAnsi="Arial" w:cs="Arial"/>
          <w:sz w:val="20"/>
          <w:szCs w:val="20"/>
          <w:lang w:eastAsia="sl-SI"/>
        </w:rPr>
        <w:t xml:space="preserve"> šol</w:t>
      </w:r>
      <w:r w:rsidR="0056083D">
        <w:rPr>
          <w:rFonts w:ascii="Arial" w:eastAsia="Times New Roman" w:hAnsi="Arial" w:cs="Arial"/>
          <w:sz w:val="20"/>
          <w:szCs w:val="20"/>
          <w:lang w:eastAsia="sl-SI"/>
        </w:rPr>
        <w:t>o</w:t>
      </w:r>
      <w:r w:rsidR="0056083D" w:rsidRPr="00654A6F">
        <w:rPr>
          <w:rFonts w:ascii="Arial" w:eastAsia="Times New Roman" w:hAnsi="Arial" w:cs="Arial"/>
          <w:sz w:val="20"/>
          <w:szCs w:val="20"/>
          <w:lang w:eastAsia="sl-SI"/>
        </w:rPr>
        <w:t>, ki izvaja prilagojen</w:t>
      </w:r>
      <w:r w:rsidR="0056083D">
        <w:rPr>
          <w:rFonts w:ascii="Arial" w:eastAsia="Times New Roman" w:hAnsi="Arial" w:cs="Arial"/>
          <w:sz w:val="20"/>
          <w:szCs w:val="20"/>
          <w:lang w:eastAsia="sl-SI"/>
        </w:rPr>
        <w:t>i</w:t>
      </w:r>
      <w:r w:rsidR="0056083D" w:rsidRPr="00654A6F">
        <w:rPr>
          <w:rFonts w:ascii="Arial" w:eastAsia="Times New Roman" w:hAnsi="Arial" w:cs="Arial"/>
          <w:sz w:val="20"/>
          <w:szCs w:val="20"/>
          <w:lang w:eastAsia="sl-SI"/>
        </w:rPr>
        <w:t xml:space="preserve"> ali posebn</w:t>
      </w:r>
      <w:r w:rsidR="0056083D">
        <w:rPr>
          <w:rFonts w:ascii="Arial" w:eastAsia="Times New Roman" w:hAnsi="Arial" w:cs="Arial"/>
          <w:sz w:val="20"/>
          <w:szCs w:val="20"/>
          <w:lang w:eastAsia="sl-SI"/>
        </w:rPr>
        <w:t>i</w:t>
      </w:r>
      <w:r w:rsidR="0056083D" w:rsidRPr="00654A6F">
        <w:rPr>
          <w:rFonts w:ascii="Arial" w:eastAsia="Times New Roman" w:hAnsi="Arial" w:cs="Arial"/>
          <w:sz w:val="20"/>
          <w:szCs w:val="20"/>
          <w:lang w:eastAsia="sl-SI"/>
        </w:rPr>
        <w:t xml:space="preserve"> program vzgoje</w:t>
      </w:r>
      <w:r w:rsidR="0056083D">
        <w:rPr>
          <w:rFonts w:ascii="Arial" w:eastAsia="Times New Roman" w:hAnsi="Arial" w:cs="Arial"/>
          <w:sz w:val="20"/>
          <w:szCs w:val="20"/>
          <w:lang w:eastAsia="sl-SI"/>
        </w:rPr>
        <w:t xml:space="preserve"> in izobraževanja ali </w:t>
      </w:r>
      <w:r w:rsidR="0056083D" w:rsidRPr="00654A6F">
        <w:rPr>
          <w:rFonts w:ascii="Arial" w:eastAsia="Times New Roman" w:hAnsi="Arial" w:cs="Arial"/>
          <w:sz w:val="20"/>
          <w:szCs w:val="20"/>
          <w:lang w:eastAsia="sl-SI"/>
        </w:rPr>
        <w:t>zavod</w:t>
      </w:r>
      <w:r w:rsidR="0056083D">
        <w:rPr>
          <w:rFonts w:ascii="Arial" w:eastAsia="Times New Roman" w:hAnsi="Arial" w:cs="Arial"/>
          <w:sz w:val="20"/>
          <w:szCs w:val="20"/>
          <w:lang w:eastAsia="sl-SI"/>
        </w:rPr>
        <w:t xml:space="preserve">om </w:t>
      </w:r>
      <w:r w:rsidR="0056083D" w:rsidRPr="00654A6F">
        <w:rPr>
          <w:rFonts w:ascii="Arial" w:eastAsia="Times New Roman" w:hAnsi="Arial" w:cs="Arial"/>
          <w:sz w:val="20"/>
          <w:szCs w:val="20"/>
          <w:lang w:eastAsia="sl-SI"/>
        </w:rPr>
        <w:t>za vzgojo in izobraževanje otrok in mladostnikov s posebnimi potrebam</w:t>
      </w:r>
      <w:r w:rsidR="0056083D">
        <w:rPr>
          <w:rFonts w:ascii="Arial" w:eastAsia="Times New Roman" w:hAnsi="Arial" w:cs="Arial"/>
          <w:sz w:val="20"/>
          <w:szCs w:val="20"/>
          <w:lang w:eastAsia="sl-SI"/>
        </w:rPr>
        <w:t xml:space="preserve"> </w:t>
      </w:r>
      <w:r w:rsidR="00E010D5" w:rsidRPr="00654A6F">
        <w:rPr>
          <w:rFonts w:ascii="Arial" w:eastAsia="Times New Roman" w:hAnsi="Arial" w:cs="Arial"/>
          <w:sz w:val="20"/>
          <w:szCs w:val="20"/>
          <w:lang w:eastAsia="sl-SI"/>
        </w:rPr>
        <w:t xml:space="preserve">tako, da </w:t>
      </w:r>
      <w:r w:rsidR="006F2323" w:rsidRPr="00654A6F">
        <w:rPr>
          <w:rFonts w:ascii="Arial" w:eastAsia="Times New Roman" w:hAnsi="Arial" w:cs="Arial"/>
          <w:sz w:val="20"/>
          <w:szCs w:val="20"/>
          <w:lang w:eastAsia="sl-SI"/>
        </w:rPr>
        <w:t xml:space="preserve">vzgojitelj za zgodnjo obravnavo, </w:t>
      </w:r>
      <w:r w:rsidR="00E010D5" w:rsidRPr="00654A6F">
        <w:rPr>
          <w:rFonts w:ascii="Arial" w:eastAsia="Times New Roman" w:hAnsi="Arial" w:cs="Arial"/>
          <w:sz w:val="20"/>
          <w:szCs w:val="20"/>
          <w:lang w:eastAsia="sl-SI"/>
        </w:rPr>
        <w:t>strokovn</w:t>
      </w:r>
      <w:r w:rsidR="004574B0">
        <w:rPr>
          <w:rFonts w:ascii="Arial" w:eastAsia="Times New Roman" w:hAnsi="Arial" w:cs="Arial"/>
          <w:sz w:val="20"/>
          <w:szCs w:val="20"/>
          <w:lang w:eastAsia="sl-SI"/>
        </w:rPr>
        <w:t xml:space="preserve">i delavec </w:t>
      </w:r>
      <w:r w:rsidR="00E010D5" w:rsidRPr="00654A6F">
        <w:rPr>
          <w:rFonts w:ascii="Arial" w:eastAsia="Times New Roman" w:hAnsi="Arial" w:cs="Arial"/>
          <w:sz w:val="20"/>
          <w:szCs w:val="20"/>
          <w:lang w:eastAsia="sl-SI"/>
        </w:rPr>
        <w:t>iz zavoda</w:t>
      </w:r>
      <w:r w:rsidR="006F2323" w:rsidRPr="00654A6F">
        <w:rPr>
          <w:rFonts w:ascii="Arial" w:eastAsia="Times New Roman" w:hAnsi="Arial" w:cs="Arial"/>
          <w:sz w:val="20"/>
          <w:szCs w:val="20"/>
          <w:lang w:eastAsia="sl-SI"/>
        </w:rPr>
        <w:t xml:space="preserve">, </w:t>
      </w:r>
      <w:r w:rsidR="0056083D">
        <w:rPr>
          <w:rFonts w:ascii="Arial" w:eastAsia="Times New Roman" w:hAnsi="Arial" w:cs="Arial"/>
          <w:sz w:val="20"/>
          <w:szCs w:val="20"/>
          <w:lang w:eastAsia="sl-SI"/>
        </w:rPr>
        <w:t xml:space="preserve">osnovne </w:t>
      </w:r>
      <w:r w:rsidR="006F2323" w:rsidRPr="00654A6F">
        <w:rPr>
          <w:rFonts w:ascii="Arial" w:eastAsia="Times New Roman" w:hAnsi="Arial" w:cs="Arial"/>
          <w:sz w:val="20"/>
          <w:szCs w:val="20"/>
          <w:lang w:eastAsia="sl-SI"/>
        </w:rPr>
        <w:t>šole</w:t>
      </w:r>
      <w:r w:rsidR="00AA6280" w:rsidRPr="00654A6F">
        <w:rPr>
          <w:rFonts w:ascii="Arial" w:eastAsia="Times New Roman" w:hAnsi="Arial" w:cs="Arial"/>
          <w:sz w:val="20"/>
          <w:szCs w:val="20"/>
          <w:lang w:eastAsia="sl-SI"/>
        </w:rPr>
        <w:t xml:space="preserve"> ali </w:t>
      </w:r>
      <w:r w:rsidR="002E12CF">
        <w:rPr>
          <w:rFonts w:ascii="Arial" w:eastAsia="Times New Roman" w:hAnsi="Arial" w:cs="Arial"/>
          <w:sz w:val="20"/>
          <w:szCs w:val="20"/>
          <w:lang w:eastAsia="sl-SI"/>
        </w:rPr>
        <w:t xml:space="preserve">strokovnjak </w:t>
      </w:r>
      <w:r w:rsidR="00AA6280" w:rsidRPr="00654A6F">
        <w:rPr>
          <w:rFonts w:ascii="Arial" w:eastAsia="Times New Roman" w:hAnsi="Arial" w:cs="Arial"/>
          <w:sz w:val="20"/>
          <w:szCs w:val="20"/>
          <w:lang w:eastAsia="sl-SI"/>
        </w:rPr>
        <w:t xml:space="preserve">centra za zgodnjo obravnavo </w:t>
      </w:r>
      <w:r w:rsidR="00E010D5" w:rsidRPr="00654A6F">
        <w:rPr>
          <w:rFonts w:ascii="Arial" w:eastAsia="Times New Roman" w:hAnsi="Arial" w:cs="Arial"/>
          <w:sz w:val="20"/>
          <w:szCs w:val="20"/>
          <w:lang w:eastAsia="sl-SI"/>
        </w:rPr>
        <w:t xml:space="preserve">nudi </w:t>
      </w:r>
      <w:r w:rsidR="0056083D">
        <w:rPr>
          <w:rFonts w:ascii="Arial" w:eastAsia="Times New Roman" w:hAnsi="Arial" w:cs="Arial"/>
          <w:sz w:val="20"/>
          <w:szCs w:val="20"/>
          <w:lang w:eastAsia="sl-SI"/>
        </w:rPr>
        <w:t xml:space="preserve">dodatno strokovno pomoč </w:t>
      </w:r>
      <w:r w:rsidR="00E010D5" w:rsidRPr="00654A6F">
        <w:rPr>
          <w:rFonts w:ascii="Arial" w:eastAsia="Times New Roman" w:hAnsi="Arial" w:cs="Arial"/>
          <w:sz w:val="20"/>
          <w:szCs w:val="20"/>
          <w:lang w:eastAsia="sl-SI"/>
        </w:rPr>
        <w:t>otroku v času njegovega bivanja v vrtcu</w:t>
      </w:r>
      <w:r w:rsidR="006F2323" w:rsidRPr="00654A6F">
        <w:rPr>
          <w:rFonts w:ascii="Arial" w:eastAsia="Times New Roman" w:hAnsi="Arial" w:cs="Arial"/>
          <w:sz w:val="20"/>
          <w:szCs w:val="20"/>
          <w:lang w:eastAsia="sl-SI"/>
        </w:rPr>
        <w:t xml:space="preserve"> v skladu z navodili</w:t>
      </w:r>
      <w:r w:rsidR="0035281A">
        <w:rPr>
          <w:rFonts w:ascii="Arial" w:eastAsia="Times New Roman" w:hAnsi="Arial" w:cs="Arial"/>
          <w:sz w:val="20"/>
          <w:szCs w:val="20"/>
          <w:lang w:eastAsia="sl-SI"/>
        </w:rPr>
        <w:t xml:space="preserve"> </w:t>
      </w:r>
      <w:r w:rsidR="006F2323" w:rsidRPr="00654A6F">
        <w:rPr>
          <w:rFonts w:ascii="Arial" w:eastAsia="Times New Roman" w:hAnsi="Arial" w:cs="Arial"/>
          <w:sz w:val="20"/>
          <w:szCs w:val="20"/>
          <w:lang w:eastAsia="sl-SI"/>
        </w:rPr>
        <w:t>za prilagojeno izvajanje programa za predšolske otroke in dodatno strokovno</w:t>
      </w:r>
      <w:r w:rsidR="0070507B" w:rsidRPr="00654A6F">
        <w:rPr>
          <w:rFonts w:ascii="Arial" w:eastAsia="Times New Roman" w:hAnsi="Arial" w:cs="Arial"/>
          <w:sz w:val="20"/>
          <w:szCs w:val="20"/>
          <w:lang w:eastAsia="sl-SI"/>
        </w:rPr>
        <w:t xml:space="preserve"> </w:t>
      </w:r>
      <w:r w:rsidR="006F2323" w:rsidRPr="00654A6F">
        <w:rPr>
          <w:rFonts w:ascii="Arial" w:eastAsia="Times New Roman" w:hAnsi="Arial" w:cs="Arial"/>
          <w:sz w:val="20"/>
          <w:szCs w:val="20"/>
          <w:lang w:eastAsia="sl-SI"/>
        </w:rPr>
        <w:t>pomočj</w:t>
      </w:r>
      <w:r w:rsidR="00C14A86" w:rsidRPr="00654A6F">
        <w:rPr>
          <w:rFonts w:ascii="Arial" w:eastAsia="Times New Roman" w:hAnsi="Arial" w:cs="Arial"/>
          <w:sz w:val="20"/>
          <w:szCs w:val="20"/>
          <w:lang w:eastAsia="sl-SI"/>
        </w:rPr>
        <w:t>o</w:t>
      </w:r>
      <w:r w:rsidR="0035281A">
        <w:rPr>
          <w:rFonts w:ascii="Arial" w:eastAsia="Times New Roman" w:hAnsi="Arial" w:cs="Arial"/>
          <w:sz w:val="20"/>
          <w:szCs w:val="20"/>
          <w:lang w:eastAsia="sl-SI"/>
        </w:rPr>
        <w:t xml:space="preserve">, ki so </w:t>
      </w:r>
      <w:r w:rsidR="0070507B" w:rsidRPr="00654A6F">
        <w:rPr>
          <w:rFonts w:ascii="Arial" w:eastAsia="Times New Roman" w:hAnsi="Arial" w:cs="Arial"/>
          <w:sz w:val="20"/>
          <w:szCs w:val="20"/>
          <w:lang w:eastAsia="sl-SI"/>
        </w:rPr>
        <w:t xml:space="preserve"> </w:t>
      </w:r>
      <w:r w:rsidR="0035281A">
        <w:rPr>
          <w:rFonts w:ascii="Arial" w:eastAsia="Times New Roman" w:hAnsi="Arial" w:cs="Arial"/>
          <w:sz w:val="20"/>
          <w:szCs w:val="20"/>
          <w:lang w:eastAsia="sl-SI"/>
        </w:rPr>
        <w:t>objavljena na spletni stran</w:t>
      </w:r>
      <w:r w:rsidR="009F2E8F">
        <w:rPr>
          <w:rFonts w:ascii="Arial" w:eastAsia="Times New Roman" w:hAnsi="Arial" w:cs="Arial"/>
          <w:sz w:val="20"/>
          <w:szCs w:val="20"/>
          <w:lang w:eastAsia="sl-SI"/>
        </w:rPr>
        <w:t>i</w:t>
      </w:r>
      <w:r w:rsidR="00FD400C">
        <w:rPr>
          <w:rFonts w:ascii="Arial" w:eastAsia="Times New Roman" w:hAnsi="Arial" w:cs="Arial"/>
          <w:sz w:val="20"/>
          <w:szCs w:val="20"/>
          <w:lang w:eastAsia="sl-SI"/>
        </w:rPr>
        <w:t xml:space="preserve"> </w:t>
      </w:r>
      <w:r>
        <w:rPr>
          <w:rFonts w:ascii="Arial" w:eastAsia="Times New Roman" w:hAnsi="Arial" w:cs="Arial"/>
          <w:sz w:val="20"/>
          <w:szCs w:val="20"/>
          <w:lang w:eastAsia="sl-SI"/>
        </w:rPr>
        <w:t>ministrstva, pristojnega za</w:t>
      </w:r>
      <w:r w:rsidR="00964346">
        <w:rPr>
          <w:rFonts w:ascii="Arial" w:eastAsia="Times New Roman" w:hAnsi="Arial" w:cs="Arial"/>
          <w:sz w:val="20"/>
          <w:szCs w:val="20"/>
          <w:lang w:eastAsia="sl-SI"/>
        </w:rPr>
        <w:t xml:space="preserve"> predšolsko </w:t>
      </w:r>
      <w:r>
        <w:rPr>
          <w:rFonts w:ascii="Arial" w:eastAsia="Times New Roman" w:hAnsi="Arial" w:cs="Arial"/>
          <w:sz w:val="20"/>
          <w:szCs w:val="20"/>
          <w:lang w:eastAsia="sl-SI"/>
        </w:rPr>
        <w:t xml:space="preserve">vzgojo. </w:t>
      </w:r>
    </w:p>
    <w:p w14:paraId="46EBA08F" w14:textId="2A9A5B05" w:rsidR="0042561A" w:rsidRDefault="00370930" w:rsidP="0042561A">
      <w:pPr>
        <w:spacing w:after="0" w:line="240" w:lineRule="auto"/>
        <w:jc w:val="both"/>
        <w:rPr>
          <w:rFonts w:ascii="Arial" w:eastAsia="Times New Roman" w:hAnsi="Arial" w:cs="Arial"/>
          <w:sz w:val="20"/>
          <w:szCs w:val="20"/>
          <w:lang w:eastAsia="sl-SI"/>
        </w:rPr>
      </w:pPr>
      <w:hyperlink w:history="1"/>
    </w:p>
    <w:p w14:paraId="3FF50B7F" w14:textId="77777777" w:rsidR="00C14A86" w:rsidRPr="00C14A86" w:rsidRDefault="00C14A86" w:rsidP="00C14A86">
      <w:pPr>
        <w:pStyle w:val="Odstavekseznama"/>
        <w:rPr>
          <w:rFonts w:ascii="Arial" w:eastAsia="Times New Roman" w:hAnsi="Arial" w:cs="Arial"/>
          <w:sz w:val="20"/>
          <w:szCs w:val="20"/>
          <w:lang w:eastAsia="sl-SI"/>
        </w:rPr>
      </w:pPr>
    </w:p>
    <w:p w14:paraId="46F3D584" w14:textId="5607DE69" w:rsidR="00C14A86" w:rsidRPr="00C14A86" w:rsidRDefault="00C14A86" w:rsidP="00C14A86">
      <w:pPr>
        <w:pStyle w:val="Odstavekseznama"/>
        <w:spacing w:after="0" w:line="240" w:lineRule="auto"/>
        <w:ind w:left="360"/>
        <w:jc w:val="both"/>
        <w:rPr>
          <w:rFonts w:ascii="Arial" w:eastAsia="Times New Roman" w:hAnsi="Arial" w:cs="Arial"/>
          <w:sz w:val="20"/>
          <w:szCs w:val="20"/>
          <w:lang w:eastAsia="sl-SI"/>
        </w:rPr>
      </w:pPr>
    </w:p>
    <w:p w14:paraId="3544EEFB" w14:textId="77777777" w:rsidR="00C732D6" w:rsidRPr="005F2257" w:rsidRDefault="00C732D6" w:rsidP="005F2257">
      <w:pPr>
        <w:pStyle w:val="Odstavekseznama"/>
        <w:spacing w:after="0" w:line="240" w:lineRule="auto"/>
        <w:ind w:left="360"/>
        <w:jc w:val="both"/>
        <w:rPr>
          <w:rFonts w:ascii="Arial" w:eastAsia="Times New Roman" w:hAnsi="Arial" w:cs="Arial"/>
          <w:sz w:val="20"/>
          <w:szCs w:val="20"/>
          <w:lang w:eastAsia="sl-SI"/>
        </w:rPr>
      </w:pPr>
    </w:p>
    <w:p w14:paraId="265842E8" w14:textId="1D5A7EFC" w:rsidR="0055339D" w:rsidRPr="00C52589" w:rsidRDefault="003836B3" w:rsidP="0055339D">
      <w:pPr>
        <w:spacing w:after="0" w:line="240" w:lineRule="auto"/>
        <w:jc w:val="center"/>
        <w:rPr>
          <w:rFonts w:ascii="Arial" w:eastAsia="Times New Roman" w:hAnsi="Arial" w:cs="Arial"/>
          <w:sz w:val="20"/>
          <w:szCs w:val="20"/>
          <w:lang w:eastAsia="sl-SI"/>
        </w:rPr>
      </w:pPr>
      <w:r w:rsidRPr="00C52589">
        <w:rPr>
          <w:rFonts w:ascii="Arial" w:eastAsia="Times New Roman" w:hAnsi="Arial" w:cs="Arial"/>
          <w:sz w:val="20"/>
          <w:szCs w:val="20"/>
          <w:lang w:eastAsia="sl-SI"/>
        </w:rPr>
        <w:t xml:space="preserve">         </w:t>
      </w:r>
      <w:r w:rsidR="00E010D5" w:rsidRPr="00C52589">
        <w:rPr>
          <w:rFonts w:ascii="Arial" w:eastAsia="Times New Roman" w:hAnsi="Arial" w:cs="Arial"/>
          <w:sz w:val="20"/>
          <w:szCs w:val="20"/>
          <w:lang w:eastAsia="sl-SI"/>
        </w:rPr>
        <w:t>3</w:t>
      </w:r>
      <w:r w:rsidR="0055339D" w:rsidRPr="00C52589">
        <w:rPr>
          <w:rFonts w:ascii="Arial" w:eastAsia="Times New Roman" w:hAnsi="Arial" w:cs="Arial"/>
          <w:sz w:val="20"/>
          <w:szCs w:val="20"/>
          <w:lang w:eastAsia="sl-SI"/>
        </w:rPr>
        <w:t>9.</w:t>
      </w:r>
      <w:r w:rsidR="00E010D5" w:rsidRPr="00C52589">
        <w:rPr>
          <w:rFonts w:ascii="Arial" w:eastAsia="Times New Roman" w:hAnsi="Arial" w:cs="Arial"/>
          <w:sz w:val="20"/>
          <w:szCs w:val="20"/>
          <w:lang w:eastAsia="sl-SI"/>
        </w:rPr>
        <w:t>b</w:t>
      </w:r>
      <w:r w:rsidR="0055339D" w:rsidRPr="00C52589">
        <w:rPr>
          <w:rFonts w:ascii="Arial" w:eastAsia="Times New Roman" w:hAnsi="Arial" w:cs="Arial"/>
          <w:sz w:val="20"/>
          <w:szCs w:val="20"/>
          <w:lang w:eastAsia="sl-SI"/>
        </w:rPr>
        <w:t xml:space="preserve"> člen</w:t>
      </w:r>
    </w:p>
    <w:p w14:paraId="3AD442B5" w14:textId="7A3C9AAB" w:rsidR="0055339D" w:rsidRPr="00C52589" w:rsidRDefault="003836B3" w:rsidP="0055339D">
      <w:pPr>
        <w:spacing w:after="0" w:line="240" w:lineRule="auto"/>
        <w:jc w:val="center"/>
        <w:rPr>
          <w:rFonts w:ascii="Arial" w:eastAsia="Times New Roman" w:hAnsi="Arial" w:cs="Arial"/>
          <w:sz w:val="20"/>
          <w:szCs w:val="20"/>
          <w:lang w:eastAsia="sl-SI"/>
        </w:rPr>
      </w:pPr>
      <w:r w:rsidRPr="00C52589">
        <w:rPr>
          <w:rFonts w:ascii="Arial" w:eastAsia="Times New Roman" w:hAnsi="Arial" w:cs="Arial"/>
          <w:sz w:val="20"/>
          <w:szCs w:val="20"/>
          <w:lang w:eastAsia="sl-SI"/>
        </w:rPr>
        <w:t xml:space="preserve">       </w:t>
      </w:r>
      <w:r w:rsidR="0055339D" w:rsidRPr="00C52589">
        <w:rPr>
          <w:rFonts w:ascii="Arial" w:eastAsia="Times New Roman" w:hAnsi="Arial" w:cs="Arial"/>
          <w:sz w:val="20"/>
          <w:szCs w:val="20"/>
          <w:lang w:eastAsia="sl-SI"/>
        </w:rPr>
        <w:t xml:space="preserve">(normativi za določitev obsega </w:t>
      </w:r>
      <w:r w:rsidR="0042561A" w:rsidRPr="00C52589">
        <w:rPr>
          <w:rFonts w:ascii="Arial" w:eastAsia="Times New Roman" w:hAnsi="Arial" w:cs="Arial"/>
          <w:sz w:val="20"/>
          <w:szCs w:val="20"/>
          <w:lang w:eastAsia="sl-SI"/>
        </w:rPr>
        <w:t>dodatn</w:t>
      </w:r>
      <w:r w:rsidR="0042561A">
        <w:rPr>
          <w:rFonts w:ascii="Arial" w:eastAsia="Times New Roman" w:hAnsi="Arial" w:cs="Arial"/>
          <w:sz w:val="20"/>
          <w:szCs w:val="20"/>
          <w:lang w:eastAsia="sl-SI"/>
        </w:rPr>
        <w:t>e</w:t>
      </w:r>
      <w:r w:rsidR="0042561A" w:rsidRPr="00C52589">
        <w:rPr>
          <w:rFonts w:ascii="Arial" w:eastAsia="Times New Roman" w:hAnsi="Arial" w:cs="Arial"/>
          <w:sz w:val="20"/>
          <w:szCs w:val="20"/>
          <w:lang w:eastAsia="sl-SI"/>
        </w:rPr>
        <w:t xml:space="preserve"> strokovn</w:t>
      </w:r>
      <w:r w:rsidR="0042561A">
        <w:rPr>
          <w:rFonts w:ascii="Arial" w:eastAsia="Times New Roman" w:hAnsi="Arial" w:cs="Arial"/>
          <w:sz w:val="20"/>
          <w:szCs w:val="20"/>
          <w:lang w:eastAsia="sl-SI"/>
        </w:rPr>
        <w:t>e</w:t>
      </w:r>
      <w:r w:rsidR="0042561A" w:rsidRPr="00C52589">
        <w:rPr>
          <w:rFonts w:ascii="Arial" w:eastAsia="Times New Roman" w:hAnsi="Arial" w:cs="Arial"/>
          <w:sz w:val="20"/>
          <w:szCs w:val="20"/>
          <w:lang w:eastAsia="sl-SI"/>
        </w:rPr>
        <w:t xml:space="preserve"> </w:t>
      </w:r>
      <w:r w:rsidR="0055339D" w:rsidRPr="00C52589">
        <w:rPr>
          <w:rFonts w:ascii="Arial" w:eastAsia="Times New Roman" w:hAnsi="Arial" w:cs="Arial"/>
          <w:sz w:val="20"/>
          <w:szCs w:val="20"/>
          <w:lang w:eastAsia="sl-SI"/>
        </w:rPr>
        <w:t>pomoči otroku s posebnimi potrebami)</w:t>
      </w:r>
    </w:p>
    <w:p w14:paraId="52852122" w14:textId="448D9AB1" w:rsidR="0055339D" w:rsidRPr="00C52589" w:rsidRDefault="003836B3" w:rsidP="0055339D">
      <w:pPr>
        <w:spacing w:after="0" w:line="240" w:lineRule="auto"/>
        <w:jc w:val="center"/>
        <w:rPr>
          <w:rFonts w:ascii="Arial" w:eastAsia="Times New Roman" w:hAnsi="Arial" w:cs="Arial"/>
          <w:sz w:val="20"/>
          <w:szCs w:val="20"/>
          <w:lang w:eastAsia="sl-SI"/>
        </w:rPr>
      </w:pPr>
      <w:r w:rsidRPr="00C52589">
        <w:rPr>
          <w:rFonts w:ascii="Arial" w:eastAsia="Times New Roman" w:hAnsi="Arial" w:cs="Arial"/>
          <w:sz w:val="20"/>
          <w:szCs w:val="20"/>
          <w:lang w:eastAsia="sl-SI"/>
        </w:rPr>
        <w:t xml:space="preserve"> </w:t>
      </w:r>
    </w:p>
    <w:p w14:paraId="7A31C25D" w14:textId="6A6F2DAC" w:rsidR="00692DD6" w:rsidRDefault="007A4131" w:rsidP="005A6F2F">
      <w:pPr>
        <w:pStyle w:val="Odstavekseznama"/>
        <w:numPr>
          <w:ilvl w:val="0"/>
          <w:numId w:val="3"/>
        </w:numPr>
        <w:spacing w:after="0" w:line="240" w:lineRule="auto"/>
        <w:ind w:left="360"/>
        <w:jc w:val="both"/>
        <w:rPr>
          <w:rFonts w:ascii="Arial" w:eastAsia="Times New Roman" w:hAnsi="Arial" w:cs="Arial"/>
          <w:sz w:val="20"/>
          <w:szCs w:val="20"/>
          <w:lang w:eastAsia="sl-SI"/>
        </w:rPr>
      </w:pPr>
      <w:r w:rsidRPr="00C52589">
        <w:rPr>
          <w:rFonts w:ascii="Arial" w:eastAsia="Times New Roman" w:hAnsi="Arial" w:cs="Arial"/>
          <w:sz w:val="20"/>
          <w:szCs w:val="20"/>
          <w:lang w:eastAsia="sl-SI"/>
        </w:rPr>
        <w:t>S</w:t>
      </w:r>
      <w:r w:rsidR="00E010D5" w:rsidRPr="00C52589">
        <w:rPr>
          <w:rFonts w:ascii="Arial" w:eastAsia="Times New Roman" w:hAnsi="Arial" w:cs="Arial"/>
          <w:sz w:val="20"/>
          <w:szCs w:val="20"/>
          <w:lang w:eastAsia="sl-SI"/>
        </w:rPr>
        <w:t xml:space="preserve">trokovna skupina za zgodnjo obravnavo </w:t>
      </w:r>
      <w:r w:rsidRPr="00C52589">
        <w:rPr>
          <w:rFonts w:ascii="Arial" w:eastAsia="Times New Roman" w:hAnsi="Arial" w:cs="Arial"/>
          <w:sz w:val="20"/>
          <w:szCs w:val="20"/>
          <w:lang w:eastAsia="sl-SI"/>
        </w:rPr>
        <w:t xml:space="preserve">lahko </w:t>
      </w:r>
      <w:r w:rsidR="00E010D5" w:rsidRPr="00C52589">
        <w:rPr>
          <w:rFonts w:ascii="Arial" w:eastAsia="Times New Roman" w:hAnsi="Arial" w:cs="Arial"/>
          <w:sz w:val="20"/>
          <w:szCs w:val="20"/>
          <w:lang w:eastAsia="sl-SI"/>
        </w:rPr>
        <w:t>n</w:t>
      </w:r>
      <w:r w:rsidR="0055339D" w:rsidRPr="00C52589">
        <w:rPr>
          <w:rFonts w:ascii="Arial" w:eastAsia="Times New Roman" w:hAnsi="Arial" w:cs="Arial"/>
          <w:sz w:val="20"/>
          <w:szCs w:val="20"/>
          <w:lang w:eastAsia="sl-SI"/>
        </w:rPr>
        <w:t xml:space="preserve">a podlagi zapisnika </w:t>
      </w:r>
      <w:r w:rsidR="00133BFD" w:rsidRPr="00C52589">
        <w:rPr>
          <w:rFonts w:ascii="Arial" w:eastAsia="Times New Roman" w:hAnsi="Arial" w:cs="Arial"/>
          <w:sz w:val="20"/>
          <w:szCs w:val="20"/>
          <w:lang w:eastAsia="sl-SI"/>
        </w:rPr>
        <w:t>zdravnika</w:t>
      </w:r>
      <w:r w:rsidR="0055339D" w:rsidRPr="00C52589">
        <w:rPr>
          <w:rFonts w:ascii="Arial" w:eastAsia="Times New Roman" w:hAnsi="Arial" w:cs="Arial"/>
          <w:sz w:val="20"/>
          <w:szCs w:val="20"/>
          <w:lang w:eastAsia="sl-SI"/>
        </w:rPr>
        <w:t xml:space="preserve"> ali individualnega načrta pomoči družini</w:t>
      </w:r>
      <w:r w:rsidR="00A96395" w:rsidRPr="00C52589">
        <w:rPr>
          <w:rFonts w:ascii="Arial" w:eastAsia="Times New Roman" w:hAnsi="Arial" w:cs="Arial"/>
          <w:sz w:val="20"/>
          <w:szCs w:val="20"/>
          <w:lang w:eastAsia="sl-SI"/>
        </w:rPr>
        <w:t>,</w:t>
      </w:r>
      <w:r w:rsidR="00895F23" w:rsidRPr="00C52589">
        <w:rPr>
          <w:rFonts w:ascii="Arial" w:eastAsia="Times New Roman" w:hAnsi="Arial" w:cs="Arial"/>
          <w:sz w:val="20"/>
          <w:szCs w:val="20"/>
          <w:lang w:eastAsia="sl-SI"/>
        </w:rPr>
        <w:t xml:space="preserve"> </w:t>
      </w:r>
      <w:r w:rsidR="00A96395" w:rsidRPr="00C52589">
        <w:rPr>
          <w:rFonts w:ascii="Arial" w:eastAsia="Times New Roman" w:hAnsi="Arial" w:cs="Arial"/>
          <w:sz w:val="20"/>
          <w:szCs w:val="20"/>
          <w:lang w:eastAsia="sl-SI"/>
        </w:rPr>
        <w:t>o</w:t>
      </w:r>
      <w:r w:rsidR="00E010D5" w:rsidRPr="00C52589">
        <w:rPr>
          <w:rFonts w:ascii="Arial" w:eastAsia="Times New Roman" w:hAnsi="Arial" w:cs="Arial"/>
          <w:sz w:val="20"/>
          <w:szCs w:val="20"/>
          <w:lang w:eastAsia="sl-SI"/>
        </w:rPr>
        <w:t xml:space="preserve">troku določi </w:t>
      </w:r>
      <w:r w:rsidR="007A2047" w:rsidRPr="00C52589">
        <w:rPr>
          <w:rFonts w:ascii="Arial" w:eastAsia="Times New Roman" w:hAnsi="Arial" w:cs="Arial"/>
          <w:sz w:val="20"/>
          <w:szCs w:val="20"/>
          <w:lang w:eastAsia="sl-SI"/>
        </w:rPr>
        <w:t>dodatn</w:t>
      </w:r>
      <w:r w:rsidR="00E010D5" w:rsidRPr="00C52589">
        <w:rPr>
          <w:rFonts w:ascii="Arial" w:eastAsia="Times New Roman" w:hAnsi="Arial" w:cs="Arial"/>
          <w:sz w:val="20"/>
          <w:szCs w:val="20"/>
          <w:lang w:eastAsia="sl-SI"/>
        </w:rPr>
        <w:t>o</w:t>
      </w:r>
      <w:r w:rsidR="00895F23" w:rsidRPr="00C52589">
        <w:rPr>
          <w:rFonts w:ascii="Arial" w:eastAsia="Times New Roman" w:hAnsi="Arial" w:cs="Arial"/>
          <w:sz w:val="20"/>
          <w:szCs w:val="20"/>
          <w:lang w:eastAsia="sl-SI"/>
        </w:rPr>
        <w:t xml:space="preserve"> strokovn</w:t>
      </w:r>
      <w:r w:rsidR="00E010D5" w:rsidRPr="00C52589">
        <w:rPr>
          <w:rFonts w:ascii="Arial" w:eastAsia="Times New Roman" w:hAnsi="Arial" w:cs="Arial"/>
          <w:sz w:val="20"/>
          <w:szCs w:val="20"/>
          <w:lang w:eastAsia="sl-SI"/>
        </w:rPr>
        <w:t>o</w:t>
      </w:r>
      <w:r w:rsidR="00895F23" w:rsidRPr="00C52589">
        <w:rPr>
          <w:rFonts w:ascii="Arial" w:eastAsia="Times New Roman" w:hAnsi="Arial" w:cs="Arial"/>
          <w:sz w:val="20"/>
          <w:szCs w:val="20"/>
          <w:lang w:eastAsia="sl-SI"/>
        </w:rPr>
        <w:t xml:space="preserve"> pomoč v obsegu </w:t>
      </w:r>
      <w:r w:rsidR="00413CA0" w:rsidRPr="00C52589">
        <w:rPr>
          <w:rFonts w:ascii="Arial" w:eastAsia="Times New Roman" w:hAnsi="Arial" w:cs="Arial"/>
          <w:sz w:val="20"/>
          <w:szCs w:val="20"/>
          <w:lang w:eastAsia="sl-SI"/>
        </w:rPr>
        <w:t xml:space="preserve">največ </w:t>
      </w:r>
      <w:r w:rsidR="00895F23" w:rsidRPr="00C52589">
        <w:rPr>
          <w:rFonts w:ascii="Arial" w:eastAsia="Times New Roman" w:hAnsi="Arial" w:cs="Arial"/>
          <w:sz w:val="20"/>
          <w:szCs w:val="20"/>
          <w:lang w:eastAsia="sl-SI"/>
        </w:rPr>
        <w:t>120 ur v posameznem šolskem letu.</w:t>
      </w:r>
      <w:r w:rsidR="00692DD6">
        <w:rPr>
          <w:rFonts w:ascii="Arial" w:eastAsia="Times New Roman" w:hAnsi="Arial" w:cs="Arial"/>
          <w:sz w:val="20"/>
          <w:szCs w:val="20"/>
          <w:lang w:eastAsia="sl-SI"/>
        </w:rPr>
        <w:t xml:space="preserve"> </w:t>
      </w:r>
      <w:r w:rsidR="0042561A">
        <w:rPr>
          <w:rFonts w:ascii="Arial" w:eastAsia="Times New Roman" w:hAnsi="Arial" w:cs="Arial"/>
          <w:sz w:val="20"/>
          <w:szCs w:val="20"/>
          <w:lang w:eastAsia="sl-SI"/>
        </w:rPr>
        <w:t>Dodatna s</w:t>
      </w:r>
      <w:r w:rsidR="00895F23" w:rsidRPr="00C52589">
        <w:rPr>
          <w:rFonts w:ascii="Arial" w:eastAsia="Times New Roman" w:hAnsi="Arial" w:cs="Arial"/>
          <w:sz w:val="20"/>
          <w:szCs w:val="20"/>
          <w:lang w:eastAsia="sl-SI"/>
        </w:rPr>
        <w:t xml:space="preserve">trokovna pomoč se </w:t>
      </w:r>
      <w:r w:rsidR="00801B5F" w:rsidRPr="00C52589">
        <w:rPr>
          <w:rFonts w:ascii="Arial" w:eastAsia="Times New Roman" w:hAnsi="Arial" w:cs="Arial"/>
          <w:sz w:val="20"/>
          <w:szCs w:val="20"/>
          <w:lang w:eastAsia="sl-SI"/>
        </w:rPr>
        <w:t>praviloma izvaja v oddelku, izjemoma izven</w:t>
      </w:r>
      <w:r w:rsidRPr="00C52589">
        <w:rPr>
          <w:rFonts w:ascii="Arial" w:eastAsia="Times New Roman" w:hAnsi="Arial" w:cs="Arial"/>
          <w:sz w:val="20"/>
          <w:szCs w:val="20"/>
          <w:lang w:eastAsia="sl-SI"/>
        </w:rPr>
        <w:t xml:space="preserve"> oddelka</w:t>
      </w:r>
      <w:r w:rsidR="00801B5F" w:rsidRPr="00C52589">
        <w:rPr>
          <w:rFonts w:ascii="Arial" w:eastAsia="Times New Roman" w:hAnsi="Arial" w:cs="Arial"/>
          <w:sz w:val="20"/>
          <w:szCs w:val="20"/>
          <w:lang w:eastAsia="sl-SI"/>
        </w:rPr>
        <w:t xml:space="preserve">, </w:t>
      </w:r>
      <w:r w:rsidR="00895F23" w:rsidRPr="00C52589">
        <w:rPr>
          <w:rFonts w:ascii="Arial" w:eastAsia="Times New Roman" w:hAnsi="Arial" w:cs="Arial"/>
          <w:sz w:val="20"/>
          <w:szCs w:val="20"/>
          <w:lang w:eastAsia="sl-SI"/>
        </w:rPr>
        <w:t xml:space="preserve">lahko </w:t>
      </w:r>
      <w:r w:rsidR="00801B5F" w:rsidRPr="00C52589">
        <w:rPr>
          <w:rFonts w:ascii="Arial" w:eastAsia="Times New Roman" w:hAnsi="Arial" w:cs="Arial"/>
          <w:sz w:val="20"/>
          <w:szCs w:val="20"/>
          <w:lang w:eastAsia="sl-SI"/>
        </w:rPr>
        <w:t xml:space="preserve">tudi </w:t>
      </w:r>
      <w:r w:rsidR="00895F23" w:rsidRPr="00C52589">
        <w:rPr>
          <w:rFonts w:ascii="Arial" w:eastAsia="Times New Roman" w:hAnsi="Arial" w:cs="Arial"/>
          <w:sz w:val="20"/>
          <w:szCs w:val="20"/>
          <w:lang w:eastAsia="sl-SI"/>
        </w:rPr>
        <w:t>v strnjeni obliki ali neenakomerno. Če se otroku dodatna strokovna pomoč dodeli med šolskim letom, se mu dodeli v sorazmernem deležu.</w:t>
      </w:r>
      <w:r w:rsidR="00EF4776">
        <w:rPr>
          <w:rFonts w:ascii="Arial" w:eastAsia="Times New Roman" w:hAnsi="Arial" w:cs="Arial"/>
          <w:sz w:val="20"/>
          <w:szCs w:val="20"/>
          <w:lang w:eastAsia="sl-SI"/>
        </w:rPr>
        <w:t xml:space="preserve"> </w:t>
      </w:r>
      <w:r w:rsidR="00EF4776" w:rsidRPr="00692DD6">
        <w:rPr>
          <w:rFonts w:ascii="Arial" w:eastAsia="Times New Roman" w:hAnsi="Arial" w:cs="Arial"/>
          <w:sz w:val="20"/>
          <w:szCs w:val="20"/>
          <w:lang w:eastAsia="sl-SI"/>
        </w:rPr>
        <w:t xml:space="preserve">Obseg ur dodatne strokovne pomoči se lahko izvaja </w:t>
      </w:r>
      <w:r w:rsidR="00692DD6">
        <w:rPr>
          <w:rFonts w:ascii="Arial" w:eastAsia="Times New Roman" w:hAnsi="Arial" w:cs="Arial"/>
          <w:sz w:val="20"/>
          <w:szCs w:val="20"/>
          <w:lang w:eastAsia="sl-SI"/>
        </w:rPr>
        <w:t>v časovnih enotah krajših od ene ure, če je to potrebno zaradi prilagoditev individualnim zmožnostim in potrebam otroka.</w:t>
      </w:r>
    </w:p>
    <w:p w14:paraId="409705BB" w14:textId="77777777" w:rsidR="00895F23" w:rsidRPr="00C52589" w:rsidRDefault="00895F23" w:rsidP="00895F23">
      <w:pPr>
        <w:pStyle w:val="Odstavekseznama"/>
        <w:spacing w:after="0" w:line="240" w:lineRule="auto"/>
        <w:ind w:left="360"/>
        <w:jc w:val="both"/>
        <w:rPr>
          <w:rFonts w:ascii="Arial" w:eastAsia="Times New Roman" w:hAnsi="Arial" w:cs="Arial"/>
          <w:sz w:val="20"/>
          <w:szCs w:val="20"/>
          <w:lang w:eastAsia="sl-SI"/>
        </w:rPr>
      </w:pPr>
    </w:p>
    <w:p w14:paraId="36706DFC" w14:textId="170BC5DF" w:rsidR="00895F23" w:rsidRPr="00C52589" w:rsidRDefault="00895F23" w:rsidP="005A6F2F">
      <w:pPr>
        <w:pStyle w:val="Odstavekseznama"/>
        <w:numPr>
          <w:ilvl w:val="0"/>
          <w:numId w:val="3"/>
        </w:numPr>
        <w:spacing w:after="0" w:line="240" w:lineRule="auto"/>
        <w:ind w:left="360"/>
        <w:jc w:val="both"/>
        <w:rPr>
          <w:rFonts w:ascii="Arial" w:eastAsia="Times New Roman" w:hAnsi="Arial" w:cs="Arial"/>
          <w:sz w:val="20"/>
          <w:szCs w:val="20"/>
          <w:lang w:eastAsia="sl-SI"/>
        </w:rPr>
      </w:pPr>
      <w:r w:rsidRPr="00C52589">
        <w:rPr>
          <w:rFonts w:ascii="Arial" w:eastAsia="Times New Roman" w:hAnsi="Arial" w:cs="Arial"/>
          <w:sz w:val="20"/>
          <w:szCs w:val="20"/>
          <w:lang w:eastAsia="sl-SI"/>
        </w:rPr>
        <w:t xml:space="preserve">Fizična pomoč se otroku s posebnimi potrebami določi pod pogoji iz 23. člena tega pravilnika. </w:t>
      </w:r>
    </w:p>
    <w:p w14:paraId="57A7166B" w14:textId="77777777" w:rsidR="00895F23" w:rsidRPr="00C52589" w:rsidRDefault="00895F23" w:rsidP="00895F23">
      <w:pPr>
        <w:pStyle w:val="Odstavekseznama"/>
        <w:rPr>
          <w:rFonts w:ascii="Arial" w:eastAsia="Times New Roman" w:hAnsi="Arial" w:cs="Arial"/>
          <w:sz w:val="20"/>
          <w:szCs w:val="20"/>
          <w:lang w:eastAsia="sl-SI"/>
        </w:rPr>
      </w:pPr>
    </w:p>
    <w:p w14:paraId="777B7E3E" w14:textId="310BED59" w:rsidR="00895F23" w:rsidRPr="00C52589" w:rsidRDefault="00895F23" w:rsidP="005A6F2F">
      <w:pPr>
        <w:pStyle w:val="Odstavekseznama"/>
        <w:numPr>
          <w:ilvl w:val="0"/>
          <w:numId w:val="3"/>
        </w:numPr>
        <w:spacing w:after="0" w:line="240" w:lineRule="auto"/>
        <w:ind w:left="360"/>
        <w:jc w:val="both"/>
        <w:rPr>
          <w:rFonts w:ascii="Arial" w:eastAsia="Times New Roman" w:hAnsi="Arial" w:cs="Arial"/>
          <w:sz w:val="20"/>
          <w:szCs w:val="20"/>
          <w:lang w:eastAsia="sl-SI"/>
        </w:rPr>
      </w:pPr>
      <w:r w:rsidRPr="00C52589">
        <w:rPr>
          <w:rFonts w:ascii="Arial" w:eastAsia="Times New Roman" w:hAnsi="Arial" w:cs="Arial"/>
          <w:sz w:val="20"/>
          <w:szCs w:val="20"/>
          <w:lang w:eastAsia="sl-SI"/>
        </w:rPr>
        <w:t xml:space="preserve">Otroku s posebnimi potrebami se </w:t>
      </w:r>
      <w:r w:rsidR="0056782D" w:rsidRPr="00C52589">
        <w:rPr>
          <w:rFonts w:ascii="Arial" w:eastAsia="Times New Roman" w:hAnsi="Arial" w:cs="Arial"/>
          <w:sz w:val="20"/>
          <w:szCs w:val="20"/>
          <w:lang w:eastAsia="sl-SI"/>
        </w:rPr>
        <w:t xml:space="preserve">zagotovi strokovni delavec ali strokovnjak za prilagojeno sporazumevanje </w:t>
      </w:r>
      <w:r w:rsidR="00567537" w:rsidRPr="00C52589">
        <w:rPr>
          <w:rFonts w:ascii="Arial" w:eastAsia="Times New Roman" w:hAnsi="Arial" w:cs="Arial"/>
          <w:sz w:val="20"/>
          <w:szCs w:val="20"/>
          <w:lang w:eastAsia="sl-SI"/>
        </w:rPr>
        <w:t xml:space="preserve">za znakovni jezik in jezik </w:t>
      </w:r>
      <w:proofErr w:type="spellStart"/>
      <w:r w:rsidR="00567537" w:rsidRPr="00C52589">
        <w:rPr>
          <w:rFonts w:ascii="Arial" w:eastAsia="Times New Roman" w:hAnsi="Arial" w:cs="Arial"/>
          <w:sz w:val="20"/>
          <w:szCs w:val="20"/>
          <w:lang w:eastAsia="sl-SI"/>
        </w:rPr>
        <w:t>gluhoslepih</w:t>
      </w:r>
      <w:proofErr w:type="spellEnd"/>
      <w:r w:rsidR="00567537" w:rsidRPr="00C52589">
        <w:rPr>
          <w:rFonts w:ascii="Arial" w:eastAsia="Times New Roman" w:hAnsi="Arial" w:cs="Arial"/>
          <w:sz w:val="20"/>
          <w:szCs w:val="20"/>
          <w:lang w:eastAsia="sl-SI"/>
        </w:rPr>
        <w:t xml:space="preserve"> </w:t>
      </w:r>
      <w:r w:rsidR="0056782D" w:rsidRPr="00C52589">
        <w:rPr>
          <w:rFonts w:ascii="Arial" w:eastAsia="Times New Roman" w:hAnsi="Arial" w:cs="Arial"/>
          <w:sz w:val="20"/>
          <w:szCs w:val="20"/>
          <w:lang w:eastAsia="sl-SI"/>
        </w:rPr>
        <w:t xml:space="preserve">do največ 15 ur tedensko. </w:t>
      </w:r>
    </w:p>
    <w:p w14:paraId="4DD5785E" w14:textId="77777777" w:rsidR="00F028D1" w:rsidRPr="00C52589" w:rsidRDefault="00F028D1" w:rsidP="00F028D1">
      <w:pPr>
        <w:pStyle w:val="Odstavekseznama"/>
        <w:rPr>
          <w:rFonts w:ascii="Arial" w:eastAsia="Times New Roman" w:hAnsi="Arial" w:cs="Arial"/>
          <w:sz w:val="20"/>
          <w:szCs w:val="20"/>
          <w:lang w:eastAsia="sl-SI"/>
        </w:rPr>
      </w:pPr>
    </w:p>
    <w:p w14:paraId="4980CBE6" w14:textId="0C8EE496" w:rsidR="00A96395" w:rsidRPr="00C52589" w:rsidRDefault="00413CA0" w:rsidP="005A6F2F">
      <w:pPr>
        <w:pStyle w:val="Odstavekseznama"/>
        <w:numPr>
          <w:ilvl w:val="0"/>
          <w:numId w:val="3"/>
        </w:numPr>
        <w:spacing w:after="0" w:line="240" w:lineRule="auto"/>
        <w:ind w:left="360"/>
        <w:jc w:val="both"/>
        <w:rPr>
          <w:rFonts w:ascii="Arial" w:eastAsia="Times New Roman" w:hAnsi="Arial" w:cs="Arial"/>
          <w:sz w:val="20"/>
          <w:szCs w:val="20"/>
          <w:lang w:eastAsia="sl-SI"/>
        </w:rPr>
      </w:pPr>
      <w:r w:rsidRPr="00C52589">
        <w:rPr>
          <w:rFonts w:ascii="Arial" w:eastAsia="Times New Roman" w:hAnsi="Arial" w:cs="Arial"/>
          <w:sz w:val="20"/>
          <w:szCs w:val="20"/>
          <w:lang w:eastAsia="sl-SI"/>
        </w:rPr>
        <w:t xml:space="preserve">Največji obseg in obliko </w:t>
      </w:r>
      <w:r w:rsidR="0042561A">
        <w:rPr>
          <w:rFonts w:ascii="Arial" w:eastAsia="Times New Roman" w:hAnsi="Arial" w:cs="Arial"/>
          <w:sz w:val="20"/>
          <w:szCs w:val="20"/>
          <w:lang w:eastAsia="sl-SI"/>
        </w:rPr>
        <w:t xml:space="preserve">dodatne strokovne </w:t>
      </w:r>
      <w:r w:rsidRPr="00C52589">
        <w:rPr>
          <w:rFonts w:ascii="Arial" w:eastAsia="Times New Roman" w:hAnsi="Arial" w:cs="Arial"/>
          <w:sz w:val="20"/>
          <w:szCs w:val="20"/>
          <w:lang w:eastAsia="sl-SI"/>
        </w:rPr>
        <w:t xml:space="preserve">pomoči </w:t>
      </w:r>
      <w:r w:rsidR="00F028D1" w:rsidRPr="00C52589">
        <w:rPr>
          <w:rFonts w:ascii="Arial" w:eastAsia="Times New Roman" w:hAnsi="Arial" w:cs="Arial"/>
          <w:sz w:val="20"/>
          <w:szCs w:val="20"/>
          <w:lang w:eastAsia="sl-SI"/>
        </w:rPr>
        <w:t xml:space="preserve">otroku s posebnimi potrebami iz prvega  odstavka tega člena določi strokovna skupina za zgodnjo obravnavo v vrtcu, upoštevaje razpoložljivost kadrov, ki so vrtcu zagotovljeni na podlagi akta o sistemizaciji delovnih mest v skladu z določbami </w:t>
      </w:r>
      <w:r w:rsidR="0042561A">
        <w:rPr>
          <w:rFonts w:ascii="Arial" w:eastAsia="Times New Roman" w:hAnsi="Arial" w:cs="Arial"/>
          <w:sz w:val="20"/>
          <w:szCs w:val="20"/>
          <w:lang w:eastAsia="sl-SI"/>
        </w:rPr>
        <w:t xml:space="preserve">tega </w:t>
      </w:r>
      <w:r w:rsidR="00F028D1" w:rsidRPr="00C52589">
        <w:rPr>
          <w:rFonts w:ascii="Arial" w:eastAsia="Times New Roman" w:hAnsi="Arial" w:cs="Arial"/>
          <w:sz w:val="20"/>
          <w:szCs w:val="20"/>
          <w:lang w:eastAsia="sl-SI"/>
        </w:rPr>
        <w:t>pravilnika.</w:t>
      </w:r>
    </w:p>
    <w:p w14:paraId="253D637A" w14:textId="77777777" w:rsidR="00801B5F" w:rsidRPr="00C52589" w:rsidRDefault="00801B5F" w:rsidP="006A05DF">
      <w:pPr>
        <w:pStyle w:val="Odstavekseznama"/>
        <w:rPr>
          <w:rFonts w:ascii="Arial" w:eastAsia="Times New Roman" w:hAnsi="Arial" w:cs="Arial"/>
          <w:sz w:val="20"/>
          <w:szCs w:val="20"/>
          <w:lang w:eastAsia="sl-SI"/>
        </w:rPr>
      </w:pPr>
    </w:p>
    <w:p w14:paraId="13906347" w14:textId="3F72EC6B" w:rsidR="00801B5F" w:rsidRPr="00C52589" w:rsidRDefault="00801B5F" w:rsidP="005A6F2F">
      <w:pPr>
        <w:pStyle w:val="Odstavekseznama"/>
        <w:numPr>
          <w:ilvl w:val="0"/>
          <w:numId w:val="3"/>
        </w:numPr>
        <w:spacing w:after="0" w:line="240" w:lineRule="auto"/>
        <w:ind w:left="360"/>
        <w:jc w:val="both"/>
        <w:rPr>
          <w:rFonts w:ascii="Arial" w:eastAsia="Times New Roman" w:hAnsi="Arial" w:cs="Arial"/>
          <w:sz w:val="20"/>
          <w:szCs w:val="20"/>
          <w:lang w:eastAsia="sl-SI"/>
        </w:rPr>
      </w:pPr>
      <w:r w:rsidRPr="00C52589">
        <w:rPr>
          <w:rFonts w:ascii="Arial" w:eastAsia="Times New Roman" w:hAnsi="Arial" w:cs="Arial"/>
          <w:sz w:val="20"/>
          <w:szCs w:val="20"/>
          <w:lang w:eastAsia="sl-SI"/>
        </w:rPr>
        <w:t xml:space="preserve">Na podlagi zapisnika </w:t>
      </w:r>
      <w:r w:rsidR="00133BFD" w:rsidRPr="00C52589">
        <w:rPr>
          <w:rFonts w:ascii="Arial" w:eastAsia="Times New Roman" w:hAnsi="Arial" w:cs="Arial"/>
          <w:sz w:val="20"/>
          <w:szCs w:val="20"/>
          <w:lang w:eastAsia="sl-SI"/>
        </w:rPr>
        <w:t xml:space="preserve">zdravnika </w:t>
      </w:r>
      <w:r w:rsidRPr="00C52589">
        <w:rPr>
          <w:rFonts w:ascii="Arial" w:eastAsia="Times New Roman" w:hAnsi="Arial" w:cs="Arial"/>
          <w:sz w:val="20"/>
          <w:szCs w:val="20"/>
          <w:lang w:eastAsia="sl-SI"/>
        </w:rPr>
        <w:t xml:space="preserve">ali individualnega načrta pomoči družini se prehajanje med programi otroku s posebnimi potrebami </w:t>
      </w:r>
      <w:r w:rsidR="0042561A">
        <w:rPr>
          <w:rFonts w:ascii="Arial" w:eastAsia="Times New Roman" w:hAnsi="Arial" w:cs="Arial"/>
          <w:sz w:val="20"/>
          <w:szCs w:val="20"/>
          <w:lang w:eastAsia="sl-SI"/>
        </w:rPr>
        <w:t xml:space="preserve">lahko </w:t>
      </w:r>
      <w:r w:rsidRPr="00C52589">
        <w:rPr>
          <w:rFonts w:ascii="Arial" w:eastAsia="Times New Roman" w:hAnsi="Arial" w:cs="Arial"/>
          <w:sz w:val="20"/>
          <w:szCs w:val="20"/>
          <w:lang w:eastAsia="sl-SI"/>
        </w:rPr>
        <w:t>zagotavlja znotraj vrtca.</w:t>
      </w:r>
    </w:p>
    <w:p w14:paraId="6ECE81D1" w14:textId="77777777" w:rsidR="00A96395" w:rsidRPr="00C52589" w:rsidRDefault="00A96395" w:rsidP="00A96395">
      <w:pPr>
        <w:pStyle w:val="Odstavekseznama"/>
        <w:rPr>
          <w:rFonts w:ascii="Arial" w:eastAsia="Times New Roman" w:hAnsi="Arial" w:cs="Arial"/>
          <w:sz w:val="20"/>
          <w:szCs w:val="20"/>
          <w:lang w:eastAsia="sl-SI"/>
        </w:rPr>
      </w:pPr>
    </w:p>
    <w:p w14:paraId="11BBDB08" w14:textId="404C22C5" w:rsidR="00A96395" w:rsidRPr="00C52589" w:rsidRDefault="00A96395" w:rsidP="005A6F2F">
      <w:pPr>
        <w:pStyle w:val="Odstavekseznama"/>
        <w:numPr>
          <w:ilvl w:val="0"/>
          <w:numId w:val="3"/>
        </w:numPr>
        <w:spacing w:after="0" w:line="240" w:lineRule="auto"/>
        <w:ind w:left="360"/>
        <w:jc w:val="both"/>
        <w:rPr>
          <w:rFonts w:ascii="Arial" w:eastAsia="Times New Roman" w:hAnsi="Arial" w:cs="Arial"/>
          <w:sz w:val="20"/>
          <w:szCs w:val="20"/>
          <w:lang w:eastAsia="sl-SI"/>
        </w:rPr>
      </w:pPr>
      <w:r w:rsidRPr="00C52589">
        <w:rPr>
          <w:rFonts w:ascii="Arial" w:eastAsia="Times New Roman" w:hAnsi="Arial" w:cs="Arial"/>
          <w:sz w:val="20"/>
          <w:szCs w:val="20"/>
          <w:lang w:eastAsia="sl-SI"/>
        </w:rPr>
        <w:t xml:space="preserve">V oddelku, v katerem </w:t>
      </w:r>
      <w:r w:rsidR="00F850AC">
        <w:rPr>
          <w:rFonts w:ascii="Arial" w:eastAsia="Times New Roman" w:hAnsi="Arial" w:cs="Arial"/>
          <w:sz w:val="20"/>
          <w:szCs w:val="20"/>
          <w:lang w:eastAsia="sl-SI"/>
        </w:rPr>
        <w:t xml:space="preserve">sodeluje </w:t>
      </w:r>
      <w:r w:rsidRPr="00C52589">
        <w:rPr>
          <w:rFonts w:ascii="Arial" w:eastAsia="Times New Roman" w:hAnsi="Arial" w:cs="Arial"/>
          <w:sz w:val="20"/>
          <w:szCs w:val="20"/>
          <w:lang w:eastAsia="sl-SI"/>
        </w:rPr>
        <w:t>spremljevalec, strokovna skupina ne more znižati normativa števila otrok.«.</w:t>
      </w:r>
    </w:p>
    <w:p w14:paraId="6D1B16AF" w14:textId="77777777" w:rsidR="00A96395" w:rsidRDefault="00A96395" w:rsidP="00A96395">
      <w:pPr>
        <w:pStyle w:val="Odstavekseznama"/>
        <w:rPr>
          <w:rFonts w:ascii="Arial" w:eastAsia="Times New Roman" w:hAnsi="Arial" w:cs="Arial"/>
          <w:sz w:val="20"/>
          <w:szCs w:val="20"/>
          <w:lang w:eastAsia="sl-SI"/>
        </w:rPr>
      </w:pPr>
    </w:p>
    <w:p w14:paraId="6CD3062A" w14:textId="77777777" w:rsidR="00D91B6E" w:rsidRPr="00C52589" w:rsidRDefault="00D91B6E" w:rsidP="00A96395">
      <w:pPr>
        <w:pStyle w:val="Odstavekseznama"/>
        <w:rPr>
          <w:rFonts w:ascii="Arial" w:eastAsia="Times New Roman" w:hAnsi="Arial" w:cs="Arial"/>
          <w:sz w:val="20"/>
          <w:szCs w:val="20"/>
          <w:lang w:eastAsia="sl-SI"/>
        </w:rPr>
      </w:pPr>
    </w:p>
    <w:p w14:paraId="278B63C7" w14:textId="4BBAA524" w:rsidR="00450C33" w:rsidRPr="00C52589" w:rsidRDefault="00CD2C0F" w:rsidP="0001410D">
      <w:pPr>
        <w:spacing w:after="0" w:line="240" w:lineRule="auto"/>
        <w:jc w:val="center"/>
        <w:rPr>
          <w:rFonts w:ascii="Arial" w:eastAsia="Times New Roman" w:hAnsi="Arial" w:cs="Arial"/>
          <w:b/>
          <w:bCs/>
          <w:sz w:val="20"/>
          <w:szCs w:val="20"/>
          <w:lang w:eastAsia="sl-SI"/>
        </w:rPr>
      </w:pPr>
      <w:r w:rsidRPr="00C52589">
        <w:rPr>
          <w:rFonts w:ascii="Arial" w:eastAsia="Times New Roman" w:hAnsi="Arial" w:cs="Arial"/>
          <w:b/>
          <w:bCs/>
          <w:sz w:val="20"/>
          <w:szCs w:val="20"/>
          <w:lang w:eastAsia="sl-SI"/>
        </w:rPr>
        <w:t xml:space="preserve">                  </w:t>
      </w:r>
      <w:r w:rsidR="00F028D1" w:rsidRPr="00C52589">
        <w:rPr>
          <w:rFonts w:ascii="Arial" w:eastAsia="Times New Roman" w:hAnsi="Arial" w:cs="Arial"/>
          <w:b/>
          <w:bCs/>
          <w:sz w:val="20"/>
          <w:szCs w:val="20"/>
          <w:lang w:eastAsia="sl-SI"/>
        </w:rPr>
        <w:t>PREHODN</w:t>
      </w:r>
      <w:r w:rsidR="00803020">
        <w:rPr>
          <w:rFonts w:ascii="Arial" w:eastAsia="Times New Roman" w:hAnsi="Arial" w:cs="Arial"/>
          <w:b/>
          <w:bCs/>
          <w:sz w:val="20"/>
          <w:szCs w:val="20"/>
          <w:lang w:eastAsia="sl-SI"/>
        </w:rPr>
        <w:t>E</w:t>
      </w:r>
      <w:r w:rsidR="00F028D1" w:rsidRPr="00C52589">
        <w:rPr>
          <w:rFonts w:ascii="Arial" w:eastAsia="Times New Roman" w:hAnsi="Arial" w:cs="Arial"/>
          <w:b/>
          <w:bCs/>
          <w:sz w:val="20"/>
          <w:szCs w:val="20"/>
          <w:lang w:eastAsia="sl-SI"/>
        </w:rPr>
        <w:t xml:space="preserve"> IN </w:t>
      </w:r>
      <w:r w:rsidR="00450C33" w:rsidRPr="00C52589">
        <w:rPr>
          <w:rFonts w:ascii="Arial" w:eastAsia="Times New Roman" w:hAnsi="Arial" w:cs="Arial"/>
          <w:b/>
          <w:bCs/>
          <w:sz w:val="20"/>
          <w:szCs w:val="20"/>
          <w:lang w:eastAsia="sl-SI"/>
        </w:rPr>
        <w:t>KONČN</w:t>
      </w:r>
      <w:r w:rsidR="00B604A4">
        <w:rPr>
          <w:rFonts w:ascii="Arial" w:eastAsia="Times New Roman" w:hAnsi="Arial" w:cs="Arial"/>
          <w:b/>
          <w:bCs/>
          <w:sz w:val="20"/>
          <w:szCs w:val="20"/>
          <w:lang w:eastAsia="sl-SI"/>
        </w:rPr>
        <w:t>A</w:t>
      </w:r>
      <w:r w:rsidR="00450C33" w:rsidRPr="00C52589">
        <w:rPr>
          <w:rFonts w:ascii="Arial" w:eastAsia="Times New Roman" w:hAnsi="Arial" w:cs="Arial"/>
          <w:b/>
          <w:bCs/>
          <w:sz w:val="20"/>
          <w:szCs w:val="20"/>
          <w:lang w:eastAsia="sl-SI"/>
        </w:rPr>
        <w:t xml:space="preserve"> DOLOČB</w:t>
      </w:r>
      <w:r w:rsidR="00B604A4">
        <w:rPr>
          <w:rFonts w:ascii="Arial" w:eastAsia="Times New Roman" w:hAnsi="Arial" w:cs="Arial"/>
          <w:b/>
          <w:bCs/>
          <w:sz w:val="20"/>
          <w:szCs w:val="20"/>
          <w:lang w:eastAsia="sl-SI"/>
        </w:rPr>
        <w:t>A</w:t>
      </w:r>
    </w:p>
    <w:p w14:paraId="1DB9B319" w14:textId="77777777" w:rsidR="00450C33" w:rsidRPr="00C52589" w:rsidRDefault="00450C33" w:rsidP="0001410D">
      <w:pPr>
        <w:spacing w:after="0" w:line="240" w:lineRule="auto"/>
        <w:jc w:val="center"/>
        <w:rPr>
          <w:rFonts w:ascii="Arial" w:eastAsia="Times New Roman" w:hAnsi="Arial" w:cs="Arial"/>
          <w:b/>
          <w:bCs/>
          <w:sz w:val="20"/>
          <w:szCs w:val="20"/>
          <w:lang w:eastAsia="sl-SI"/>
        </w:rPr>
      </w:pPr>
    </w:p>
    <w:p w14:paraId="3B291DD1" w14:textId="3F773C73" w:rsidR="00F028D1" w:rsidRPr="00C52589" w:rsidRDefault="00F028D1" w:rsidP="008E7D88">
      <w:pPr>
        <w:pStyle w:val="Odstavekseznama"/>
        <w:numPr>
          <w:ilvl w:val="0"/>
          <w:numId w:val="28"/>
        </w:numPr>
        <w:spacing w:after="0" w:line="240" w:lineRule="auto"/>
        <w:rPr>
          <w:rFonts w:ascii="Arial" w:eastAsia="Times New Roman" w:hAnsi="Arial" w:cs="Arial"/>
          <w:sz w:val="20"/>
          <w:szCs w:val="20"/>
          <w:lang w:eastAsia="sl-SI"/>
        </w:rPr>
      </w:pPr>
      <w:r w:rsidRPr="00C52589">
        <w:rPr>
          <w:rFonts w:ascii="Arial" w:eastAsia="Times New Roman" w:hAnsi="Arial" w:cs="Arial"/>
          <w:sz w:val="20"/>
          <w:szCs w:val="20"/>
          <w:lang w:eastAsia="sl-SI"/>
        </w:rPr>
        <w:t>člen</w:t>
      </w:r>
    </w:p>
    <w:p w14:paraId="6EB77170" w14:textId="77777777" w:rsidR="00F028D1" w:rsidRPr="00C52589" w:rsidRDefault="00F028D1" w:rsidP="00552435">
      <w:pPr>
        <w:pStyle w:val="Odstavekseznama"/>
        <w:spacing w:after="0" w:line="240" w:lineRule="auto"/>
        <w:ind w:left="0"/>
        <w:rPr>
          <w:rFonts w:ascii="Arial" w:eastAsia="Times New Roman" w:hAnsi="Arial" w:cs="Arial"/>
          <w:sz w:val="20"/>
          <w:szCs w:val="20"/>
          <w:lang w:eastAsia="sl-SI"/>
        </w:rPr>
      </w:pPr>
    </w:p>
    <w:p w14:paraId="75DDBAFD" w14:textId="6102CCAF" w:rsidR="001D560E" w:rsidRPr="00C52589" w:rsidRDefault="001D560E" w:rsidP="00C961AB">
      <w:pPr>
        <w:spacing w:after="0" w:line="240" w:lineRule="auto"/>
        <w:jc w:val="both"/>
        <w:rPr>
          <w:rFonts w:ascii="Arial" w:eastAsia="Times New Roman" w:hAnsi="Arial" w:cs="Arial"/>
          <w:sz w:val="20"/>
          <w:szCs w:val="20"/>
          <w:lang w:eastAsia="sl-SI"/>
        </w:rPr>
      </w:pPr>
      <w:r w:rsidRPr="00C52589">
        <w:rPr>
          <w:rFonts w:ascii="Arial" w:eastAsia="Times New Roman" w:hAnsi="Arial" w:cs="Arial"/>
          <w:sz w:val="20"/>
          <w:szCs w:val="20"/>
          <w:lang w:eastAsia="sl-SI"/>
        </w:rPr>
        <w:t xml:space="preserve">Obseg </w:t>
      </w:r>
      <w:r w:rsidR="0042561A">
        <w:rPr>
          <w:rFonts w:ascii="Arial" w:eastAsia="Times New Roman" w:hAnsi="Arial" w:cs="Arial"/>
          <w:sz w:val="20"/>
          <w:szCs w:val="20"/>
          <w:lang w:eastAsia="sl-SI"/>
        </w:rPr>
        <w:t xml:space="preserve">dodatne strokovne </w:t>
      </w:r>
      <w:r w:rsidRPr="00C52589">
        <w:rPr>
          <w:rFonts w:ascii="Arial" w:eastAsia="Times New Roman" w:hAnsi="Arial" w:cs="Arial"/>
          <w:sz w:val="20"/>
          <w:szCs w:val="20"/>
          <w:lang w:eastAsia="sl-SI"/>
        </w:rPr>
        <w:t xml:space="preserve">pomoči, ki je </w:t>
      </w:r>
      <w:r w:rsidR="00C961AB" w:rsidRPr="00C52589">
        <w:rPr>
          <w:rFonts w:ascii="Arial" w:eastAsia="Times New Roman" w:hAnsi="Arial" w:cs="Arial"/>
          <w:sz w:val="20"/>
          <w:szCs w:val="20"/>
          <w:lang w:eastAsia="sl-SI"/>
        </w:rPr>
        <w:t xml:space="preserve">na dan uveljavitve tega pravilnika otroku za šolsko leto 2024/25 že določen z ugotovitvenim sklepom, </w:t>
      </w:r>
      <w:r w:rsidRPr="00C52589">
        <w:rPr>
          <w:rFonts w:ascii="Arial" w:eastAsia="Times New Roman" w:hAnsi="Arial" w:cs="Arial"/>
          <w:sz w:val="20"/>
          <w:szCs w:val="20"/>
          <w:lang w:eastAsia="sl-SI"/>
        </w:rPr>
        <w:t>velja do izteka</w:t>
      </w:r>
      <w:r w:rsidR="00A96395" w:rsidRPr="00C52589">
        <w:rPr>
          <w:rFonts w:ascii="Arial" w:eastAsia="Times New Roman" w:hAnsi="Arial" w:cs="Arial"/>
          <w:sz w:val="20"/>
          <w:szCs w:val="20"/>
          <w:lang w:eastAsia="sl-SI"/>
        </w:rPr>
        <w:t xml:space="preserve"> veljavnosti ugotovitvenega sklepa, </w:t>
      </w:r>
      <w:r w:rsidRPr="00C52589">
        <w:rPr>
          <w:rFonts w:ascii="Arial" w:eastAsia="Times New Roman" w:hAnsi="Arial" w:cs="Arial"/>
          <w:sz w:val="20"/>
          <w:szCs w:val="20"/>
          <w:lang w:eastAsia="sl-SI"/>
        </w:rPr>
        <w:t>vendar najdlje do 31. 8. 2025</w:t>
      </w:r>
      <w:r w:rsidR="00474EEE" w:rsidRPr="00C52589">
        <w:rPr>
          <w:rFonts w:ascii="Arial" w:eastAsia="Times New Roman" w:hAnsi="Arial" w:cs="Arial"/>
          <w:sz w:val="20"/>
          <w:szCs w:val="20"/>
          <w:lang w:eastAsia="sl-SI"/>
        </w:rPr>
        <w:t>.</w:t>
      </w:r>
    </w:p>
    <w:p w14:paraId="66219B25" w14:textId="77777777" w:rsidR="00552435" w:rsidRPr="00C52589" w:rsidRDefault="00552435" w:rsidP="00096AAD">
      <w:pPr>
        <w:pStyle w:val="Odstavekseznama"/>
        <w:jc w:val="both"/>
        <w:rPr>
          <w:rFonts w:ascii="Arial" w:eastAsia="Times New Roman" w:hAnsi="Arial" w:cs="Arial"/>
          <w:sz w:val="20"/>
          <w:szCs w:val="20"/>
          <w:lang w:eastAsia="sl-SI"/>
        </w:rPr>
      </w:pPr>
    </w:p>
    <w:p w14:paraId="731ABF27" w14:textId="4C9C3BFF" w:rsidR="00CB0365" w:rsidRPr="00C52589" w:rsidRDefault="00616436" w:rsidP="008E7D88">
      <w:pPr>
        <w:pStyle w:val="Odstavekseznama"/>
        <w:numPr>
          <w:ilvl w:val="0"/>
          <w:numId w:val="28"/>
        </w:numPr>
        <w:rPr>
          <w:rFonts w:ascii="Arial" w:eastAsia="Times New Roman" w:hAnsi="Arial" w:cs="Arial"/>
          <w:sz w:val="20"/>
          <w:szCs w:val="20"/>
          <w:lang w:eastAsia="sl-SI"/>
        </w:rPr>
      </w:pPr>
      <w:r w:rsidRPr="00C52589">
        <w:rPr>
          <w:rFonts w:ascii="Arial" w:eastAsia="Times New Roman" w:hAnsi="Arial" w:cs="Arial"/>
          <w:sz w:val="20"/>
          <w:szCs w:val="20"/>
          <w:lang w:eastAsia="sl-SI"/>
        </w:rPr>
        <w:t>č</w:t>
      </w:r>
      <w:r w:rsidR="00CB0365" w:rsidRPr="00C52589">
        <w:rPr>
          <w:rFonts w:ascii="Arial" w:eastAsia="Times New Roman" w:hAnsi="Arial" w:cs="Arial"/>
          <w:sz w:val="20"/>
          <w:szCs w:val="20"/>
          <w:lang w:eastAsia="sl-SI"/>
        </w:rPr>
        <w:t>len</w:t>
      </w:r>
    </w:p>
    <w:p w14:paraId="3FD9EC54" w14:textId="56E25B49" w:rsidR="00CB0365" w:rsidRPr="00C52589" w:rsidRDefault="00206A47" w:rsidP="00096AAD">
      <w:pPr>
        <w:rPr>
          <w:rFonts w:ascii="Arial" w:hAnsi="Arial" w:cs="Arial"/>
          <w:sz w:val="20"/>
          <w:szCs w:val="20"/>
          <w:lang w:eastAsia="sl-SI"/>
        </w:rPr>
      </w:pPr>
      <w:r>
        <w:rPr>
          <w:rFonts w:ascii="Arial" w:hAnsi="Arial" w:cs="Arial"/>
          <w:sz w:val="20"/>
          <w:szCs w:val="20"/>
          <w:lang w:eastAsia="sl-SI"/>
        </w:rPr>
        <w:t>Vrtci</w:t>
      </w:r>
      <w:r w:rsidRPr="00C52589">
        <w:rPr>
          <w:rFonts w:ascii="Arial" w:hAnsi="Arial" w:cs="Arial"/>
          <w:sz w:val="20"/>
          <w:szCs w:val="20"/>
          <w:lang w:eastAsia="sl-SI"/>
        </w:rPr>
        <w:t xml:space="preserve"> </w:t>
      </w:r>
      <w:r w:rsidR="00A10569" w:rsidRPr="00C52589">
        <w:rPr>
          <w:rFonts w:ascii="Arial" w:hAnsi="Arial" w:cs="Arial"/>
          <w:sz w:val="20"/>
          <w:szCs w:val="20"/>
          <w:lang w:eastAsia="sl-SI"/>
        </w:rPr>
        <w:t>so dolžn</w:t>
      </w:r>
      <w:r>
        <w:rPr>
          <w:rFonts w:ascii="Arial" w:hAnsi="Arial" w:cs="Arial"/>
          <w:sz w:val="20"/>
          <w:szCs w:val="20"/>
          <w:lang w:eastAsia="sl-SI"/>
        </w:rPr>
        <w:t>i</w:t>
      </w:r>
      <w:r w:rsidR="00A10569" w:rsidRPr="00C52589">
        <w:rPr>
          <w:rFonts w:ascii="Arial" w:hAnsi="Arial" w:cs="Arial"/>
          <w:sz w:val="20"/>
          <w:szCs w:val="20"/>
          <w:lang w:eastAsia="sl-SI"/>
        </w:rPr>
        <w:t xml:space="preserve"> sprejeti akte o sistemizaciji</w:t>
      </w:r>
      <w:r w:rsidR="00064F3E" w:rsidRPr="00C52589">
        <w:rPr>
          <w:rFonts w:ascii="Arial" w:hAnsi="Arial" w:cs="Arial"/>
          <w:sz w:val="20"/>
          <w:szCs w:val="20"/>
          <w:lang w:eastAsia="sl-SI"/>
        </w:rPr>
        <w:t xml:space="preserve"> delovnih mest</w:t>
      </w:r>
      <w:r w:rsidR="00A10569" w:rsidRPr="00C52589">
        <w:rPr>
          <w:rFonts w:ascii="Arial" w:hAnsi="Arial" w:cs="Arial"/>
          <w:sz w:val="20"/>
          <w:szCs w:val="20"/>
          <w:lang w:eastAsia="sl-SI"/>
        </w:rPr>
        <w:t>, ki so skladn</w:t>
      </w:r>
      <w:r w:rsidR="00774288" w:rsidRPr="00C52589">
        <w:rPr>
          <w:rFonts w:ascii="Arial" w:hAnsi="Arial" w:cs="Arial"/>
          <w:sz w:val="20"/>
          <w:szCs w:val="20"/>
          <w:lang w:eastAsia="sl-SI"/>
        </w:rPr>
        <w:t>i</w:t>
      </w:r>
      <w:r w:rsidR="00A10569" w:rsidRPr="00C52589">
        <w:rPr>
          <w:rFonts w:ascii="Arial" w:hAnsi="Arial" w:cs="Arial"/>
          <w:sz w:val="20"/>
          <w:szCs w:val="20"/>
          <w:lang w:eastAsia="sl-SI"/>
        </w:rPr>
        <w:t xml:space="preserve"> z določbami tega pravilnika tako, da  so s 1. majem 2025 javni uslužbenci razporejeni  na novih delovnih mestih čistilec II, čistilec III,</w:t>
      </w:r>
      <w:r w:rsidR="00AA1C31" w:rsidRPr="00C52589">
        <w:rPr>
          <w:rFonts w:ascii="Arial" w:hAnsi="Arial" w:cs="Arial"/>
          <w:sz w:val="20"/>
          <w:szCs w:val="20"/>
          <w:lang w:eastAsia="sl-SI"/>
        </w:rPr>
        <w:t xml:space="preserve"> hišnik V</w:t>
      </w:r>
      <w:r w:rsidR="00A10569" w:rsidRPr="00C52589">
        <w:rPr>
          <w:rFonts w:ascii="Arial" w:hAnsi="Arial" w:cs="Arial"/>
          <w:sz w:val="20"/>
          <w:szCs w:val="20"/>
          <w:lang w:eastAsia="sl-SI"/>
        </w:rPr>
        <w:t xml:space="preserve"> </w:t>
      </w:r>
      <w:r w:rsidR="00064F3E" w:rsidRPr="00C52589">
        <w:rPr>
          <w:rFonts w:ascii="Arial" w:hAnsi="Arial" w:cs="Arial"/>
          <w:sz w:val="20"/>
          <w:szCs w:val="20"/>
          <w:lang w:eastAsia="sl-SI"/>
        </w:rPr>
        <w:t xml:space="preserve">in </w:t>
      </w:r>
      <w:r w:rsidR="00A10569" w:rsidRPr="00C52589">
        <w:rPr>
          <w:rFonts w:ascii="Arial" w:hAnsi="Arial" w:cs="Arial"/>
          <w:sz w:val="20"/>
          <w:szCs w:val="20"/>
          <w:lang w:eastAsia="sl-SI"/>
        </w:rPr>
        <w:t>tehni</w:t>
      </w:r>
      <w:r w:rsidR="00EB1C40" w:rsidRPr="00C52589">
        <w:rPr>
          <w:rFonts w:ascii="Arial" w:hAnsi="Arial" w:cs="Arial"/>
          <w:sz w:val="20"/>
          <w:szCs w:val="20"/>
          <w:lang w:eastAsia="sl-SI"/>
        </w:rPr>
        <w:t>šk</w:t>
      </w:r>
      <w:r w:rsidR="00A10569" w:rsidRPr="00C52589">
        <w:rPr>
          <w:rFonts w:ascii="Arial" w:hAnsi="Arial" w:cs="Arial"/>
          <w:sz w:val="20"/>
          <w:szCs w:val="20"/>
          <w:lang w:eastAsia="sl-SI"/>
        </w:rPr>
        <w:t>i sodelavec VI</w:t>
      </w:r>
      <w:r w:rsidR="00EB1C40" w:rsidRPr="00C52589">
        <w:rPr>
          <w:rFonts w:ascii="Arial" w:hAnsi="Arial" w:cs="Arial"/>
          <w:sz w:val="20"/>
          <w:szCs w:val="20"/>
          <w:lang w:eastAsia="sl-SI"/>
        </w:rPr>
        <w:t>.</w:t>
      </w:r>
    </w:p>
    <w:p w14:paraId="43A44CC2" w14:textId="0C0EBC97" w:rsidR="00F028D1" w:rsidRPr="00C52589" w:rsidRDefault="00552435" w:rsidP="008E7D88">
      <w:pPr>
        <w:pStyle w:val="Odstavekseznama"/>
        <w:numPr>
          <w:ilvl w:val="0"/>
          <w:numId w:val="28"/>
        </w:numPr>
        <w:spacing w:after="0" w:line="240" w:lineRule="auto"/>
        <w:rPr>
          <w:rFonts w:ascii="Arial" w:eastAsia="Times New Roman" w:hAnsi="Arial" w:cs="Arial"/>
          <w:sz w:val="20"/>
          <w:szCs w:val="20"/>
          <w:lang w:eastAsia="sl-SI"/>
        </w:rPr>
      </w:pPr>
      <w:r w:rsidRPr="00C52589">
        <w:rPr>
          <w:rFonts w:ascii="Arial" w:eastAsia="Times New Roman" w:hAnsi="Arial" w:cs="Arial"/>
          <w:sz w:val="20"/>
          <w:szCs w:val="20"/>
          <w:lang w:eastAsia="sl-SI"/>
        </w:rPr>
        <w:t>člen</w:t>
      </w:r>
    </w:p>
    <w:p w14:paraId="0C76B712" w14:textId="77777777" w:rsidR="00552435" w:rsidRPr="00C52589" w:rsidRDefault="00552435" w:rsidP="001F08D5">
      <w:pPr>
        <w:pStyle w:val="Brezrazmikov"/>
        <w:rPr>
          <w:rFonts w:ascii="Arial" w:hAnsi="Arial" w:cs="Arial"/>
          <w:sz w:val="20"/>
          <w:szCs w:val="20"/>
        </w:rPr>
      </w:pPr>
    </w:p>
    <w:p w14:paraId="0923C722" w14:textId="143E56E9" w:rsidR="0001410D" w:rsidRPr="00C52589" w:rsidRDefault="00667799" w:rsidP="005118D4">
      <w:pPr>
        <w:pStyle w:val="Odstavekseznama"/>
        <w:spacing w:after="0" w:line="240" w:lineRule="auto"/>
        <w:ind w:left="0"/>
        <w:rPr>
          <w:rFonts w:ascii="Arial" w:eastAsia="Times New Roman" w:hAnsi="Arial" w:cs="Arial"/>
          <w:sz w:val="20"/>
          <w:szCs w:val="20"/>
          <w:lang w:eastAsia="sl-SI"/>
        </w:rPr>
      </w:pPr>
      <w:r w:rsidRPr="00C52589">
        <w:rPr>
          <w:rFonts w:ascii="Arial" w:eastAsia="Times New Roman" w:hAnsi="Arial" w:cs="Arial"/>
          <w:sz w:val="20"/>
          <w:szCs w:val="20"/>
          <w:lang w:eastAsia="sl-SI"/>
        </w:rPr>
        <w:t>Ta pravilnik začne veljati petnajsti dan po objavi v Uradnem listu Republike Slovenije</w:t>
      </w:r>
      <w:r w:rsidR="00145223" w:rsidRPr="00C52589">
        <w:rPr>
          <w:rFonts w:ascii="Arial" w:eastAsia="Times New Roman" w:hAnsi="Arial" w:cs="Arial"/>
          <w:sz w:val="20"/>
          <w:szCs w:val="20"/>
          <w:lang w:eastAsia="sl-SI"/>
        </w:rPr>
        <w:t>.</w:t>
      </w:r>
    </w:p>
    <w:p w14:paraId="4415E428" w14:textId="77777777" w:rsidR="0001410D" w:rsidRPr="00C52589" w:rsidRDefault="0001410D" w:rsidP="00667799">
      <w:pPr>
        <w:pStyle w:val="Odstavekseznama"/>
        <w:spacing w:after="0" w:line="240" w:lineRule="auto"/>
        <w:ind w:left="0"/>
        <w:jc w:val="both"/>
        <w:rPr>
          <w:rFonts w:ascii="Arial" w:eastAsia="Times New Roman" w:hAnsi="Arial" w:cs="Arial"/>
          <w:sz w:val="20"/>
          <w:szCs w:val="20"/>
          <w:lang w:eastAsia="sl-SI"/>
        </w:rPr>
      </w:pPr>
    </w:p>
    <w:p w14:paraId="1E974B63" w14:textId="7F1F4580" w:rsidR="00865CEA" w:rsidRPr="00C52589" w:rsidRDefault="00865CEA" w:rsidP="00667799">
      <w:pPr>
        <w:pStyle w:val="Odstavekseznama"/>
        <w:spacing w:after="0" w:line="240" w:lineRule="auto"/>
        <w:ind w:left="0"/>
        <w:jc w:val="both"/>
        <w:rPr>
          <w:rFonts w:ascii="Arial" w:eastAsia="Times New Roman" w:hAnsi="Arial" w:cs="Arial"/>
          <w:sz w:val="20"/>
          <w:szCs w:val="20"/>
          <w:lang w:eastAsia="sl-SI"/>
        </w:rPr>
      </w:pPr>
    </w:p>
    <w:p w14:paraId="50DCC796" w14:textId="02C09338" w:rsidR="00667799" w:rsidRPr="00C52589" w:rsidRDefault="00667799" w:rsidP="00667799">
      <w:pPr>
        <w:pStyle w:val="Odstavekseznama"/>
        <w:spacing w:after="0" w:line="240" w:lineRule="auto"/>
        <w:ind w:left="0"/>
        <w:jc w:val="both"/>
        <w:rPr>
          <w:rFonts w:ascii="Arial" w:eastAsia="Times New Roman" w:hAnsi="Arial" w:cs="Arial"/>
          <w:sz w:val="20"/>
          <w:szCs w:val="20"/>
          <w:lang w:eastAsia="sl-SI"/>
        </w:rPr>
      </w:pPr>
      <w:r w:rsidRPr="00C52589">
        <w:rPr>
          <w:rFonts w:ascii="Arial" w:eastAsia="Times New Roman" w:hAnsi="Arial" w:cs="Arial"/>
          <w:sz w:val="20"/>
          <w:szCs w:val="20"/>
          <w:lang w:eastAsia="sl-SI"/>
        </w:rPr>
        <w:t xml:space="preserve">Št. </w:t>
      </w:r>
      <w:r w:rsidR="009A20C8" w:rsidRPr="00C52589">
        <w:rPr>
          <w:rFonts w:ascii="Arial" w:eastAsia="Times New Roman" w:hAnsi="Arial" w:cs="Arial"/>
          <w:sz w:val="20"/>
          <w:szCs w:val="20"/>
          <w:lang w:eastAsia="sl-SI"/>
        </w:rPr>
        <w:t>0070-</w:t>
      </w:r>
      <w:r w:rsidR="008E1029" w:rsidRPr="00C52589">
        <w:rPr>
          <w:rFonts w:ascii="Arial" w:eastAsia="Times New Roman" w:hAnsi="Arial" w:cs="Arial"/>
          <w:sz w:val="20"/>
          <w:szCs w:val="20"/>
          <w:lang w:eastAsia="sl-SI"/>
        </w:rPr>
        <w:t>23</w:t>
      </w:r>
      <w:r w:rsidR="009A20C8" w:rsidRPr="00C52589">
        <w:rPr>
          <w:rFonts w:ascii="Arial" w:eastAsia="Times New Roman" w:hAnsi="Arial" w:cs="Arial"/>
          <w:sz w:val="20"/>
          <w:szCs w:val="20"/>
          <w:lang w:eastAsia="sl-SI"/>
        </w:rPr>
        <w:t>/</w:t>
      </w:r>
      <w:r w:rsidR="008E1029" w:rsidRPr="00C52589">
        <w:rPr>
          <w:rFonts w:ascii="Arial" w:eastAsia="Times New Roman" w:hAnsi="Arial" w:cs="Arial"/>
          <w:sz w:val="20"/>
          <w:szCs w:val="20"/>
          <w:lang w:eastAsia="sl-SI"/>
        </w:rPr>
        <w:t>2025</w:t>
      </w:r>
    </w:p>
    <w:p w14:paraId="40E19404" w14:textId="4AAEC6E9" w:rsidR="00667799" w:rsidRPr="00C52589" w:rsidRDefault="00667799" w:rsidP="00667799">
      <w:pPr>
        <w:pStyle w:val="Odstavekseznama"/>
        <w:spacing w:after="0" w:line="240" w:lineRule="auto"/>
        <w:ind w:left="0"/>
        <w:jc w:val="both"/>
        <w:rPr>
          <w:rFonts w:ascii="Arial" w:eastAsia="Times New Roman" w:hAnsi="Arial" w:cs="Arial"/>
          <w:sz w:val="20"/>
          <w:szCs w:val="20"/>
          <w:lang w:eastAsia="sl-SI"/>
        </w:rPr>
      </w:pPr>
      <w:r w:rsidRPr="00C52589">
        <w:rPr>
          <w:rFonts w:ascii="Arial" w:eastAsia="Times New Roman" w:hAnsi="Arial" w:cs="Arial"/>
          <w:sz w:val="20"/>
          <w:szCs w:val="20"/>
          <w:lang w:eastAsia="sl-SI"/>
        </w:rPr>
        <w:t xml:space="preserve">Ljubljana, dne </w:t>
      </w:r>
      <w:r w:rsidR="00B15E38">
        <w:rPr>
          <w:rFonts w:ascii="Arial" w:eastAsia="Times New Roman" w:hAnsi="Arial" w:cs="Arial"/>
          <w:sz w:val="20"/>
          <w:szCs w:val="20"/>
          <w:lang w:eastAsia="sl-SI"/>
        </w:rPr>
        <w:t>1</w:t>
      </w:r>
      <w:r w:rsidR="002B6B95" w:rsidRPr="00C52589">
        <w:rPr>
          <w:rFonts w:ascii="Arial" w:eastAsia="Times New Roman" w:hAnsi="Arial" w:cs="Arial"/>
          <w:sz w:val="20"/>
          <w:szCs w:val="20"/>
          <w:lang w:eastAsia="sl-SI"/>
        </w:rPr>
        <w:t xml:space="preserve">. </w:t>
      </w:r>
      <w:r w:rsidR="00B15E38">
        <w:rPr>
          <w:rFonts w:ascii="Arial" w:eastAsia="Times New Roman" w:hAnsi="Arial" w:cs="Arial"/>
          <w:sz w:val="20"/>
          <w:szCs w:val="20"/>
          <w:lang w:eastAsia="sl-SI"/>
        </w:rPr>
        <w:t>aprila</w:t>
      </w:r>
      <w:r w:rsidR="002B6B95" w:rsidRPr="00C52589">
        <w:rPr>
          <w:rFonts w:ascii="Arial" w:eastAsia="Times New Roman" w:hAnsi="Arial" w:cs="Arial"/>
          <w:sz w:val="20"/>
          <w:szCs w:val="20"/>
          <w:lang w:eastAsia="sl-SI"/>
        </w:rPr>
        <w:t xml:space="preserve"> 2025</w:t>
      </w:r>
    </w:p>
    <w:p w14:paraId="632570D0" w14:textId="777E6896" w:rsidR="00FD58D2" w:rsidRPr="00C52589" w:rsidRDefault="00667799" w:rsidP="00FD58D2">
      <w:pPr>
        <w:rPr>
          <w:rFonts w:ascii="Arial" w:hAnsi="Arial" w:cs="Arial"/>
          <w:sz w:val="20"/>
          <w:szCs w:val="20"/>
        </w:rPr>
      </w:pPr>
      <w:r w:rsidRPr="00C52589">
        <w:rPr>
          <w:rFonts w:ascii="Arial" w:eastAsia="Times New Roman" w:hAnsi="Arial" w:cs="Arial"/>
          <w:sz w:val="20"/>
          <w:szCs w:val="20"/>
          <w:lang w:eastAsia="sl-SI"/>
        </w:rPr>
        <w:t>EVA 202</w:t>
      </w:r>
      <w:r w:rsidR="00876CBD" w:rsidRPr="00C52589">
        <w:rPr>
          <w:rFonts w:ascii="Arial" w:eastAsia="Times New Roman" w:hAnsi="Arial" w:cs="Arial"/>
          <w:sz w:val="20"/>
          <w:szCs w:val="20"/>
          <w:lang w:eastAsia="sl-SI"/>
        </w:rPr>
        <w:t>5</w:t>
      </w:r>
      <w:r w:rsidRPr="00C52589">
        <w:rPr>
          <w:rFonts w:ascii="Arial" w:eastAsia="Times New Roman" w:hAnsi="Arial" w:cs="Arial"/>
          <w:sz w:val="20"/>
          <w:szCs w:val="20"/>
          <w:lang w:eastAsia="sl-SI"/>
        </w:rPr>
        <w:t>-</w:t>
      </w:r>
      <w:r w:rsidR="00B253C5" w:rsidRPr="00C52589">
        <w:rPr>
          <w:rFonts w:ascii="Arial" w:eastAsia="Times New Roman" w:hAnsi="Arial" w:cs="Arial"/>
          <w:sz w:val="20"/>
          <w:szCs w:val="20"/>
          <w:lang w:eastAsia="sl-SI"/>
        </w:rPr>
        <w:t>3350-0</w:t>
      </w:r>
      <w:r w:rsidR="00EA7691" w:rsidRPr="00C52589">
        <w:rPr>
          <w:rFonts w:ascii="Arial" w:eastAsia="Times New Roman" w:hAnsi="Arial" w:cs="Arial"/>
          <w:sz w:val="20"/>
          <w:szCs w:val="20"/>
          <w:lang w:eastAsia="sl-SI"/>
        </w:rPr>
        <w:t>017</w:t>
      </w:r>
    </w:p>
    <w:p w14:paraId="577EF21F" w14:textId="2D71BDC0" w:rsidR="00667799" w:rsidRPr="00C52589" w:rsidRDefault="00F028D1" w:rsidP="00667799">
      <w:pPr>
        <w:pStyle w:val="Odstavekseznama"/>
        <w:spacing w:after="0" w:line="240" w:lineRule="auto"/>
        <w:ind w:left="4956" w:firstLine="708"/>
        <w:jc w:val="both"/>
        <w:rPr>
          <w:rFonts w:ascii="Arial" w:eastAsia="Times New Roman" w:hAnsi="Arial" w:cs="Arial"/>
          <w:sz w:val="20"/>
          <w:szCs w:val="20"/>
          <w:lang w:eastAsia="sl-SI"/>
        </w:rPr>
      </w:pPr>
      <w:r w:rsidRPr="00C52589">
        <w:rPr>
          <w:rFonts w:ascii="Arial" w:eastAsia="Times New Roman" w:hAnsi="Arial" w:cs="Arial"/>
          <w:sz w:val="20"/>
          <w:szCs w:val="20"/>
          <w:lang w:eastAsia="sl-SI"/>
        </w:rPr>
        <w:t>d</w:t>
      </w:r>
      <w:r w:rsidR="00667799" w:rsidRPr="00C52589">
        <w:rPr>
          <w:rFonts w:ascii="Arial" w:eastAsia="Times New Roman" w:hAnsi="Arial" w:cs="Arial"/>
          <w:sz w:val="20"/>
          <w:szCs w:val="20"/>
          <w:lang w:eastAsia="sl-SI"/>
        </w:rPr>
        <w:t xml:space="preserve">r. </w:t>
      </w:r>
      <w:r w:rsidR="00365798" w:rsidRPr="00C52589">
        <w:rPr>
          <w:rFonts w:ascii="Arial" w:eastAsia="Times New Roman" w:hAnsi="Arial" w:cs="Arial"/>
          <w:sz w:val="20"/>
          <w:szCs w:val="20"/>
          <w:lang w:eastAsia="sl-SI"/>
        </w:rPr>
        <w:t>Vinko Logaj</w:t>
      </w:r>
    </w:p>
    <w:p w14:paraId="3C1B71A5" w14:textId="77777777" w:rsidR="00667799" w:rsidRPr="00C52589" w:rsidRDefault="00667799" w:rsidP="00667799">
      <w:pPr>
        <w:pStyle w:val="Odstavekseznama"/>
        <w:spacing w:after="0" w:line="240" w:lineRule="auto"/>
        <w:ind w:left="4956" w:firstLine="708"/>
        <w:jc w:val="both"/>
        <w:rPr>
          <w:rFonts w:ascii="Arial" w:eastAsia="Times New Roman" w:hAnsi="Arial" w:cs="Arial"/>
          <w:sz w:val="20"/>
          <w:szCs w:val="20"/>
          <w:lang w:eastAsia="sl-SI"/>
        </w:rPr>
      </w:pPr>
      <w:r w:rsidRPr="00C52589">
        <w:rPr>
          <w:rFonts w:ascii="Arial" w:eastAsia="Times New Roman" w:hAnsi="Arial" w:cs="Arial"/>
          <w:sz w:val="20"/>
          <w:szCs w:val="20"/>
          <w:lang w:eastAsia="sl-SI"/>
        </w:rPr>
        <w:t xml:space="preserve">       minister</w:t>
      </w:r>
    </w:p>
    <w:p w14:paraId="03E38D61" w14:textId="77777777" w:rsidR="00667799" w:rsidRPr="00C52589" w:rsidRDefault="00667799" w:rsidP="00176357">
      <w:pPr>
        <w:pStyle w:val="Odstavekseznama"/>
        <w:spacing w:after="0" w:line="240" w:lineRule="auto"/>
        <w:ind w:left="4248" w:firstLine="708"/>
        <w:rPr>
          <w:rFonts w:ascii="Arial" w:eastAsia="Times New Roman" w:hAnsi="Arial" w:cs="Arial"/>
          <w:sz w:val="20"/>
          <w:szCs w:val="20"/>
          <w:lang w:eastAsia="sl-SI"/>
        </w:rPr>
      </w:pPr>
      <w:r w:rsidRPr="00C52589">
        <w:rPr>
          <w:rFonts w:ascii="Arial" w:eastAsia="Times New Roman" w:hAnsi="Arial" w:cs="Arial"/>
          <w:sz w:val="20"/>
          <w:szCs w:val="20"/>
          <w:lang w:eastAsia="sl-SI"/>
        </w:rPr>
        <w:t xml:space="preserve">   za vzgojo in izobraževanje </w:t>
      </w:r>
    </w:p>
    <w:p w14:paraId="4BB36BD3" w14:textId="77777777" w:rsidR="00667799" w:rsidRPr="00C52589" w:rsidRDefault="00667799" w:rsidP="00667799">
      <w:pPr>
        <w:rPr>
          <w:rFonts w:ascii="Arial" w:hAnsi="Arial" w:cs="Arial"/>
          <w:sz w:val="20"/>
          <w:szCs w:val="20"/>
        </w:rPr>
      </w:pPr>
    </w:p>
    <w:p w14:paraId="3BB35D62" w14:textId="2C7CF4DE" w:rsidR="007E2922" w:rsidRPr="00C52589" w:rsidRDefault="007E2922" w:rsidP="000C598E">
      <w:pPr>
        <w:spacing w:after="0" w:line="240" w:lineRule="auto"/>
        <w:jc w:val="both"/>
        <w:rPr>
          <w:rFonts w:ascii="Arial" w:hAnsi="Arial" w:cs="Arial"/>
          <w:b/>
          <w:bCs/>
          <w:i/>
          <w:sz w:val="20"/>
          <w:szCs w:val="20"/>
        </w:rPr>
      </w:pPr>
      <w:r w:rsidRPr="00C52589">
        <w:rPr>
          <w:rFonts w:ascii="Arial" w:hAnsi="Arial" w:cs="Arial"/>
          <w:b/>
          <w:bCs/>
          <w:i/>
          <w:sz w:val="20"/>
          <w:szCs w:val="20"/>
        </w:rPr>
        <w:t>OBRAZLOŽITEV:</w:t>
      </w:r>
    </w:p>
    <w:p w14:paraId="370320F8" w14:textId="77777777" w:rsidR="007E2922" w:rsidRPr="00C52589" w:rsidRDefault="007E2922" w:rsidP="000C598E">
      <w:pPr>
        <w:spacing w:after="0" w:line="240" w:lineRule="auto"/>
        <w:jc w:val="both"/>
        <w:rPr>
          <w:rFonts w:ascii="Arial" w:hAnsi="Arial" w:cs="Arial"/>
          <w:iCs/>
          <w:sz w:val="20"/>
          <w:szCs w:val="20"/>
        </w:rPr>
      </w:pPr>
    </w:p>
    <w:p w14:paraId="6F1C8713" w14:textId="5A7E5570" w:rsidR="00012EF5" w:rsidRDefault="000255E3" w:rsidP="000C598E">
      <w:pPr>
        <w:spacing w:after="0" w:line="240" w:lineRule="auto"/>
        <w:jc w:val="both"/>
        <w:rPr>
          <w:rFonts w:ascii="Arial" w:hAnsi="Arial" w:cs="Arial"/>
          <w:b/>
          <w:bCs/>
          <w:i/>
          <w:sz w:val="20"/>
          <w:szCs w:val="20"/>
        </w:rPr>
      </w:pPr>
      <w:r w:rsidRPr="00C52589">
        <w:rPr>
          <w:rFonts w:ascii="Arial" w:hAnsi="Arial" w:cs="Arial"/>
          <w:b/>
          <w:bCs/>
          <w:i/>
          <w:sz w:val="20"/>
          <w:szCs w:val="20"/>
        </w:rPr>
        <w:t xml:space="preserve">K </w:t>
      </w:r>
      <w:r w:rsidR="00255DE0" w:rsidRPr="00C52589">
        <w:rPr>
          <w:rFonts w:ascii="Arial" w:hAnsi="Arial" w:cs="Arial"/>
          <w:b/>
          <w:bCs/>
          <w:i/>
          <w:sz w:val="20"/>
          <w:szCs w:val="20"/>
        </w:rPr>
        <w:t>1</w:t>
      </w:r>
      <w:r w:rsidRPr="00C52589">
        <w:rPr>
          <w:rFonts w:ascii="Arial" w:hAnsi="Arial" w:cs="Arial"/>
          <w:b/>
          <w:bCs/>
          <w:i/>
          <w:sz w:val="20"/>
          <w:szCs w:val="20"/>
        </w:rPr>
        <w:t>. členu:</w:t>
      </w:r>
    </w:p>
    <w:p w14:paraId="1CFB3A29" w14:textId="77777777" w:rsidR="002B0055" w:rsidRDefault="002B0055" w:rsidP="000C598E">
      <w:pPr>
        <w:spacing w:after="0" w:line="240" w:lineRule="auto"/>
        <w:jc w:val="both"/>
        <w:rPr>
          <w:rFonts w:ascii="Arial" w:hAnsi="Arial" w:cs="Arial"/>
          <w:b/>
          <w:bCs/>
          <w:i/>
          <w:sz w:val="20"/>
          <w:szCs w:val="20"/>
        </w:rPr>
      </w:pPr>
    </w:p>
    <w:p w14:paraId="36EC3CF6" w14:textId="7941CC41" w:rsidR="009F5258" w:rsidRPr="009F5258" w:rsidRDefault="009F5258" w:rsidP="009F5258">
      <w:pPr>
        <w:jc w:val="both"/>
        <w:rPr>
          <w:rFonts w:ascii="Arial" w:hAnsi="Arial" w:cs="Arial"/>
          <w:iCs/>
          <w:sz w:val="20"/>
          <w:szCs w:val="20"/>
        </w:rPr>
      </w:pPr>
      <w:r w:rsidRPr="009F5258">
        <w:rPr>
          <w:rFonts w:ascii="Arial" w:hAnsi="Arial" w:cs="Arial"/>
          <w:iCs/>
          <w:sz w:val="20"/>
          <w:szCs w:val="20"/>
        </w:rPr>
        <w:t>Skladno z določili 29. člena Aneksa h Kolektivni pogodbi za dejavnost vzgoje in izobraževanja (Ur. l. RS št. 99/24</w:t>
      </w:r>
      <w:r w:rsidR="004543AE">
        <w:rPr>
          <w:rFonts w:ascii="Arial" w:hAnsi="Arial" w:cs="Arial"/>
          <w:iCs/>
          <w:sz w:val="20"/>
          <w:szCs w:val="20"/>
        </w:rPr>
        <w:t>, v nadaljevanju: Aneks h KPVIZ</w:t>
      </w:r>
      <w:r w:rsidRPr="009F5258">
        <w:rPr>
          <w:rFonts w:ascii="Arial" w:hAnsi="Arial" w:cs="Arial"/>
          <w:iCs/>
          <w:sz w:val="20"/>
          <w:szCs w:val="20"/>
        </w:rPr>
        <w:t>) se v normative in standarde uvaja novo delovno mesto čistilec III, za katerega se zahteva nižja poklicna izobrazba. Zaradi navedenega je bilo potrebno dopolniti člen pravilnika, ki ureja izobrazbo po KLASIUS-SRV, in sicer z navedbo nižje poklicne izobrazbe, ki predstavlja tretjo raven po KLASIUS-SRV.</w:t>
      </w:r>
    </w:p>
    <w:p w14:paraId="01A35531" w14:textId="7A24394B" w:rsidR="009F5258" w:rsidRPr="009F5258" w:rsidRDefault="009F5258" w:rsidP="000C598E">
      <w:pPr>
        <w:spacing w:after="0" w:line="240" w:lineRule="auto"/>
        <w:jc w:val="both"/>
        <w:rPr>
          <w:rFonts w:ascii="Arial" w:hAnsi="Arial" w:cs="Arial"/>
          <w:b/>
          <w:bCs/>
          <w:i/>
          <w:sz w:val="20"/>
          <w:szCs w:val="20"/>
        </w:rPr>
      </w:pPr>
      <w:r w:rsidRPr="009F5258">
        <w:rPr>
          <w:rFonts w:ascii="Arial" w:hAnsi="Arial" w:cs="Arial"/>
          <w:b/>
          <w:bCs/>
          <w:i/>
          <w:sz w:val="20"/>
          <w:szCs w:val="20"/>
        </w:rPr>
        <w:t>K 2. členu</w:t>
      </w:r>
    </w:p>
    <w:p w14:paraId="71C249E4" w14:textId="77777777" w:rsidR="000255E3" w:rsidRPr="00C52589" w:rsidRDefault="000255E3" w:rsidP="000C598E">
      <w:pPr>
        <w:spacing w:after="0" w:line="240" w:lineRule="auto"/>
        <w:jc w:val="both"/>
        <w:rPr>
          <w:rFonts w:ascii="Arial" w:hAnsi="Arial" w:cs="Arial"/>
          <w:iCs/>
          <w:sz w:val="20"/>
          <w:szCs w:val="20"/>
        </w:rPr>
      </w:pPr>
    </w:p>
    <w:p w14:paraId="4BF7E126" w14:textId="7A7E17CA" w:rsidR="00012EF5" w:rsidRPr="00C52589" w:rsidRDefault="00012EF5" w:rsidP="000C598E">
      <w:pPr>
        <w:spacing w:after="0" w:line="240" w:lineRule="auto"/>
        <w:jc w:val="both"/>
        <w:rPr>
          <w:rFonts w:ascii="Arial" w:hAnsi="Arial" w:cs="Arial"/>
          <w:iCs/>
          <w:sz w:val="20"/>
          <w:szCs w:val="20"/>
        </w:rPr>
      </w:pPr>
      <w:r w:rsidRPr="00C52589">
        <w:rPr>
          <w:rFonts w:ascii="Arial" w:hAnsi="Arial" w:cs="Arial"/>
          <w:iCs/>
          <w:sz w:val="20"/>
          <w:szCs w:val="20"/>
        </w:rPr>
        <w:t xml:space="preserve">Novi Zakon o skupnih temeljih sistema plač v javnem sektorju </w:t>
      </w:r>
      <w:r w:rsidR="00775581">
        <w:rPr>
          <w:rFonts w:ascii="Arial" w:hAnsi="Arial" w:cs="Arial"/>
          <w:iCs/>
          <w:sz w:val="20"/>
          <w:szCs w:val="20"/>
        </w:rPr>
        <w:t xml:space="preserve"> (</w:t>
      </w:r>
      <w:proofErr w:type="spellStart"/>
      <w:r w:rsidR="00775581">
        <w:rPr>
          <w:rFonts w:ascii="Arial" w:hAnsi="Arial" w:cs="Arial"/>
          <w:iCs/>
          <w:sz w:val="20"/>
          <w:szCs w:val="20"/>
        </w:rPr>
        <w:t>Ur.l</w:t>
      </w:r>
      <w:proofErr w:type="spellEnd"/>
      <w:r w:rsidR="00775581">
        <w:rPr>
          <w:rFonts w:ascii="Arial" w:hAnsi="Arial" w:cs="Arial"/>
          <w:iCs/>
          <w:sz w:val="20"/>
          <w:szCs w:val="20"/>
        </w:rPr>
        <w:t xml:space="preserve">. RS, št. 95/24) </w:t>
      </w:r>
      <w:r w:rsidRPr="00C52589">
        <w:rPr>
          <w:rFonts w:ascii="Arial" w:hAnsi="Arial" w:cs="Arial"/>
          <w:iCs/>
          <w:sz w:val="20"/>
          <w:szCs w:val="20"/>
        </w:rPr>
        <w:t>v 40. členu določa, da pripada dodatek za mentorstvo tudi za uvajanje dijakov in študentov na obvezni praksi. Iz tega razloga novi drugi odstavek 13. člena pravilnika</w:t>
      </w:r>
      <w:r w:rsidR="000255E3" w:rsidRPr="00C52589">
        <w:rPr>
          <w:rFonts w:ascii="Arial" w:hAnsi="Arial" w:cs="Arial"/>
          <w:iCs/>
          <w:sz w:val="20"/>
          <w:szCs w:val="20"/>
        </w:rPr>
        <w:t>, ki določa normativ za izplačilo mentorstva dijaku in študentu na opravljanju</w:t>
      </w:r>
      <w:r w:rsidR="00814E93" w:rsidRPr="00C52589">
        <w:rPr>
          <w:rFonts w:ascii="Arial" w:hAnsi="Arial" w:cs="Arial"/>
          <w:iCs/>
          <w:sz w:val="20"/>
          <w:szCs w:val="20"/>
        </w:rPr>
        <w:t xml:space="preserve"> obvezne</w:t>
      </w:r>
      <w:r w:rsidR="000255E3" w:rsidRPr="00C52589">
        <w:rPr>
          <w:rFonts w:ascii="Arial" w:hAnsi="Arial" w:cs="Arial"/>
          <w:iCs/>
          <w:sz w:val="20"/>
          <w:szCs w:val="20"/>
        </w:rPr>
        <w:t xml:space="preserve"> prakse.</w:t>
      </w:r>
    </w:p>
    <w:p w14:paraId="222B6F14" w14:textId="77777777" w:rsidR="00012EF5" w:rsidRPr="00C52589" w:rsidRDefault="00012EF5" w:rsidP="000C598E">
      <w:pPr>
        <w:spacing w:after="0" w:line="240" w:lineRule="auto"/>
        <w:jc w:val="both"/>
        <w:rPr>
          <w:rFonts w:ascii="Arial" w:hAnsi="Arial" w:cs="Arial"/>
          <w:iCs/>
          <w:sz w:val="20"/>
          <w:szCs w:val="20"/>
        </w:rPr>
      </w:pPr>
    </w:p>
    <w:p w14:paraId="768144F6" w14:textId="492ADD9E" w:rsidR="00250FBB" w:rsidRPr="00C52589" w:rsidRDefault="00012EF5" w:rsidP="000C598E">
      <w:pPr>
        <w:spacing w:after="0" w:line="240" w:lineRule="auto"/>
        <w:jc w:val="both"/>
        <w:rPr>
          <w:rFonts w:ascii="Arial" w:hAnsi="Arial" w:cs="Arial"/>
          <w:b/>
          <w:bCs/>
          <w:i/>
          <w:sz w:val="20"/>
          <w:szCs w:val="20"/>
        </w:rPr>
      </w:pPr>
      <w:r w:rsidRPr="00C52589">
        <w:rPr>
          <w:rFonts w:ascii="Arial" w:hAnsi="Arial" w:cs="Arial"/>
          <w:b/>
          <w:bCs/>
          <w:i/>
          <w:sz w:val="20"/>
          <w:szCs w:val="20"/>
        </w:rPr>
        <w:t xml:space="preserve">K </w:t>
      </w:r>
      <w:r w:rsidR="00465785">
        <w:rPr>
          <w:rFonts w:ascii="Arial" w:hAnsi="Arial" w:cs="Arial"/>
          <w:b/>
          <w:bCs/>
          <w:i/>
          <w:sz w:val="20"/>
          <w:szCs w:val="20"/>
        </w:rPr>
        <w:t>3</w:t>
      </w:r>
      <w:r w:rsidRPr="00C52589">
        <w:rPr>
          <w:rFonts w:ascii="Arial" w:hAnsi="Arial" w:cs="Arial"/>
          <w:b/>
          <w:bCs/>
          <w:i/>
          <w:sz w:val="20"/>
          <w:szCs w:val="20"/>
        </w:rPr>
        <w:t>.</w:t>
      </w:r>
      <w:r w:rsidR="00250FBB" w:rsidRPr="00C52589">
        <w:rPr>
          <w:rFonts w:ascii="Arial" w:hAnsi="Arial" w:cs="Arial"/>
          <w:b/>
          <w:bCs/>
          <w:i/>
          <w:sz w:val="20"/>
          <w:szCs w:val="20"/>
        </w:rPr>
        <w:t xml:space="preserve"> členu:</w:t>
      </w:r>
    </w:p>
    <w:p w14:paraId="3EAF7DF9" w14:textId="77777777" w:rsidR="00C52589" w:rsidRPr="00C52589" w:rsidRDefault="00C52589" w:rsidP="000C598E">
      <w:pPr>
        <w:spacing w:after="0" w:line="240" w:lineRule="auto"/>
        <w:jc w:val="both"/>
        <w:rPr>
          <w:rFonts w:ascii="Arial" w:hAnsi="Arial" w:cs="Arial"/>
          <w:b/>
          <w:bCs/>
          <w:i/>
          <w:sz w:val="20"/>
          <w:szCs w:val="20"/>
        </w:rPr>
      </w:pPr>
    </w:p>
    <w:p w14:paraId="5F4229E3" w14:textId="51D6CC35" w:rsidR="00250FBB" w:rsidRPr="00C52589" w:rsidRDefault="00C52589" w:rsidP="000C598E">
      <w:pPr>
        <w:spacing w:after="0" w:line="240" w:lineRule="auto"/>
        <w:jc w:val="both"/>
        <w:rPr>
          <w:rFonts w:ascii="Arial" w:hAnsi="Arial" w:cs="Arial"/>
          <w:iCs/>
          <w:sz w:val="20"/>
          <w:szCs w:val="20"/>
        </w:rPr>
      </w:pPr>
      <w:r w:rsidRPr="00C52589">
        <w:rPr>
          <w:rFonts w:ascii="Arial" w:hAnsi="Arial" w:cs="Arial"/>
          <w:iCs/>
          <w:sz w:val="20"/>
          <w:szCs w:val="20"/>
        </w:rPr>
        <w:t xml:space="preserve">S 1. 9. 2024 so vrtci sistemizirali novo delovno mesto vzgojitelj za zgodnjo obravnavo, ki izvaja dodatno strokovno pomoč. S to spremembo se usklajuje tudi dosedanji drugi odstavek 13.a člena, ki je pred tem urejal izvajanje dodatne strokovne pomoči v vrtcih. </w:t>
      </w:r>
    </w:p>
    <w:p w14:paraId="61B73A13" w14:textId="77777777" w:rsidR="00C52589" w:rsidRPr="00C52589" w:rsidRDefault="00C52589" w:rsidP="000C598E">
      <w:pPr>
        <w:spacing w:after="0" w:line="240" w:lineRule="auto"/>
        <w:jc w:val="both"/>
        <w:rPr>
          <w:rFonts w:ascii="Arial" w:hAnsi="Arial" w:cs="Arial"/>
          <w:i/>
          <w:sz w:val="20"/>
          <w:szCs w:val="20"/>
        </w:rPr>
      </w:pPr>
    </w:p>
    <w:p w14:paraId="7F9D1EE9" w14:textId="76E24F7B" w:rsidR="00012EF5" w:rsidRPr="00C52589" w:rsidRDefault="00250FBB" w:rsidP="000C598E">
      <w:pPr>
        <w:spacing w:after="0" w:line="240" w:lineRule="auto"/>
        <w:jc w:val="both"/>
        <w:rPr>
          <w:rFonts w:ascii="Arial" w:hAnsi="Arial" w:cs="Arial"/>
          <w:b/>
          <w:bCs/>
          <w:i/>
          <w:sz w:val="20"/>
          <w:szCs w:val="20"/>
        </w:rPr>
      </w:pPr>
      <w:r w:rsidRPr="00C52589">
        <w:rPr>
          <w:rFonts w:ascii="Arial" w:hAnsi="Arial" w:cs="Arial"/>
          <w:b/>
          <w:bCs/>
          <w:i/>
          <w:sz w:val="20"/>
          <w:szCs w:val="20"/>
        </w:rPr>
        <w:t>K</w:t>
      </w:r>
      <w:r w:rsidR="00012EF5" w:rsidRPr="00C52589">
        <w:rPr>
          <w:rFonts w:ascii="Arial" w:hAnsi="Arial" w:cs="Arial"/>
          <w:b/>
          <w:bCs/>
          <w:i/>
          <w:sz w:val="20"/>
          <w:szCs w:val="20"/>
        </w:rPr>
        <w:t xml:space="preserve"> </w:t>
      </w:r>
      <w:r w:rsidR="00465785">
        <w:rPr>
          <w:rFonts w:ascii="Arial" w:hAnsi="Arial" w:cs="Arial"/>
          <w:b/>
          <w:bCs/>
          <w:i/>
          <w:sz w:val="20"/>
          <w:szCs w:val="20"/>
        </w:rPr>
        <w:t>4</w:t>
      </w:r>
      <w:r w:rsidR="00012EF5" w:rsidRPr="00C52589">
        <w:rPr>
          <w:rFonts w:ascii="Arial" w:hAnsi="Arial" w:cs="Arial"/>
          <w:b/>
          <w:bCs/>
          <w:i/>
          <w:sz w:val="20"/>
          <w:szCs w:val="20"/>
        </w:rPr>
        <w:t xml:space="preserve">. </w:t>
      </w:r>
      <w:r w:rsidRPr="00C52589">
        <w:rPr>
          <w:rFonts w:ascii="Arial" w:hAnsi="Arial" w:cs="Arial"/>
          <w:b/>
          <w:bCs/>
          <w:i/>
          <w:sz w:val="20"/>
          <w:szCs w:val="20"/>
        </w:rPr>
        <w:t xml:space="preserve">in </w:t>
      </w:r>
      <w:r w:rsidR="00465785">
        <w:rPr>
          <w:rFonts w:ascii="Arial" w:hAnsi="Arial" w:cs="Arial"/>
          <w:b/>
          <w:bCs/>
          <w:i/>
          <w:sz w:val="20"/>
          <w:szCs w:val="20"/>
        </w:rPr>
        <w:t>5</w:t>
      </w:r>
      <w:r w:rsidRPr="00C52589">
        <w:rPr>
          <w:rFonts w:ascii="Arial" w:hAnsi="Arial" w:cs="Arial"/>
          <w:b/>
          <w:bCs/>
          <w:i/>
          <w:sz w:val="20"/>
          <w:szCs w:val="20"/>
        </w:rPr>
        <w:t xml:space="preserve">. </w:t>
      </w:r>
      <w:r w:rsidR="00012EF5" w:rsidRPr="00C52589">
        <w:rPr>
          <w:rFonts w:ascii="Arial" w:hAnsi="Arial" w:cs="Arial"/>
          <w:b/>
          <w:bCs/>
          <w:i/>
          <w:sz w:val="20"/>
          <w:szCs w:val="20"/>
        </w:rPr>
        <w:t>členu:</w:t>
      </w:r>
    </w:p>
    <w:p w14:paraId="6F15FDB9" w14:textId="77777777" w:rsidR="00012EF5" w:rsidRPr="00C52589" w:rsidRDefault="00012EF5" w:rsidP="000C598E">
      <w:pPr>
        <w:spacing w:after="0" w:line="240" w:lineRule="auto"/>
        <w:jc w:val="both"/>
        <w:rPr>
          <w:rFonts w:ascii="Arial" w:hAnsi="Arial" w:cs="Arial"/>
          <w:b/>
          <w:bCs/>
          <w:i/>
          <w:sz w:val="20"/>
          <w:szCs w:val="20"/>
        </w:rPr>
      </w:pPr>
    </w:p>
    <w:p w14:paraId="38A747B5" w14:textId="36922102" w:rsidR="00012EF5" w:rsidRPr="00C52589" w:rsidRDefault="00012EF5" w:rsidP="000C598E">
      <w:pPr>
        <w:spacing w:after="0" w:line="240" w:lineRule="auto"/>
        <w:jc w:val="both"/>
        <w:rPr>
          <w:rFonts w:ascii="Arial" w:hAnsi="Arial" w:cs="Arial"/>
          <w:iCs/>
          <w:sz w:val="20"/>
          <w:szCs w:val="20"/>
        </w:rPr>
      </w:pPr>
      <w:r w:rsidRPr="00C52589">
        <w:rPr>
          <w:rFonts w:ascii="Arial" w:hAnsi="Arial" w:cs="Arial"/>
          <w:iCs/>
          <w:sz w:val="20"/>
          <w:szCs w:val="20"/>
        </w:rPr>
        <w:t>Aneks h Kolektivni pogodbi za dejavnost vzgoje in izobraževanja določa stopnjevana delovna mesta za administrativni in računovodske delavce in kriterije za zasedbo novih delovnih mest. Zapis v pravilniku je obveza, ki je določena z Aneksom h KPVIZ:</w:t>
      </w:r>
    </w:p>
    <w:p w14:paraId="3D0087E5" w14:textId="77777777" w:rsidR="00E2171B" w:rsidRPr="00C52589" w:rsidRDefault="00E2171B" w:rsidP="000C598E">
      <w:pPr>
        <w:spacing w:after="0" w:line="240" w:lineRule="auto"/>
        <w:jc w:val="both"/>
        <w:rPr>
          <w:rFonts w:ascii="Arial" w:hAnsi="Arial" w:cs="Arial"/>
          <w:b/>
          <w:bCs/>
          <w:i/>
          <w:sz w:val="20"/>
          <w:szCs w:val="20"/>
        </w:rPr>
      </w:pPr>
    </w:p>
    <w:p w14:paraId="2A6AE59E" w14:textId="655A66DF" w:rsidR="00CB319C" w:rsidRPr="00C52589" w:rsidRDefault="00E2171B" w:rsidP="000C598E">
      <w:pPr>
        <w:spacing w:after="0" w:line="240" w:lineRule="auto"/>
        <w:jc w:val="both"/>
        <w:rPr>
          <w:rFonts w:ascii="Arial" w:hAnsi="Arial" w:cs="Arial"/>
          <w:iCs/>
          <w:sz w:val="20"/>
          <w:szCs w:val="20"/>
        </w:rPr>
      </w:pPr>
      <w:r w:rsidRPr="00C52589">
        <w:rPr>
          <w:rFonts w:ascii="Arial" w:hAnsi="Arial" w:cs="Arial"/>
          <w:iCs/>
          <w:sz w:val="20"/>
          <w:szCs w:val="20"/>
        </w:rPr>
        <w:t xml:space="preserve">Člen določa </w:t>
      </w:r>
      <w:r w:rsidR="00CB319C" w:rsidRPr="00C52589">
        <w:rPr>
          <w:rFonts w:ascii="Arial" w:hAnsi="Arial" w:cs="Arial"/>
          <w:iCs/>
          <w:sz w:val="20"/>
          <w:szCs w:val="20"/>
        </w:rPr>
        <w:t>pravilo, da se v vrtcu, ki deluje pri osnovni šoli sistemizirajo delovna mesta administrativnih in računovodskih delavcev tako, da se upoštevajo oddelki vrtca in šole.</w:t>
      </w:r>
    </w:p>
    <w:p w14:paraId="31DBE7DE" w14:textId="77777777" w:rsidR="00E2171B" w:rsidRPr="00C52589" w:rsidRDefault="00E2171B" w:rsidP="00E2171B">
      <w:pPr>
        <w:spacing w:after="0" w:line="240" w:lineRule="auto"/>
        <w:jc w:val="both"/>
        <w:rPr>
          <w:rFonts w:ascii="Arial" w:hAnsi="Arial" w:cs="Arial"/>
          <w:b/>
          <w:bCs/>
          <w:i/>
          <w:sz w:val="20"/>
          <w:szCs w:val="20"/>
        </w:rPr>
      </w:pPr>
    </w:p>
    <w:p w14:paraId="31D44CFE" w14:textId="72158509" w:rsidR="00E2171B" w:rsidRPr="00C52589" w:rsidRDefault="00E2171B" w:rsidP="00E2171B">
      <w:pPr>
        <w:spacing w:after="0" w:line="240" w:lineRule="auto"/>
        <w:jc w:val="both"/>
        <w:rPr>
          <w:rFonts w:ascii="Arial" w:hAnsi="Arial" w:cs="Arial"/>
          <w:b/>
          <w:bCs/>
          <w:i/>
          <w:sz w:val="20"/>
          <w:szCs w:val="20"/>
        </w:rPr>
      </w:pPr>
      <w:r w:rsidRPr="00C52589">
        <w:rPr>
          <w:rFonts w:ascii="Arial" w:hAnsi="Arial" w:cs="Arial"/>
          <w:b/>
          <w:bCs/>
          <w:i/>
          <w:sz w:val="20"/>
          <w:szCs w:val="20"/>
        </w:rPr>
        <w:t xml:space="preserve">K </w:t>
      </w:r>
      <w:r w:rsidR="00992606">
        <w:rPr>
          <w:rFonts w:ascii="Arial" w:hAnsi="Arial" w:cs="Arial"/>
          <w:b/>
          <w:bCs/>
          <w:i/>
          <w:sz w:val="20"/>
          <w:szCs w:val="20"/>
        </w:rPr>
        <w:t>6</w:t>
      </w:r>
      <w:r w:rsidR="00255DE0" w:rsidRPr="00C52589">
        <w:rPr>
          <w:rFonts w:ascii="Arial" w:hAnsi="Arial" w:cs="Arial"/>
          <w:b/>
          <w:bCs/>
          <w:i/>
          <w:sz w:val="20"/>
          <w:szCs w:val="20"/>
        </w:rPr>
        <w:t>.</w:t>
      </w:r>
      <w:r w:rsidRPr="00C52589">
        <w:rPr>
          <w:rFonts w:ascii="Arial" w:hAnsi="Arial" w:cs="Arial"/>
          <w:b/>
          <w:bCs/>
          <w:i/>
          <w:sz w:val="20"/>
          <w:szCs w:val="20"/>
        </w:rPr>
        <w:t xml:space="preserve"> členu:</w:t>
      </w:r>
    </w:p>
    <w:p w14:paraId="2785A041" w14:textId="77777777" w:rsidR="00E2171B" w:rsidRPr="00C52589" w:rsidRDefault="00E2171B" w:rsidP="000C598E">
      <w:pPr>
        <w:spacing w:after="0" w:line="240" w:lineRule="auto"/>
        <w:jc w:val="both"/>
        <w:rPr>
          <w:rFonts w:ascii="Arial" w:hAnsi="Arial" w:cs="Arial"/>
          <w:iCs/>
          <w:sz w:val="20"/>
          <w:szCs w:val="20"/>
        </w:rPr>
      </w:pPr>
    </w:p>
    <w:p w14:paraId="28433622" w14:textId="3DFE9DFC" w:rsidR="00012EF5" w:rsidRPr="00C52589" w:rsidRDefault="00012EF5" w:rsidP="000C598E">
      <w:pPr>
        <w:spacing w:after="0" w:line="240" w:lineRule="auto"/>
        <w:jc w:val="both"/>
        <w:rPr>
          <w:rFonts w:ascii="Arial" w:hAnsi="Arial" w:cs="Arial"/>
          <w:iCs/>
          <w:sz w:val="20"/>
          <w:szCs w:val="20"/>
        </w:rPr>
      </w:pPr>
      <w:r w:rsidRPr="00C52589">
        <w:rPr>
          <w:rFonts w:ascii="Arial" w:hAnsi="Arial" w:cs="Arial"/>
          <w:iCs/>
          <w:sz w:val="20"/>
          <w:szCs w:val="20"/>
        </w:rPr>
        <w:t>Dodajamo novi delovni mesti VI. tarifnega razreda, knjigovodja in administrator, ki j</w:t>
      </w:r>
      <w:r w:rsidR="00D23062">
        <w:rPr>
          <w:rFonts w:ascii="Arial" w:hAnsi="Arial" w:cs="Arial"/>
          <w:iCs/>
          <w:sz w:val="20"/>
          <w:szCs w:val="20"/>
        </w:rPr>
        <w:t>u</w:t>
      </w:r>
      <w:r w:rsidRPr="00C52589">
        <w:rPr>
          <w:rFonts w:ascii="Arial" w:hAnsi="Arial" w:cs="Arial"/>
          <w:iCs/>
          <w:sz w:val="20"/>
          <w:szCs w:val="20"/>
        </w:rPr>
        <w:t xml:space="preserve"> izenačujemo s področjem osnovnega šolstva. </w:t>
      </w:r>
    </w:p>
    <w:p w14:paraId="2B30EBF7" w14:textId="77777777" w:rsidR="00012EF5" w:rsidRPr="00C52589" w:rsidRDefault="00012EF5" w:rsidP="000C598E">
      <w:pPr>
        <w:spacing w:after="0" w:line="240" w:lineRule="auto"/>
        <w:jc w:val="both"/>
        <w:rPr>
          <w:rFonts w:ascii="Arial" w:hAnsi="Arial" w:cs="Arial"/>
          <w:iCs/>
          <w:sz w:val="20"/>
          <w:szCs w:val="20"/>
        </w:rPr>
      </w:pPr>
    </w:p>
    <w:p w14:paraId="71F63C20" w14:textId="4003C854" w:rsidR="00E2171B" w:rsidRPr="00C52589" w:rsidRDefault="00E2171B" w:rsidP="00E2171B">
      <w:pPr>
        <w:spacing w:after="0" w:line="240" w:lineRule="auto"/>
        <w:jc w:val="both"/>
        <w:rPr>
          <w:rFonts w:ascii="Arial" w:hAnsi="Arial" w:cs="Arial"/>
          <w:b/>
          <w:bCs/>
          <w:i/>
          <w:sz w:val="20"/>
          <w:szCs w:val="20"/>
        </w:rPr>
      </w:pPr>
      <w:r w:rsidRPr="00C52589">
        <w:rPr>
          <w:rFonts w:ascii="Arial" w:hAnsi="Arial" w:cs="Arial"/>
          <w:b/>
          <w:bCs/>
          <w:i/>
          <w:sz w:val="20"/>
          <w:szCs w:val="20"/>
        </w:rPr>
        <w:t xml:space="preserve">K </w:t>
      </w:r>
      <w:r w:rsidR="00992606">
        <w:rPr>
          <w:rFonts w:ascii="Arial" w:hAnsi="Arial" w:cs="Arial"/>
          <w:b/>
          <w:bCs/>
          <w:i/>
          <w:sz w:val="20"/>
          <w:szCs w:val="20"/>
        </w:rPr>
        <w:t>7</w:t>
      </w:r>
      <w:r w:rsidRPr="00C52589">
        <w:rPr>
          <w:rFonts w:ascii="Arial" w:hAnsi="Arial" w:cs="Arial"/>
          <w:b/>
          <w:bCs/>
          <w:i/>
          <w:sz w:val="20"/>
          <w:szCs w:val="20"/>
        </w:rPr>
        <w:t>. členu:</w:t>
      </w:r>
    </w:p>
    <w:p w14:paraId="0F4C0205" w14:textId="77777777" w:rsidR="00E2171B" w:rsidRPr="00C52589" w:rsidRDefault="00E2171B" w:rsidP="000C598E">
      <w:pPr>
        <w:spacing w:after="0" w:line="240" w:lineRule="auto"/>
        <w:jc w:val="both"/>
        <w:rPr>
          <w:rFonts w:ascii="Arial" w:hAnsi="Arial" w:cs="Arial"/>
          <w:iCs/>
          <w:sz w:val="20"/>
          <w:szCs w:val="20"/>
        </w:rPr>
      </w:pPr>
    </w:p>
    <w:p w14:paraId="4BF7D979" w14:textId="38F918E7" w:rsidR="004151A9" w:rsidRPr="00C52589" w:rsidRDefault="009C31ED" w:rsidP="000C598E">
      <w:pPr>
        <w:spacing w:after="0" w:line="240" w:lineRule="auto"/>
        <w:jc w:val="both"/>
        <w:rPr>
          <w:rFonts w:ascii="Arial" w:hAnsi="Arial" w:cs="Arial"/>
          <w:iCs/>
          <w:sz w:val="20"/>
          <w:szCs w:val="20"/>
        </w:rPr>
      </w:pPr>
      <w:r w:rsidRPr="00C52589">
        <w:rPr>
          <w:rFonts w:ascii="Arial" w:hAnsi="Arial" w:cs="Arial"/>
          <w:iCs/>
          <w:sz w:val="20"/>
          <w:szCs w:val="20"/>
        </w:rPr>
        <w:t>K delovnemu mestu čistilec se dodaja tarifni razred, normativ  čistilne površine se ne spreminja. Za delovno mesto čistilec novela pravilnika določa tarifni razred II in tarifni razred III</w:t>
      </w:r>
      <w:r w:rsidR="007B62EE">
        <w:rPr>
          <w:rFonts w:ascii="Arial" w:hAnsi="Arial" w:cs="Arial"/>
          <w:iCs/>
          <w:sz w:val="20"/>
          <w:szCs w:val="20"/>
        </w:rPr>
        <w:t>. K</w:t>
      </w:r>
      <w:r w:rsidRPr="00C52589">
        <w:rPr>
          <w:rFonts w:ascii="Arial" w:hAnsi="Arial" w:cs="Arial"/>
          <w:iCs/>
          <w:sz w:val="20"/>
          <w:szCs w:val="20"/>
        </w:rPr>
        <w:t xml:space="preserve"> tarifnemu razredu se v drugem odstavku člena določa ustrezna stopnja izobrazbe.</w:t>
      </w:r>
    </w:p>
    <w:p w14:paraId="18F55755" w14:textId="77777777" w:rsidR="004151A9" w:rsidRPr="00C52589" w:rsidRDefault="004151A9" w:rsidP="000C598E">
      <w:pPr>
        <w:spacing w:after="0" w:line="240" w:lineRule="auto"/>
        <w:jc w:val="both"/>
        <w:rPr>
          <w:rFonts w:ascii="Arial" w:hAnsi="Arial" w:cs="Arial"/>
          <w:iCs/>
          <w:sz w:val="20"/>
          <w:szCs w:val="20"/>
        </w:rPr>
      </w:pPr>
    </w:p>
    <w:p w14:paraId="0089E6C9" w14:textId="7D8464A7" w:rsidR="004151A9" w:rsidRPr="00C52589" w:rsidRDefault="00E2171B" w:rsidP="000C598E">
      <w:pPr>
        <w:spacing w:after="0" w:line="240" w:lineRule="auto"/>
        <w:jc w:val="both"/>
        <w:rPr>
          <w:rFonts w:ascii="Arial" w:hAnsi="Arial" w:cs="Arial"/>
          <w:b/>
          <w:bCs/>
          <w:i/>
          <w:sz w:val="20"/>
          <w:szCs w:val="20"/>
        </w:rPr>
      </w:pPr>
      <w:r w:rsidRPr="00C52589">
        <w:rPr>
          <w:rFonts w:ascii="Arial" w:hAnsi="Arial" w:cs="Arial"/>
          <w:b/>
          <w:bCs/>
          <w:i/>
          <w:sz w:val="20"/>
          <w:szCs w:val="20"/>
        </w:rPr>
        <w:t xml:space="preserve">K </w:t>
      </w:r>
      <w:r w:rsidR="00992606">
        <w:rPr>
          <w:rFonts w:ascii="Arial" w:hAnsi="Arial" w:cs="Arial"/>
          <w:b/>
          <w:bCs/>
          <w:i/>
          <w:sz w:val="20"/>
          <w:szCs w:val="20"/>
        </w:rPr>
        <w:t>8</w:t>
      </w:r>
      <w:r w:rsidRPr="00C52589">
        <w:rPr>
          <w:rFonts w:ascii="Arial" w:hAnsi="Arial" w:cs="Arial"/>
          <w:b/>
          <w:bCs/>
          <w:i/>
          <w:sz w:val="20"/>
          <w:szCs w:val="20"/>
        </w:rPr>
        <w:t>. členu:</w:t>
      </w:r>
    </w:p>
    <w:p w14:paraId="7B2B9868" w14:textId="77777777" w:rsidR="00E2171B" w:rsidRPr="00C52589" w:rsidRDefault="00E2171B" w:rsidP="000C598E">
      <w:pPr>
        <w:spacing w:after="0" w:line="240" w:lineRule="auto"/>
        <w:jc w:val="both"/>
        <w:rPr>
          <w:rFonts w:ascii="Arial" w:hAnsi="Arial" w:cs="Arial"/>
          <w:b/>
          <w:bCs/>
          <w:i/>
          <w:sz w:val="20"/>
          <w:szCs w:val="20"/>
        </w:rPr>
      </w:pPr>
    </w:p>
    <w:p w14:paraId="4E9C3515" w14:textId="000F7EE6" w:rsidR="00175D4F" w:rsidRPr="00C52589" w:rsidRDefault="004151A9" w:rsidP="000C598E">
      <w:pPr>
        <w:spacing w:after="0" w:line="240" w:lineRule="auto"/>
        <w:jc w:val="both"/>
        <w:rPr>
          <w:rFonts w:ascii="Arial" w:hAnsi="Arial" w:cs="Arial"/>
          <w:iCs/>
          <w:sz w:val="20"/>
          <w:szCs w:val="20"/>
        </w:rPr>
      </w:pPr>
      <w:r w:rsidRPr="00C52589">
        <w:rPr>
          <w:rFonts w:ascii="Arial" w:hAnsi="Arial" w:cs="Arial"/>
          <w:iCs/>
          <w:sz w:val="20"/>
          <w:szCs w:val="20"/>
        </w:rPr>
        <w:t xml:space="preserve">V členu je dodano delovno mesto hišnik </w:t>
      </w:r>
      <w:r w:rsidR="00BE69CF">
        <w:rPr>
          <w:rFonts w:ascii="Arial" w:hAnsi="Arial" w:cs="Arial"/>
          <w:iCs/>
          <w:sz w:val="20"/>
          <w:szCs w:val="20"/>
        </w:rPr>
        <w:t>v</w:t>
      </w:r>
      <w:r w:rsidRPr="00C52589">
        <w:rPr>
          <w:rFonts w:ascii="Arial" w:hAnsi="Arial" w:cs="Arial"/>
          <w:iCs/>
          <w:sz w:val="20"/>
          <w:szCs w:val="20"/>
        </w:rPr>
        <w:t xml:space="preserve"> </w:t>
      </w:r>
      <w:proofErr w:type="spellStart"/>
      <w:r w:rsidRPr="00C52589">
        <w:rPr>
          <w:rFonts w:ascii="Arial" w:hAnsi="Arial" w:cs="Arial"/>
          <w:iCs/>
          <w:sz w:val="20"/>
          <w:szCs w:val="20"/>
        </w:rPr>
        <w:t>V</w:t>
      </w:r>
      <w:proofErr w:type="spellEnd"/>
      <w:r w:rsidRPr="00C52589">
        <w:rPr>
          <w:rFonts w:ascii="Arial" w:hAnsi="Arial" w:cs="Arial"/>
          <w:iCs/>
          <w:sz w:val="20"/>
          <w:szCs w:val="20"/>
        </w:rPr>
        <w:t>. tarifnem razredu. Dodano je še no</w:t>
      </w:r>
      <w:r w:rsidR="004269C8" w:rsidRPr="00C52589">
        <w:rPr>
          <w:rFonts w:ascii="Arial" w:hAnsi="Arial" w:cs="Arial"/>
          <w:iCs/>
          <w:sz w:val="20"/>
          <w:szCs w:val="20"/>
        </w:rPr>
        <w:t>v</w:t>
      </w:r>
      <w:r w:rsidRPr="00C52589">
        <w:rPr>
          <w:rFonts w:ascii="Arial" w:hAnsi="Arial" w:cs="Arial"/>
          <w:iCs/>
          <w:sz w:val="20"/>
          <w:szCs w:val="20"/>
        </w:rPr>
        <w:t xml:space="preserve">o delovno mesto Tehniški sodelavec VI, ki je </w:t>
      </w:r>
      <w:r w:rsidR="00691E91" w:rsidRPr="00C52589">
        <w:rPr>
          <w:rFonts w:ascii="Arial" w:hAnsi="Arial" w:cs="Arial"/>
          <w:iCs/>
          <w:sz w:val="20"/>
          <w:szCs w:val="20"/>
        </w:rPr>
        <w:t>določeno</w:t>
      </w:r>
      <w:r w:rsidRPr="00C52589">
        <w:rPr>
          <w:rFonts w:ascii="Arial" w:hAnsi="Arial" w:cs="Arial"/>
          <w:iCs/>
          <w:sz w:val="20"/>
          <w:szCs w:val="20"/>
        </w:rPr>
        <w:t xml:space="preserve"> z </w:t>
      </w:r>
      <w:r w:rsidR="00691E91" w:rsidRPr="00C52589">
        <w:rPr>
          <w:rFonts w:ascii="Arial" w:hAnsi="Arial" w:cs="Arial"/>
          <w:iCs/>
          <w:sz w:val="20"/>
          <w:szCs w:val="20"/>
        </w:rPr>
        <w:t>A</w:t>
      </w:r>
      <w:r w:rsidRPr="00C52589">
        <w:rPr>
          <w:rFonts w:ascii="Arial" w:hAnsi="Arial" w:cs="Arial"/>
          <w:iCs/>
          <w:sz w:val="20"/>
          <w:szCs w:val="20"/>
        </w:rPr>
        <w:t xml:space="preserve">neksom h KPVIZ. Delovno mesto v VI. tarifnem razredu je dodano zaradi potreb vrtcev, </w:t>
      </w:r>
      <w:r w:rsidR="00175D4F" w:rsidRPr="00C52589">
        <w:rPr>
          <w:rFonts w:ascii="Arial" w:hAnsi="Arial" w:cs="Arial"/>
          <w:iCs/>
          <w:sz w:val="20"/>
          <w:szCs w:val="20"/>
        </w:rPr>
        <w:t xml:space="preserve">saj sodobna tehnična oprema </w:t>
      </w:r>
      <w:r w:rsidR="004C5FD2" w:rsidRPr="00C52589">
        <w:rPr>
          <w:rFonts w:ascii="Arial" w:hAnsi="Arial" w:cs="Arial"/>
          <w:iCs/>
          <w:sz w:val="20"/>
          <w:szCs w:val="20"/>
        </w:rPr>
        <w:t xml:space="preserve">(v kuhinjah in pralnicah ter ogrevalni in prezračevalni sistemi v stavbah vrtcev) </w:t>
      </w:r>
      <w:r w:rsidR="00175D4F" w:rsidRPr="00C52589">
        <w:rPr>
          <w:rFonts w:ascii="Arial" w:hAnsi="Arial" w:cs="Arial"/>
          <w:iCs/>
          <w:sz w:val="20"/>
          <w:szCs w:val="20"/>
        </w:rPr>
        <w:t>za tekoče vzdrževanje terja nova strokovna znanja in veščine.</w:t>
      </w:r>
    </w:p>
    <w:p w14:paraId="675E03F4" w14:textId="77777777" w:rsidR="00175D4F" w:rsidRPr="00C52589" w:rsidRDefault="00175D4F" w:rsidP="000C598E">
      <w:pPr>
        <w:spacing w:after="0" w:line="240" w:lineRule="auto"/>
        <w:jc w:val="both"/>
        <w:rPr>
          <w:rFonts w:ascii="Arial" w:hAnsi="Arial" w:cs="Arial"/>
          <w:iCs/>
          <w:sz w:val="20"/>
          <w:szCs w:val="20"/>
        </w:rPr>
      </w:pPr>
    </w:p>
    <w:p w14:paraId="5CA2C312" w14:textId="3E7E4EA7" w:rsidR="00691E91" w:rsidRPr="00C52589" w:rsidRDefault="00691E91" w:rsidP="000C598E">
      <w:pPr>
        <w:spacing w:after="0" w:line="240" w:lineRule="auto"/>
        <w:jc w:val="both"/>
        <w:rPr>
          <w:rFonts w:ascii="Arial" w:hAnsi="Arial" w:cs="Arial"/>
          <w:iCs/>
          <w:sz w:val="20"/>
          <w:szCs w:val="20"/>
        </w:rPr>
      </w:pPr>
      <w:r w:rsidRPr="00C52589">
        <w:rPr>
          <w:rFonts w:ascii="Arial" w:hAnsi="Arial" w:cs="Arial"/>
          <w:iCs/>
          <w:sz w:val="20"/>
          <w:szCs w:val="20"/>
        </w:rPr>
        <w:lastRenderedPageBreak/>
        <w:t>Delovn</w:t>
      </w:r>
      <w:r w:rsidR="00BE69CF">
        <w:rPr>
          <w:rFonts w:ascii="Arial" w:hAnsi="Arial" w:cs="Arial"/>
          <w:iCs/>
          <w:sz w:val="20"/>
          <w:szCs w:val="20"/>
        </w:rPr>
        <w:t>o</w:t>
      </w:r>
      <w:r w:rsidRPr="00C52589">
        <w:rPr>
          <w:rFonts w:ascii="Arial" w:hAnsi="Arial" w:cs="Arial"/>
          <w:iCs/>
          <w:sz w:val="20"/>
          <w:szCs w:val="20"/>
        </w:rPr>
        <w:t xml:space="preserve"> mest</w:t>
      </w:r>
      <w:r w:rsidR="00BE69CF">
        <w:rPr>
          <w:rFonts w:ascii="Arial" w:hAnsi="Arial" w:cs="Arial"/>
          <w:iCs/>
          <w:sz w:val="20"/>
          <w:szCs w:val="20"/>
        </w:rPr>
        <w:t xml:space="preserve">o </w:t>
      </w:r>
      <w:r w:rsidRPr="00C52589">
        <w:rPr>
          <w:rFonts w:ascii="Arial" w:hAnsi="Arial" w:cs="Arial"/>
          <w:iCs/>
          <w:sz w:val="20"/>
          <w:szCs w:val="20"/>
        </w:rPr>
        <w:t xml:space="preserve">voznik </w:t>
      </w:r>
      <w:r w:rsidR="009731A8">
        <w:rPr>
          <w:rFonts w:ascii="Arial" w:hAnsi="Arial" w:cs="Arial"/>
          <w:iCs/>
          <w:sz w:val="20"/>
          <w:szCs w:val="20"/>
        </w:rPr>
        <w:t xml:space="preserve"> se preimenuje </w:t>
      </w:r>
      <w:r w:rsidR="008D5A4A">
        <w:rPr>
          <w:rFonts w:ascii="Arial" w:hAnsi="Arial" w:cs="Arial"/>
          <w:iCs/>
          <w:sz w:val="20"/>
          <w:szCs w:val="20"/>
        </w:rPr>
        <w:t>in</w:t>
      </w:r>
      <w:r w:rsidRPr="00C52589">
        <w:rPr>
          <w:rFonts w:ascii="Arial" w:hAnsi="Arial" w:cs="Arial"/>
          <w:iCs/>
          <w:sz w:val="20"/>
          <w:szCs w:val="20"/>
        </w:rPr>
        <w:t xml:space="preserve"> pridobi IV. tarifni razred.</w:t>
      </w:r>
    </w:p>
    <w:p w14:paraId="2749CDA2" w14:textId="77777777" w:rsidR="00691E91" w:rsidRPr="00C52589" w:rsidRDefault="00691E91" w:rsidP="000C598E">
      <w:pPr>
        <w:spacing w:after="0" w:line="240" w:lineRule="auto"/>
        <w:jc w:val="both"/>
        <w:rPr>
          <w:rFonts w:ascii="Arial" w:hAnsi="Arial" w:cs="Arial"/>
          <w:iCs/>
          <w:sz w:val="20"/>
          <w:szCs w:val="20"/>
        </w:rPr>
      </w:pPr>
    </w:p>
    <w:p w14:paraId="3FC0AEBA" w14:textId="788206E5" w:rsidR="00691E91" w:rsidRDefault="00691E91" w:rsidP="000C598E">
      <w:pPr>
        <w:spacing w:after="0" w:line="240" w:lineRule="auto"/>
        <w:jc w:val="both"/>
        <w:rPr>
          <w:rFonts w:ascii="Arial" w:hAnsi="Arial" w:cs="Arial"/>
          <w:iCs/>
          <w:sz w:val="20"/>
          <w:szCs w:val="20"/>
        </w:rPr>
      </w:pPr>
      <w:r w:rsidRPr="00C52589">
        <w:rPr>
          <w:rFonts w:ascii="Arial" w:hAnsi="Arial" w:cs="Arial"/>
          <w:iCs/>
          <w:sz w:val="20"/>
          <w:szCs w:val="20"/>
        </w:rPr>
        <w:t>Za tarifne razrede je v drugem odstavku člena dodana zahtevana stopnja izobrazbe.</w:t>
      </w:r>
    </w:p>
    <w:p w14:paraId="417766C8" w14:textId="2BB982F6" w:rsidR="005420BF" w:rsidRPr="00C52589" w:rsidRDefault="005420BF" w:rsidP="000C598E">
      <w:pPr>
        <w:spacing w:after="0" w:line="240" w:lineRule="auto"/>
        <w:jc w:val="both"/>
        <w:rPr>
          <w:rFonts w:ascii="Arial" w:hAnsi="Arial" w:cs="Arial"/>
          <w:iCs/>
          <w:sz w:val="20"/>
          <w:szCs w:val="20"/>
        </w:rPr>
      </w:pPr>
      <w:r>
        <w:rPr>
          <w:rFonts w:ascii="Arial" w:hAnsi="Arial" w:cs="Arial"/>
          <w:iCs/>
          <w:sz w:val="20"/>
          <w:szCs w:val="20"/>
        </w:rPr>
        <w:t xml:space="preserve">Iz evidence zaposlenih na </w:t>
      </w:r>
      <w:r w:rsidR="00BA1538">
        <w:rPr>
          <w:rFonts w:ascii="Arial" w:hAnsi="Arial" w:cs="Arial"/>
          <w:iCs/>
          <w:sz w:val="20"/>
          <w:szCs w:val="20"/>
        </w:rPr>
        <w:t>področju</w:t>
      </w:r>
      <w:r>
        <w:rPr>
          <w:rFonts w:ascii="Arial" w:hAnsi="Arial" w:cs="Arial"/>
          <w:iCs/>
          <w:sz w:val="20"/>
          <w:szCs w:val="20"/>
        </w:rPr>
        <w:t xml:space="preserve"> vzgoje in izobraževanja je razvidno, da na dan 1. 1. 2025 vrtci nimajo več zaposlenih kurjačev. Zato je to delovno mesto v pravilniku opuščeno.</w:t>
      </w:r>
    </w:p>
    <w:p w14:paraId="14450091" w14:textId="77777777" w:rsidR="00691E91" w:rsidRPr="00C52589" w:rsidRDefault="00691E91" w:rsidP="000C598E">
      <w:pPr>
        <w:spacing w:after="0" w:line="240" w:lineRule="auto"/>
        <w:jc w:val="both"/>
        <w:rPr>
          <w:rFonts w:ascii="Arial" w:hAnsi="Arial" w:cs="Arial"/>
          <w:iCs/>
          <w:sz w:val="20"/>
          <w:szCs w:val="20"/>
        </w:rPr>
      </w:pPr>
    </w:p>
    <w:p w14:paraId="6FFB69FB" w14:textId="11A9208F" w:rsidR="00691E91" w:rsidRPr="00C52589" w:rsidRDefault="00691E91" w:rsidP="000C598E">
      <w:pPr>
        <w:spacing w:after="0" w:line="240" w:lineRule="auto"/>
        <w:jc w:val="both"/>
        <w:rPr>
          <w:rFonts w:ascii="Arial" w:hAnsi="Arial" w:cs="Arial"/>
          <w:b/>
          <w:bCs/>
          <w:i/>
          <w:sz w:val="20"/>
          <w:szCs w:val="20"/>
        </w:rPr>
      </w:pPr>
      <w:r w:rsidRPr="00C52589">
        <w:rPr>
          <w:rFonts w:ascii="Arial" w:hAnsi="Arial" w:cs="Arial"/>
          <w:b/>
          <w:bCs/>
          <w:i/>
          <w:sz w:val="20"/>
          <w:szCs w:val="20"/>
        </w:rPr>
        <w:t xml:space="preserve">K </w:t>
      </w:r>
      <w:r w:rsidR="00992606">
        <w:rPr>
          <w:rFonts w:ascii="Arial" w:hAnsi="Arial" w:cs="Arial"/>
          <w:b/>
          <w:bCs/>
          <w:i/>
          <w:sz w:val="20"/>
          <w:szCs w:val="20"/>
        </w:rPr>
        <w:t>9</w:t>
      </w:r>
      <w:r w:rsidRPr="00C52589">
        <w:rPr>
          <w:rFonts w:ascii="Arial" w:hAnsi="Arial" w:cs="Arial"/>
          <w:b/>
          <w:bCs/>
          <w:i/>
          <w:sz w:val="20"/>
          <w:szCs w:val="20"/>
        </w:rPr>
        <w:t>. členu:</w:t>
      </w:r>
    </w:p>
    <w:p w14:paraId="0F36FB10" w14:textId="77777777" w:rsidR="004208FB" w:rsidRPr="00C52589" w:rsidRDefault="004208FB" w:rsidP="000C598E">
      <w:pPr>
        <w:spacing w:after="0" w:line="240" w:lineRule="auto"/>
        <w:jc w:val="both"/>
        <w:rPr>
          <w:rFonts w:ascii="Arial" w:hAnsi="Arial" w:cs="Arial"/>
          <w:iCs/>
          <w:sz w:val="20"/>
          <w:szCs w:val="20"/>
        </w:rPr>
      </w:pPr>
    </w:p>
    <w:p w14:paraId="3284FC55" w14:textId="097EB392" w:rsidR="000100C5" w:rsidRPr="00C52589" w:rsidRDefault="00691E91" w:rsidP="000100C5">
      <w:pPr>
        <w:spacing w:after="0" w:line="240" w:lineRule="auto"/>
        <w:jc w:val="both"/>
        <w:rPr>
          <w:rFonts w:ascii="Arial" w:hAnsi="Arial" w:cs="Arial"/>
          <w:iCs/>
          <w:sz w:val="20"/>
          <w:szCs w:val="20"/>
        </w:rPr>
      </w:pPr>
      <w:r w:rsidRPr="00C52589">
        <w:rPr>
          <w:rFonts w:ascii="Arial" w:hAnsi="Arial" w:cs="Arial"/>
          <w:iCs/>
          <w:sz w:val="20"/>
          <w:szCs w:val="20"/>
        </w:rPr>
        <w:t>Člen določa</w:t>
      </w:r>
      <w:r w:rsidR="000100C5">
        <w:rPr>
          <w:rFonts w:ascii="Arial" w:hAnsi="Arial" w:cs="Arial"/>
          <w:iCs/>
          <w:sz w:val="20"/>
          <w:szCs w:val="20"/>
        </w:rPr>
        <w:t xml:space="preserve">, da bo strokovna skupina vrtca lahko odločila, </w:t>
      </w:r>
      <w:r w:rsidR="000100C5" w:rsidRPr="00C52589">
        <w:rPr>
          <w:rFonts w:ascii="Arial" w:hAnsi="Arial" w:cs="Arial"/>
          <w:iCs/>
          <w:sz w:val="20"/>
          <w:szCs w:val="20"/>
        </w:rPr>
        <w:t>da je v oddelku do konca šolskega leta lahko več otrok s posebnimi potrebami</w:t>
      </w:r>
      <w:r w:rsidR="00BE2444">
        <w:rPr>
          <w:rFonts w:ascii="Arial" w:hAnsi="Arial" w:cs="Arial"/>
          <w:iCs/>
          <w:sz w:val="20"/>
          <w:szCs w:val="20"/>
        </w:rPr>
        <w:t>, kot to določa pravilo iz prvega odstavka 29. člena pravilnika.</w:t>
      </w:r>
    </w:p>
    <w:p w14:paraId="0E82A9A1" w14:textId="1BEE815D" w:rsidR="00691E91" w:rsidRPr="00C52589" w:rsidRDefault="000100C5" w:rsidP="000C598E">
      <w:pPr>
        <w:spacing w:after="0" w:line="240" w:lineRule="auto"/>
        <w:jc w:val="both"/>
        <w:rPr>
          <w:rFonts w:ascii="Arial" w:hAnsi="Arial" w:cs="Arial"/>
          <w:iCs/>
          <w:sz w:val="20"/>
          <w:szCs w:val="20"/>
        </w:rPr>
      </w:pPr>
      <w:r>
        <w:rPr>
          <w:rFonts w:ascii="Arial" w:hAnsi="Arial" w:cs="Arial"/>
          <w:iCs/>
          <w:sz w:val="20"/>
          <w:szCs w:val="20"/>
        </w:rPr>
        <w:t xml:space="preserve"> </w:t>
      </w:r>
      <w:r w:rsidR="00691E91" w:rsidRPr="00C52589">
        <w:rPr>
          <w:rFonts w:ascii="Arial" w:hAnsi="Arial" w:cs="Arial"/>
          <w:iCs/>
          <w:sz w:val="20"/>
          <w:szCs w:val="20"/>
        </w:rPr>
        <w:t xml:space="preserve"> </w:t>
      </w:r>
    </w:p>
    <w:p w14:paraId="49B51AA3" w14:textId="62D5BB21" w:rsidR="00691E91" w:rsidRPr="00C52589" w:rsidRDefault="00691E91" w:rsidP="000C598E">
      <w:pPr>
        <w:spacing w:after="0" w:line="240" w:lineRule="auto"/>
        <w:jc w:val="both"/>
        <w:rPr>
          <w:rFonts w:ascii="Arial" w:hAnsi="Arial" w:cs="Arial"/>
          <w:b/>
          <w:bCs/>
          <w:i/>
          <w:sz w:val="20"/>
          <w:szCs w:val="20"/>
        </w:rPr>
      </w:pPr>
      <w:r w:rsidRPr="00C52589">
        <w:rPr>
          <w:rFonts w:ascii="Arial" w:hAnsi="Arial" w:cs="Arial"/>
          <w:b/>
          <w:bCs/>
          <w:i/>
          <w:sz w:val="20"/>
          <w:szCs w:val="20"/>
        </w:rPr>
        <w:t xml:space="preserve">K </w:t>
      </w:r>
      <w:r w:rsidR="00992606">
        <w:rPr>
          <w:rFonts w:ascii="Arial" w:hAnsi="Arial" w:cs="Arial"/>
          <w:b/>
          <w:bCs/>
          <w:i/>
          <w:sz w:val="20"/>
          <w:szCs w:val="20"/>
        </w:rPr>
        <w:t>10</w:t>
      </w:r>
      <w:r w:rsidRPr="00C52589">
        <w:rPr>
          <w:rFonts w:ascii="Arial" w:hAnsi="Arial" w:cs="Arial"/>
          <w:b/>
          <w:bCs/>
          <w:i/>
          <w:sz w:val="20"/>
          <w:szCs w:val="20"/>
        </w:rPr>
        <w:t>. členu:</w:t>
      </w:r>
    </w:p>
    <w:p w14:paraId="2827D192" w14:textId="77777777" w:rsidR="00691E91" w:rsidRPr="00C52589" w:rsidRDefault="00691E91" w:rsidP="000C598E">
      <w:pPr>
        <w:spacing w:after="0" w:line="240" w:lineRule="auto"/>
        <w:jc w:val="both"/>
        <w:rPr>
          <w:rFonts w:ascii="Arial" w:hAnsi="Arial" w:cs="Arial"/>
          <w:iCs/>
          <w:sz w:val="20"/>
          <w:szCs w:val="20"/>
        </w:rPr>
      </w:pPr>
    </w:p>
    <w:p w14:paraId="1F39CA0E" w14:textId="0CA53541" w:rsidR="00C52589" w:rsidRDefault="00691E91" w:rsidP="000C598E">
      <w:pPr>
        <w:spacing w:after="0" w:line="240" w:lineRule="auto"/>
        <w:jc w:val="both"/>
        <w:rPr>
          <w:rFonts w:ascii="Arial" w:hAnsi="Arial" w:cs="Arial"/>
          <w:iCs/>
          <w:sz w:val="20"/>
          <w:szCs w:val="20"/>
        </w:rPr>
      </w:pPr>
      <w:r w:rsidRPr="00C52589">
        <w:rPr>
          <w:rFonts w:ascii="Arial" w:hAnsi="Arial" w:cs="Arial"/>
          <w:iCs/>
          <w:sz w:val="20"/>
          <w:szCs w:val="20"/>
        </w:rPr>
        <w:t>Člen se vsebinsko spreminja, tako, da mora občina, ki vrtcu ugodi ugodnejši normativ delovnih mest, zagotoviti financiranje iz</w:t>
      </w:r>
      <w:r w:rsidR="007A6BCF">
        <w:rPr>
          <w:rFonts w:ascii="Arial" w:hAnsi="Arial" w:cs="Arial"/>
          <w:iCs/>
          <w:sz w:val="20"/>
          <w:szCs w:val="20"/>
        </w:rPr>
        <w:t xml:space="preserve"> drugih </w:t>
      </w:r>
      <w:r w:rsidRPr="00C52589">
        <w:rPr>
          <w:rFonts w:ascii="Arial" w:hAnsi="Arial" w:cs="Arial"/>
          <w:iCs/>
          <w:sz w:val="20"/>
          <w:szCs w:val="20"/>
        </w:rPr>
        <w:t xml:space="preserve"> virov</w:t>
      </w:r>
      <w:r w:rsidR="007A6BCF">
        <w:rPr>
          <w:rFonts w:ascii="Arial" w:hAnsi="Arial" w:cs="Arial"/>
          <w:iCs/>
          <w:sz w:val="20"/>
          <w:szCs w:val="20"/>
        </w:rPr>
        <w:t xml:space="preserve"> in ne iz cene programa vrtca.</w:t>
      </w:r>
    </w:p>
    <w:p w14:paraId="70436635" w14:textId="77777777" w:rsidR="00BC37C5" w:rsidRDefault="00BC37C5" w:rsidP="000C598E">
      <w:pPr>
        <w:spacing w:after="0" w:line="240" w:lineRule="auto"/>
        <w:jc w:val="both"/>
        <w:rPr>
          <w:rFonts w:ascii="Arial" w:hAnsi="Arial" w:cs="Arial"/>
          <w:iCs/>
          <w:sz w:val="20"/>
          <w:szCs w:val="20"/>
        </w:rPr>
      </w:pPr>
    </w:p>
    <w:p w14:paraId="3D78B77A" w14:textId="03DFAC6D" w:rsidR="00691E91" w:rsidRPr="00C52589" w:rsidRDefault="00691E91" w:rsidP="000C598E">
      <w:pPr>
        <w:spacing w:after="0" w:line="240" w:lineRule="auto"/>
        <w:jc w:val="both"/>
        <w:rPr>
          <w:rFonts w:ascii="Arial" w:hAnsi="Arial" w:cs="Arial"/>
          <w:b/>
          <w:bCs/>
          <w:i/>
          <w:sz w:val="20"/>
          <w:szCs w:val="20"/>
        </w:rPr>
      </w:pPr>
      <w:r w:rsidRPr="00C52589">
        <w:rPr>
          <w:rFonts w:ascii="Arial" w:hAnsi="Arial" w:cs="Arial"/>
          <w:b/>
          <w:bCs/>
          <w:i/>
          <w:sz w:val="20"/>
          <w:szCs w:val="20"/>
        </w:rPr>
        <w:t>K</w:t>
      </w:r>
      <w:r w:rsidR="00255DE0" w:rsidRPr="00C52589">
        <w:rPr>
          <w:rFonts w:ascii="Arial" w:hAnsi="Arial" w:cs="Arial"/>
          <w:b/>
          <w:bCs/>
          <w:i/>
          <w:sz w:val="20"/>
          <w:szCs w:val="20"/>
        </w:rPr>
        <w:t xml:space="preserve"> </w:t>
      </w:r>
      <w:r w:rsidR="00250FBB" w:rsidRPr="00C52589">
        <w:rPr>
          <w:rFonts w:ascii="Arial" w:hAnsi="Arial" w:cs="Arial"/>
          <w:b/>
          <w:bCs/>
          <w:i/>
          <w:sz w:val="20"/>
          <w:szCs w:val="20"/>
        </w:rPr>
        <w:t>1</w:t>
      </w:r>
      <w:r w:rsidR="00992606">
        <w:rPr>
          <w:rFonts w:ascii="Arial" w:hAnsi="Arial" w:cs="Arial"/>
          <w:b/>
          <w:bCs/>
          <w:i/>
          <w:sz w:val="20"/>
          <w:szCs w:val="20"/>
        </w:rPr>
        <w:t>1</w:t>
      </w:r>
      <w:r w:rsidRPr="00C52589">
        <w:rPr>
          <w:rFonts w:ascii="Arial" w:hAnsi="Arial" w:cs="Arial"/>
          <w:b/>
          <w:bCs/>
          <w:i/>
          <w:sz w:val="20"/>
          <w:szCs w:val="20"/>
        </w:rPr>
        <w:t>. členu:</w:t>
      </w:r>
    </w:p>
    <w:p w14:paraId="53805195" w14:textId="77777777" w:rsidR="00691E91" w:rsidRPr="00C52589" w:rsidRDefault="00691E91" w:rsidP="000C598E">
      <w:pPr>
        <w:spacing w:after="0" w:line="240" w:lineRule="auto"/>
        <w:jc w:val="both"/>
        <w:rPr>
          <w:rFonts w:ascii="Arial" w:hAnsi="Arial" w:cs="Arial"/>
          <w:iCs/>
          <w:sz w:val="20"/>
          <w:szCs w:val="20"/>
        </w:rPr>
      </w:pPr>
    </w:p>
    <w:p w14:paraId="6E13A125" w14:textId="4FB07503" w:rsidR="00691E91" w:rsidRPr="00C52589" w:rsidRDefault="00691E91" w:rsidP="000C598E">
      <w:pPr>
        <w:spacing w:after="0" w:line="240" w:lineRule="auto"/>
        <w:jc w:val="both"/>
        <w:rPr>
          <w:rFonts w:ascii="Arial" w:hAnsi="Arial" w:cs="Arial"/>
          <w:iCs/>
          <w:sz w:val="20"/>
          <w:szCs w:val="20"/>
        </w:rPr>
      </w:pPr>
      <w:r w:rsidRPr="00C52589">
        <w:rPr>
          <w:rFonts w:ascii="Arial" w:hAnsi="Arial" w:cs="Arial"/>
          <w:iCs/>
          <w:sz w:val="20"/>
          <w:szCs w:val="20"/>
        </w:rPr>
        <w:t>Posebna določba določa osnovni  standard za dodatno strokovno pomoč otrokom. Zahtevnejše storitve vrtec pridobi iz centra za zgodnjo obravnavo oziroma iz zavodov za vzgojo in izobraževanje otrok in mladostnikov s posebnimi potrebami.</w:t>
      </w:r>
    </w:p>
    <w:p w14:paraId="08385C22" w14:textId="77777777" w:rsidR="000B2F06" w:rsidRPr="00C52589" w:rsidRDefault="000B2F06" w:rsidP="000C598E">
      <w:pPr>
        <w:spacing w:after="0" w:line="240" w:lineRule="auto"/>
        <w:jc w:val="both"/>
        <w:rPr>
          <w:rFonts w:ascii="Arial" w:hAnsi="Arial" w:cs="Arial"/>
          <w:iCs/>
          <w:sz w:val="20"/>
          <w:szCs w:val="20"/>
        </w:rPr>
      </w:pPr>
    </w:p>
    <w:p w14:paraId="096E09D4" w14:textId="4424803B" w:rsidR="00691E91" w:rsidRPr="00C52589" w:rsidRDefault="00691E91" w:rsidP="000C598E">
      <w:pPr>
        <w:spacing w:after="0" w:line="240" w:lineRule="auto"/>
        <w:jc w:val="both"/>
        <w:rPr>
          <w:rFonts w:ascii="Arial" w:hAnsi="Arial" w:cs="Arial"/>
          <w:b/>
          <w:bCs/>
          <w:i/>
          <w:sz w:val="20"/>
          <w:szCs w:val="20"/>
        </w:rPr>
      </w:pPr>
      <w:r w:rsidRPr="00C52589">
        <w:rPr>
          <w:rFonts w:ascii="Arial" w:hAnsi="Arial" w:cs="Arial"/>
          <w:b/>
          <w:bCs/>
          <w:i/>
          <w:sz w:val="20"/>
          <w:szCs w:val="20"/>
        </w:rPr>
        <w:t>K 1</w:t>
      </w:r>
      <w:r w:rsidR="00992606">
        <w:rPr>
          <w:rFonts w:ascii="Arial" w:hAnsi="Arial" w:cs="Arial"/>
          <w:b/>
          <w:bCs/>
          <w:i/>
          <w:sz w:val="20"/>
          <w:szCs w:val="20"/>
        </w:rPr>
        <w:t>2</w:t>
      </w:r>
      <w:r w:rsidRPr="00C52589">
        <w:rPr>
          <w:rFonts w:ascii="Arial" w:hAnsi="Arial" w:cs="Arial"/>
          <w:b/>
          <w:bCs/>
          <w:i/>
          <w:sz w:val="20"/>
          <w:szCs w:val="20"/>
        </w:rPr>
        <w:t>. členu:</w:t>
      </w:r>
    </w:p>
    <w:p w14:paraId="25D64F4D" w14:textId="77777777" w:rsidR="00691E91" w:rsidRPr="00C52589" w:rsidRDefault="00691E91" w:rsidP="000C598E">
      <w:pPr>
        <w:spacing w:after="0" w:line="240" w:lineRule="auto"/>
        <w:jc w:val="both"/>
        <w:rPr>
          <w:rFonts w:ascii="Arial" w:hAnsi="Arial" w:cs="Arial"/>
          <w:iCs/>
          <w:sz w:val="20"/>
          <w:szCs w:val="20"/>
        </w:rPr>
      </w:pPr>
    </w:p>
    <w:p w14:paraId="6DF55664" w14:textId="4BCD36FE" w:rsidR="00691E91" w:rsidRPr="00C52589" w:rsidRDefault="00452391" w:rsidP="000C598E">
      <w:pPr>
        <w:spacing w:after="0" w:line="240" w:lineRule="auto"/>
        <w:jc w:val="both"/>
        <w:rPr>
          <w:rFonts w:ascii="Arial" w:hAnsi="Arial" w:cs="Arial"/>
          <w:iCs/>
          <w:sz w:val="20"/>
          <w:szCs w:val="20"/>
        </w:rPr>
      </w:pPr>
      <w:r w:rsidRPr="00C52589">
        <w:rPr>
          <w:rFonts w:ascii="Arial" w:hAnsi="Arial" w:cs="Arial"/>
          <w:iCs/>
          <w:sz w:val="20"/>
          <w:szCs w:val="20"/>
        </w:rPr>
        <w:t xml:space="preserve">Prehodna določba, ki določa, da se obseg pomoči otroku, ki je za </w:t>
      </w:r>
      <w:r w:rsidR="006723A5">
        <w:rPr>
          <w:rFonts w:ascii="Arial" w:hAnsi="Arial" w:cs="Arial"/>
          <w:iCs/>
          <w:sz w:val="20"/>
          <w:szCs w:val="20"/>
        </w:rPr>
        <w:t>tekoče</w:t>
      </w:r>
      <w:r w:rsidRPr="00C52589">
        <w:rPr>
          <w:rFonts w:ascii="Arial" w:hAnsi="Arial" w:cs="Arial"/>
          <w:iCs/>
          <w:sz w:val="20"/>
          <w:szCs w:val="20"/>
        </w:rPr>
        <w:t xml:space="preserve"> šolsko leto že določen z ugotovitvenim sklepom, se uporablja do konca </w:t>
      </w:r>
      <w:r w:rsidR="006723A5">
        <w:rPr>
          <w:rFonts w:ascii="Arial" w:hAnsi="Arial" w:cs="Arial"/>
          <w:iCs/>
          <w:sz w:val="20"/>
          <w:szCs w:val="20"/>
        </w:rPr>
        <w:t>tekočega</w:t>
      </w:r>
      <w:r w:rsidR="00E743A8">
        <w:rPr>
          <w:rFonts w:ascii="Arial" w:hAnsi="Arial" w:cs="Arial"/>
          <w:iCs/>
          <w:sz w:val="20"/>
          <w:szCs w:val="20"/>
        </w:rPr>
        <w:t xml:space="preserve"> </w:t>
      </w:r>
      <w:r w:rsidRPr="00C52589">
        <w:rPr>
          <w:rFonts w:ascii="Arial" w:hAnsi="Arial" w:cs="Arial"/>
          <w:iCs/>
          <w:sz w:val="20"/>
          <w:szCs w:val="20"/>
        </w:rPr>
        <w:t xml:space="preserve">šolskega leta. </w:t>
      </w:r>
    </w:p>
    <w:p w14:paraId="6C92BA13" w14:textId="77777777" w:rsidR="00FC63DD" w:rsidRPr="00C52589" w:rsidRDefault="00FC63DD" w:rsidP="000C598E">
      <w:pPr>
        <w:spacing w:after="0" w:line="240" w:lineRule="auto"/>
        <w:jc w:val="both"/>
        <w:rPr>
          <w:rFonts w:ascii="Arial" w:hAnsi="Arial" w:cs="Arial"/>
          <w:iCs/>
          <w:sz w:val="20"/>
          <w:szCs w:val="20"/>
        </w:rPr>
      </w:pPr>
    </w:p>
    <w:p w14:paraId="6B4FC1EE" w14:textId="1C9265AD" w:rsidR="00452391" w:rsidRPr="00C52589" w:rsidRDefault="00452391" w:rsidP="000C598E">
      <w:pPr>
        <w:spacing w:after="0" w:line="240" w:lineRule="auto"/>
        <w:jc w:val="both"/>
        <w:rPr>
          <w:rFonts w:ascii="Arial" w:hAnsi="Arial" w:cs="Arial"/>
          <w:b/>
          <w:bCs/>
          <w:i/>
          <w:sz w:val="20"/>
          <w:szCs w:val="20"/>
        </w:rPr>
      </w:pPr>
      <w:r w:rsidRPr="00C52589">
        <w:rPr>
          <w:rFonts w:ascii="Arial" w:hAnsi="Arial" w:cs="Arial"/>
          <w:b/>
          <w:bCs/>
          <w:i/>
          <w:sz w:val="20"/>
          <w:szCs w:val="20"/>
        </w:rPr>
        <w:t>K 1</w:t>
      </w:r>
      <w:r w:rsidR="00992606">
        <w:rPr>
          <w:rFonts w:ascii="Arial" w:hAnsi="Arial" w:cs="Arial"/>
          <w:b/>
          <w:bCs/>
          <w:i/>
          <w:sz w:val="20"/>
          <w:szCs w:val="20"/>
        </w:rPr>
        <w:t>3</w:t>
      </w:r>
      <w:r w:rsidRPr="00C52589">
        <w:rPr>
          <w:rFonts w:ascii="Arial" w:hAnsi="Arial" w:cs="Arial"/>
          <w:b/>
          <w:bCs/>
          <w:i/>
          <w:sz w:val="20"/>
          <w:szCs w:val="20"/>
        </w:rPr>
        <w:t>. členu:</w:t>
      </w:r>
    </w:p>
    <w:p w14:paraId="28C670E8" w14:textId="77777777" w:rsidR="00FE6C1B" w:rsidRPr="00C52589" w:rsidRDefault="00FE6C1B" w:rsidP="000C598E">
      <w:pPr>
        <w:spacing w:after="0" w:line="240" w:lineRule="auto"/>
        <w:jc w:val="both"/>
        <w:rPr>
          <w:rFonts w:ascii="Arial" w:hAnsi="Arial" w:cs="Arial"/>
          <w:iCs/>
          <w:sz w:val="20"/>
          <w:szCs w:val="20"/>
        </w:rPr>
      </w:pPr>
    </w:p>
    <w:p w14:paraId="066161E0" w14:textId="143D9C5F" w:rsidR="00452391" w:rsidRPr="00C52589" w:rsidRDefault="00A15C67" w:rsidP="000C598E">
      <w:pPr>
        <w:spacing w:after="0" w:line="240" w:lineRule="auto"/>
        <w:jc w:val="both"/>
        <w:rPr>
          <w:rFonts w:ascii="Arial" w:hAnsi="Arial" w:cs="Arial"/>
          <w:iCs/>
          <w:sz w:val="20"/>
          <w:szCs w:val="20"/>
        </w:rPr>
      </w:pPr>
      <w:r>
        <w:rPr>
          <w:rFonts w:ascii="Arial" w:hAnsi="Arial" w:cs="Arial"/>
          <w:iCs/>
          <w:sz w:val="20"/>
          <w:szCs w:val="20"/>
        </w:rPr>
        <w:t xml:space="preserve">Člen določa, </w:t>
      </w:r>
      <w:r w:rsidR="00452391" w:rsidRPr="00C52589">
        <w:rPr>
          <w:rFonts w:ascii="Arial" w:hAnsi="Arial" w:cs="Arial"/>
          <w:iCs/>
          <w:sz w:val="20"/>
          <w:szCs w:val="20"/>
        </w:rPr>
        <w:t xml:space="preserve">da morajo </w:t>
      </w:r>
      <w:r w:rsidR="001A2CE8">
        <w:rPr>
          <w:rFonts w:ascii="Arial" w:hAnsi="Arial" w:cs="Arial"/>
          <w:iCs/>
          <w:sz w:val="20"/>
          <w:szCs w:val="20"/>
        </w:rPr>
        <w:t xml:space="preserve">vrtci </w:t>
      </w:r>
      <w:r w:rsidR="00452391" w:rsidRPr="00C52589">
        <w:rPr>
          <w:rFonts w:ascii="Arial" w:hAnsi="Arial" w:cs="Arial"/>
          <w:iCs/>
          <w:sz w:val="20"/>
          <w:szCs w:val="20"/>
        </w:rPr>
        <w:t>akte o sistemizaciji, kjer so navedena nova delovna mesta, ki jih določa Aneks h KPVIZ,</w:t>
      </w:r>
      <w:r w:rsidR="001A2CE8">
        <w:rPr>
          <w:rFonts w:ascii="Arial" w:hAnsi="Arial" w:cs="Arial"/>
          <w:iCs/>
          <w:sz w:val="20"/>
          <w:szCs w:val="20"/>
        </w:rPr>
        <w:t xml:space="preserve"> </w:t>
      </w:r>
      <w:r w:rsidR="00452391" w:rsidRPr="00C52589">
        <w:rPr>
          <w:rFonts w:ascii="Arial" w:hAnsi="Arial" w:cs="Arial"/>
          <w:iCs/>
          <w:sz w:val="20"/>
          <w:szCs w:val="20"/>
        </w:rPr>
        <w:t>sprejeti do 1. maja 2025.</w:t>
      </w:r>
    </w:p>
    <w:p w14:paraId="203E9733" w14:textId="77777777" w:rsidR="00FC63DD" w:rsidRPr="00C52589" w:rsidRDefault="00FC63DD" w:rsidP="000C598E">
      <w:pPr>
        <w:spacing w:after="0" w:line="240" w:lineRule="auto"/>
        <w:jc w:val="both"/>
        <w:rPr>
          <w:rFonts w:ascii="Arial" w:hAnsi="Arial" w:cs="Arial"/>
          <w:iCs/>
          <w:sz w:val="20"/>
          <w:szCs w:val="20"/>
        </w:rPr>
      </w:pPr>
    </w:p>
    <w:p w14:paraId="3F66EC61" w14:textId="1207B2F7" w:rsidR="00452391" w:rsidRPr="00C52589" w:rsidRDefault="00452391" w:rsidP="000C598E">
      <w:pPr>
        <w:spacing w:after="0" w:line="240" w:lineRule="auto"/>
        <w:jc w:val="both"/>
        <w:rPr>
          <w:rFonts w:ascii="Arial" w:hAnsi="Arial" w:cs="Arial"/>
          <w:b/>
          <w:bCs/>
          <w:i/>
          <w:sz w:val="20"/>
          <w:szCs w:val="20"/>
        </w:rPr>
      </w:pPr>
      <w:r w:rsidRPr="00C52589">
        <w:rPr>
          <w:rFonts w:ascii="Arial" w:hAnsi="Arial" w:cs="Arial"/>
          <w:b/>
          <w:bCs/>
          <w:i/>
          <w:sz w:val="20"/>
          <w:szCs w:val="20"/>
        </w:rPr>
        <w:t>K 1</w:t>
      </w:r>
      <w:r w:rsidR="00992606">
        <w:rPr>
          <w:rFonts w:ascii="Arial" w:hAnsi="Arial" w:cs="Arial"/>
          <w:b/>
          <w:bCs/>
          <w:i/>
          <w:sz w:val="20"/>
          <w:szCs w:val="20"/>
        </w:rPr>
        <w:t>4</w:t>
      </w:r>
      <w:r w:rsidRPr="00C52589">
        <w:rPr>
          <w:rFonts w:ascii="Arial" w:hAnsi="Arial" w:cs="Arial"/>
          <w:b/>
          <w:bCs/>
          <w:i/>
          <w:sz w:val="20"/>
          <w:szCs w:val="20"/>
        </w:rPr>
        <w:t>. členu:</w:t>
      </w:r>
    </w:p>
    <w:p w14:paraId="1F55E3B2" w14:textId="77777777" w:rsidR="00FE6C1B" w:rsidRPr="00C52589" w:rsidRDefault="00FE6C1B" w:rsidP="000C598E">
      <w:pPr>
        <w:spacing w:after="0" w:line="240" w:lineRule="auto"/>
        <w:jc w:val="both"/>
        <w:rPr>
          <w:rFonts w:ascii="Arial" w:hAnsi="Arial" w:cs="Arial"/>
          <w:iCs/>
          <w:sz w:val="20"/>
          <w:szCs w:val="20"/>
        </w:rPr>
      </w:pPr>
    </w:p>
    <w:p w14:paraId="718023C7" w14:textId="399FE607" w:rsidR="00452391" w:rsidRPr="004208FB" w:rsidRDefault="00452391" w:rsidP="000C598E">
      <w:pPr>
        <w:spacing w:after="0" w:line="240" w:lineRule="auto"/>
        <w:jc w:val="both"/>
        <w:rPr>
          <w:rFonts w:ascii="Arial" w:hAnsi="Arial" w:cs="Arial"/>
          <w:iCs/>
          <w:sz w:val="20"/>
          <w:szCs w:val="20"/>
        </w:rPr>
      </w:pPr>
      <w:r w:rsidRPr="00C52589">
        <w:rPr>
          <w:rFonts w:ascii="Arial" w:hAnsi="Arial" w:cs="Arial"/>
          <w:iCs/>
          <w:sz w:val="20"/>
          <w:szCs w:val="20"/>
        </w:rPr>
        <w:t xml:space="preserve">Končna določba, da </w:t>
      </w:r>
      <w:r w:rsidR="00FB29FC" w:rsidRPr="00C52589">
        <w:rPr>
          <w:rFonts w:ascii="Arial" w:hAnsi="Arial" w:cs="Arial"/>
          <w:iCs/>
          <w:sz w:val="20"/>
          <w:szCs w:val="20"/>
        </w:rPr>
        <w:t>začne</w:t>
      </w:r>
      <w:r w:rsidRPr="00C52589">
        <w:rPr>
          <w:rFonts w:ascii="Arial" w:hAnsi="Arial" w:cs="Arial"/>
          <w:iCs/>
          <w:sz w:val="20"/>
          <w:szCs w:val="20"/>
        </w:rPr>
        <w:t xml:space="preserve"> pravilnik veljati petnajsti dan po objavi v Uradnem listu. </w:t>
      </w:r>
    </w:p>
    <w:p w14:paraId="4F7A3B86" w14:textId="77777777" w:rsidR="00691E91" w:rsidRPr="004208FB" w:rsidRDefault="00691E91" w:rsidP="000C598E">
      <w:pPr>
        <w:spacing w:after="0" w:line="240" w:lineRule="auto"/>
        <w:jc w:val="both"/>
        <w:rPr>
          <w:rFonts w:ascii="Arial" w:hAnsi="Arial" w:cs="Arial"/>
          <w:iCs/>
          <w:sz w:val="20"/>
          <w:szCs w:val="20"/>
        </w:rPr>
      </w:pPr>
    </w:p>
    <w:p w14:paraId="336E2AB8" w14:textId="77777777" w:rsidR="004151A9" w:rsidRPr="004208FB" w:rsidRDefault="004151A9" w:rsidP="000C598E">
      <w:pPr>
        <w:spacing w:after="0" w:line="240" w:lineRule="auto"/>
        <w:jc w:val="both"/>
        <w:rPr>
          <w:rFonts w:ascii="Arial" w:hAnsi="Arial" w:cs="Arial"/>
          <w:iCs/>
          <w:sz w:val="20"/>
          <w:szCs w:val="20"/>
        </w:rPr>
      </w:pPr>
    </w:p>
    <w:p w14:paraId="0571C88E" w14:textId="77777777" w:rsidR="00391843" w:rsidRPr="004208FB" w:rsidRDefault="00391843" w:rsidP="000C598E">
      <w:pPr>
        <w:spacing w:after="0" w:line="240" w:lineRule="auto"/>
        <w:jc w:val="both"/>
        <w:rPr>
          <w:rFonts w:ascii="Arial" w:hAnsi="Arial" w:cs="Arial"/>
          <w:iCs/>
          <w:sz w:val="20"/>
          <w:szCs w:val="20"/>
        </w:rPr>
      </w:pPr>
    </w:p>
    <w:p w14:paraId="5462CBB1" w14:textId="77777777" w:rsidR="00012EF5" w:rsidRPr="004208FB" w:rsidRDefault="00012EF5" w:rsidP="000C598E">
      <w:pPr>
        <w:spacing w:after="0" w:line="240" w:lineRule="auto"/>
        <w:jc w:val="both"/>
        <w:rPr>
          <w:rFonts w:ascii="Arial" w:hAnsi="Arial" w:cs="Arial"/>
          <w:iCs/>
          <w:sz w:val="20"/>
          <w:szCs w:val="20"/>
        </w:rPr>
      </w:pPr>
    </w:p>
    <w:p w14:paraId="778C1430" w14:textId="77777777" w:rsidR="00012EF5" w:rsidRPr="004208FB" w:rsidRDefault="00012EF5" w:rsidP="000C598E">
      <w:pPr>
        <w:spacing w:after="0" w:line="240" w:lineRule="auto"/>
        <w:jc w:val="both"/>
        <w:rPr>
          <w:rFonts w:ascii="Arial" w:hAnsi="Arial" w:cs="Arial"/>
          <w:iCs/>
          <w:sz w:val="20"/>
          <w:szCs w:val="20"/>
        </w:rPr>
      </w:pPr>
    </w:p>
    <w:p w14:paraId="0D8EF01E" w14:textId="77777777" w:rsidR="007E2922" w:rsidRPr="004208FB" w:rsidRDefault="007E2922" w:rsidP="000C598E">
      <w:pPr>
        <w:spacing w:after="0" w:line="240" w:lineRule="auto"/>
        <w:jc w:val="both"/>
        <w:rPr>
          <w:rFonts w:ascii="Arial" w:hAnsi="Arial" w:cs="Arial"/>
          <w:iCs/>
          <w:sz w:val="20"/>
          <w:szCs w:val="20"/>
        </w:rPr>
      </w:pPr>
    </w:p>
    <w:p w14:paraId="3DA626B7" w14:textId="77777777" w:rsidR="007E2922" w:rsidRPr="004208FB" w:rsidRDefault="007E2922" w:rsidP="000C598E">
      <w:pPr>
        <w:spacing w:after="0" w:line="240" w:lineRule="auto"/>
        <w:jc w:val="both"/>
        <w:rPr>
          <w:rFonts w:ascii="Arial" w:hAnsi="Arial" w:cs="Arial"/>
          <w:iCs/>
          <w:sz w:val="20"/>
          <w:szCs w:val="20"/>
        </w:rPr>
      </w:pPr>
    </w:p>
    <w:p w14:paraId="5E10A5ED" w14:textId="77777777" w:rsidR="007E2922" w:rsidRPr="004208FB" w:rsidRDefault="007E2922" w:rsidP="000C598E">
      <w:pPr>
        <w:spacing w:after="0" w:line="240" w:lineRule="auto"/>
        <w:jc w:val="both"/>
        <w:rPr>
          <w:rFonts w:ascii="Arial" w:hAnsi="Arial" w:cs="Arial"/>
          <w:iCs/>
          <w:sz w:val="20"/>
          <w:szCs w:val="20"/>
        </w:rPr>
      </w:pPr>
    </w:p>
    <w:p w14:paraId="6B840710" w14:textId="77777777" w:rsidR="007E2922" w:rsidRPr="004208FB" w:rsidRDefault="007E2922" w:rsidP="000C598E">
      <w:pPr>
        <w:spacing w:after="0" w:line="240" w:lineRule="auto"/>
        <w:jc w:val="both"/>
        <w:rPr>
          <w:rFonts w:ascii="Arial" w:hAnsi="Arial" w:cs="Arial"/>
          <w:iCs/>
          <w:sz w:val="20"/>
          <w:szCs w:val="20"/>
        </w:rPr>
      </w:pPr>
    </w:p>
    <w:p w14:paraId="5125EBAC" w14:textId="77777777" w:rsidR="007E2922" w:rsidRPr="004208FB" w:rsidRDefault="007E2922" w:rsidP="000C598E">
      <w:pPr>
        <w:spacing w:after="0" w:line="240" w:lineRule="auto"/>
        <w:jc w:val="both"/>
        <w:rPr>
          <w:rFonts w:ascii="Arial" w:hAnsi="Arial" w:cs="Arial"/>
          <w:iCs/>
          <w:sz w:val="20"/>
          <w:szCs w:val="20"/>
        </w:rPr>
      </w:pPr>
    </w:p>
    <w:p w14:paraId="3DB5C9DE" w14:textId="77777777" w:rsidR="007E2922" w:rsidRPr="004208FB" w:rsidRDefault="007E2922" w:rsidP="000C598E">
      <w:pPr>
        <w:spacing w:after="0" w:line="240" w:lineRule="auto"/>
        <w:jc w:val="both"/>
        <w:rPr>
          <w:rFonts w:ascii="Arial" w:hAnsi="Arial" w:cs="Arial"/>
          <w:iCs/>
          <w:sz w:val="20"/>
          <w:szCs w:val="20"/>
        </w:rPr>
      </w:pPr>
    </w:p>
    <w:p w14:paraId="7479D84F" w14:textId="77777777" w:rsidR="007E2922" w:rsidRPr="004208FB" w:rsidRDefault="007E2922" w:rsidP="000C598E">
      <w:pPr>
        <w:spacing w:after="0" w:line="240" w:lineRule="auto"/>
        <w:jc w:val="both"/>
        <w:rPr>
          <w:rFonts w:ascii="Arial" w:hAnsi="Arial" w:cs="Arial"/>
          <w:iCs/>
          <w:sz w:val="20"/>
          <w:szCs w:val="20"/>
        </w:rPr>
      </w:pPr>
    </w:p>
    <w:p w14:paraId="34552E92" w14:textId="77777777" w:rsidR="007E2922" w:rsidRPr="004208FB" w:rsidRDefault="007E2922" w:rsidP="000C598E">
      <w:pPr>
        <w:spacing w:after="0" w:line="240" w:lineRule="auto"/>
        <w:jc w:val="both"/>
        <w:rPr>
          <w:rFonts w:ascii="Arial" w:hAnsi="Arial" w:cs="Arial"/>
          <w:iCs/>
          <w:sz w:val="20"/>
          <w:szCs w:val="20"/>
        </w:rPr>
      </w:pPr>
    </w:p>
    <w:p w14:paraId="6B89D609" w14:textId="77777777" w:rsidR="007E2922" w:rsidRPr="004208FB" w:rsidRDefault="007E2922" w:rsidP="000C598E">
      <w:pPr>
        <w:spacing w:after="0" w:line="240" w:lineRule="auto"/>
        <w:jc w:val="both"/>
        <w:rPr>
          <w:rFonts w:ascii="Arial" w:hAnsi="Arial" w:cs="Arial"/>
          <w:iCs/>
          <w:sz w:val="20"/>
          <w:szCs w:val="20"/>
        </w:rPr>
      </w:pPr>
    </w:p>
    <w:p w14:paraId="6CDC2D76" w14:textId="77777777" w:rsidR="007E2922" w:rsidRPr="004208FB" w:rsidRDefault="007E2922" w:rsidP="000C598E">
      <w:pPr>
        <w:spacing w:after="0" w:line="240" w:lineRule="auto"/>
        <w:jc w:val="both"/>
        <w:rPr>
          <w:rFonts w:ascii="Arial" w:hAnsi="Arial" w:cs="Arial"/>
          <w:iCs/>
          <w:sz w:val="20"/>
          <w:szCs w:val="20"/>
        </w:rPr>
      </w:pPr>
    </w:p>
    <w:p w14:paraId="1C670AF1" w14:textId="77777777" w:rsidR="007E2922" w:rsidRPr="004208FB" w:rsidRDefault="007E2922" w:rsidP="000C598E">
      <w:pPr>
        <w:spacing w:after="0" w:line="240" w:lineRule="auto"/>
        <w:jc w:val="both"/>
        <w:rPr>
          <w:rFonts w:ascii="Arial" w:hAnsi="Arial" w:cs="Arial"/>
          <w:iCs/>
          <w:sz w:val="20"/>
          <w:szCs w:val="20"/>
        </w:rPr>
      </w:pPr>
    </w:p>
    <w:sectPr w:rsidR="007E2922" w:rsidRPr="004208FB">
      <w:headerReference w:type="defaul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212F06" w14:textId="77777777" w:rsidR="00080AC2" w:rsidRDefault="00080AC2" w:rsidP="00FC2A6E">
      <w:pPr>
        <w:spacing w:after="0" w:line="240" w:lineRule="auto"/>
      </w:pPr>
      <w:r>
        <w:separator/>
      </w:r>
    </w:p>
  </w:endnote>
  <w:endnote w:type="continuationSeparator" w:id="0">
    <w:p w14:paraId="64842D0D" w14:textId="77777777" w:rsidR="00080AC2" w:rsidRDefault="00080AC2" w:rsidP="00FC2A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E37C24" w14:textId="77777777" w:rsidR="00080AC2" w:rsidRDefault="00080AC2" w:rsidP="00FC2A6E">
      <w:pPr>
        <w:spacing w:after="0" w:line="240" w:lineRule="auto"/>
      </w:pPr>
      <w:r>
        <w:separator/>
      </w:r>
    </w:p>
  </w:footnote>
  <w:footnote w:type="continuationSeparator" w:id="0">
    <w:p w14:paraId="6601761C" w14:textId="77777777" w:rsidR="00080AC2" w:rsidRDefault="00080AC2" w:rsidP="00FC2A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31F5B" w14:textId="64D2090F" w:rsidR="00B570BB" w:rsidRDefault="00B570BB">
    <w:pPr>
      <w:pStyle w:val="Glava"/>
    </w:pPr>
    <w:r>
      <w:tab/>
    </w:r>
    <w:r>
      <w:tab/>
    </w:r>
  </w:p>
  <w:p w14:paraId="6C782B78" w14:textId="77777777" w:rsidR="00B570BB" w:rsidRDefault="00B570BB">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31AAD"/>
    <w:multiLevelType w:val="hybridMultilevel"/>
    <w:tmpl w:val="EA52E8B0"/>
    <w:lvl w:ilvl="0" w:tplc="BB100C8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70B699B"/>
    <w:multiLevelType w:val="hybridMultilevel"/>
    <w:tmpl w:val="607ABB06"/>
    <w:lvl w:ilvl="0" w:tplc="BB100C8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B1C64C1"/>
    <w:multiLevelType w:val="hybridMultilevel"/>
    <w:tmpl w:val="2FB494AA"/>
    <w:lvl w:ilvl="0" w:tplc="EFCE4D26">
      <w:start w:val="1"/>
      <w:numFmt w:val="bullet"/>
      <w:lvlText w:val="-"/>
      <w:lvlJc w:val="left"/>
      <w:pPr>
        <w:ind w:left="1068" w:hanging="360"/>
      </w:pPr>
      <w:rPr>
        <w:rFonts w:ascii="Verdana" w:eastAsia="Times New Roman" w:hAnsi="Verdana" w:cstheme="minorHAnsi" w:hint="default"/>
        <w:color w:val="auto"/>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3" w15:restartNumberingAfterBreak="0">
    <w:nsid w:val="0CE904B5"/>
    <w:multiLevelType w:val="hybridMultilevel"/>
    <w:tmpl w:val="59963766"/>
    <w:lvl w:ilvl="0" w:tplc="0424000F">
      <w:start w:val="1"/>
      <w:numFmt w:val="decimal"/>
      <w:lvlText w:val="%1."/>
      <w:lvlJc w:val="left"/>
      <w:pPr>
        <w:ind w:left="643"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21334AF8"/>
    <w:multiLevelType w:val="hybridMultilevel"/>
    <w:tmpl w:val="FCD41F32"/>
    <w:lvl w:ilvl="0" w:tplc="8D440758">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5" w15:restartNumberingAfterBreak="0">
    <w:nsid w:val="264E2D35"/>
    <w:multiLevelType w:val="hybridMultilevel"/>
    <w:tmpl w:val="A3A8F4C4"/>
    <w:lvl w:ilvl="0" w:tplc="5984BA3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27163107"/>
    <w:multiLevelType w:val="hybridMultilevel"/>
    <w:tmpl w:val="09AEA740"/>
    <w:lvl w:ilvl="0" w:tplc="E9E0B496">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974046B"/>
    <w:multiLevelType w:val="hybridMultilevel"/>
    <w:tmpl w:val="75B059D4"/>
    <w:lvl w:ilvl="0" w:tplc="BB100C8E">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8" w15:restartNumberingAfterBreak="0">
    <w:nsid w:val="2B93609E"/>
    <w:multiLevelType w:val="hybridMultilevel"/>
    <w:tmpl w:val="A6C4483A"/>
    <w:lvl w:ilvl="0" w:tplc="5984BA36">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9" w15:restartNumberingAfterBreak="0">
    <w:nsid w:val="2FAD3185"/>
    <w:multiLevelType w:val="hybridMultilevel"/>
    <w:tmpl w:val="FD1EFD8A"/>
    <w:lvl w:ilvl="0" w:tplc="E9E0B49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36D42565"/>
    <w:multiLevelType w:val="hybridMultilevel"/>
    <w:tmpl w:val="F4785102"/>
    <w:lvl w:ilvl="0" w:tplc="DC8A4CC8">
      <w:start w:val="7"/>
      <w:numFmt w:val="decimal"/>
      <w:lvlText w:val="%1."/>
      <w:lvlJc w:val="left"/>
      <w:pPr>
        <w:ind w:left="5040" w:hanging="360"/>
      </w:pPr>
      <w:rPr>
        <w:rFonts w:hint="default"/>
      </w:rPr>
    </w:lvl>
    <w:lvl w:ilvl="1" w:tplc="04240019" w:tentative="1">
      <w:start w:val="1"/>
      <w:numFmt w:val="lowerLetter"/>
      <w:lvlText w:val="%2."/>
      <w:lvlJc w:val="left"/>
      <w:pPr>
        <w:ind w:left="5760" w:hanging="360"/>
      </w:pPr>
    </w:lvl>
    <w:lvl w:ilvl="2" w:tplc="0424001B" w:tentative="1">
      <w:start w:val="1"/>
      <w:numFmt w:val="lowerRoman"/>
      <w:lvlText w:val="%3."/>
      <w:lvlJc w:val="right"/>
      <w:pPr>
        <w:ind w:left="6480" w:hanging="180"/>
      </w:pPr>
    </w:lvl>
    <w:lvl w:ilvl="3" w:tplc="0424000F" w:tentative="1">
      <w:start w:val="1"/>
      <w:numFmt w:val="decimal"/>
      <w:lvlText w:val="%4."/>
      <w:lvlJc w:val="left"/>
      <w:pPr>
        <w:ind w:left="7200" w:hanging="360"/>
      </w:pPr>
    </w:lvl>
    <w:lvl w:ilvl="4" w:tplc="04240019" w:tentative="1">
      <w:start w:val="1"/>
      <w:numFmt w:val="lowerLetter"/>
      <w:lvlText w:val="%5."/>
      <w:lvlJc w:val="left"/>
      <w:pPr>
        <w:ind w:left="7920" w:hanging="360"/>
      </w:pPr>
    </w:lvl>
    <w:lvl w:ilvl="5" w:tplc="0424001B" w:tentative="1">
      <w:start w:val="1"/>
      <w:numFmt w:val="lowerRoman"/>
      <w:lvlText w:val="%6."/>
      <w:lvlJc w:val="right"/>
      <w:pPr>
        <w:ind w:left="8640" w:hanging="180"/>
      </w:pPr>
    </w:lvl>
    <w:lvl w:ilvl="6" w:tplc="0424000F" w:tentative="1">
      <w:start w:val="1"/>
      <w:numFmt w:val="decimal"/>
      <w:lvlText w:val="%7."/>
      <w:lvlJc w:val="left"/>
      <w:pPr>
        <w:ind w:left="9360" w:hanging="360"/>
      </w:pPr>
    </w:lvl>
    <w:lvl w:ilvl="7" w:tplc="04240019" w:tentative="1">
      <w:start w:val="1"/>
      <w:numFmt w:val="lowerLetter"/>
      <w:lvlText w:val="%8."/>
      <w:lvlJc w:val="left"/>
      <w:pPr>
        <w:ind w:left="10080" w:hanging="360"/>
      </w:pPr>
    </w:lvl>
    <w:lvl w:ilvl="8" w:tplc="0424001B" w:tentative="1">
      <w:start w:val="1"/>
      <w:numFmt w:val="lowerRoman"/>
      <w:lvlText w:val="%9."/>
      <w:lvlJc w:val="right"/>
      <w:pPr>
        <w:ind w:left="10800" w:hanging="180"/>
      </w:pPr>
    </w:lvl>
  </w:abstractNum>
  <w:abstractNum w:abstractNumId="11" w15:restartNumberingAfterBreak="0">
    <w:nsid w:val="3B502285"/>
    <w:multiLevelType w:val="hybridMultilevel"/>
    <w:tmpl w:val="909AE082"/>
    <w:lvl w:ilvl="0" w:tplc="3DF2E1A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3B6259F7"/>
    <w:multiLevelType w:val="hybridMultilevel"/>
    <w:tmpl w:val="BD5633EE"/>
    <w:lvl w:ilvl="0" w:tplc="6D48E57E">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3" w15:restartNumberingAfterBreak="0">
    <w:nsid w:val="3D8F6548"/>
    <w:multiLevelType w:val="hybridMultilevel"/>
    <w:tmpl w:val="DBC47320"/>
    <w:lvl w:ilvl="0" w:tplc="C8305A12">
      <w:start w:val="4"/>
      <w:numFmt w:val="decimal"/>
      <w:lvlText w:val="%1."/>
      <w:lvlJc w:val="left"/>
      <w:pPr>
        <w:ind w:left="5040" w:hanging="360"/>
      </w:pPr>
      <w:rPr>
        <w:rFonts w:hint="default"/>
      </w:rPr>
    </w:lvl>
    <w:lvl w:ilvl="1" w:tplc="04240019" w:tentative="1">
      <w:start w:val="1"/>
      <w:numFmt w:val="lowerLetter"/>
      <w:lvlText w:val="%2."/>
      <w:lvlJc w:val="left"/>
      <w:pPr>
        <w:ind w:left="5760" w:hanging="360"/>
      </w:pPr>
    </w:lvl>
    <w:lvl w:ilvl="2" w:tplc="0424001B" w:tentative="1">
      <w:start w:val="1"/>
      <w:numFmt w:val="lowerRoman"/>
      <w:lvlText w:val="%3."/>
      <w:lvlJc w:val="right"/>
      <w:pPr>
        <w:ind w:left="6480" w:hanging="180"/>
      </w:pPr>
    </w:lvl>
    <w:lvl w:ilvl="3" w:tplc="0424000F" w:tentative="1">
      <w:start w:val="1"/>
      <w:numFmt w:val="decimal"/>
      <w:lvlText w:val="%4."/>
      <w:lvlJc w:val="left"/>
      <w:pPr>
        <w:ind w:left="7200" w:hanging="360"/>
      </w:pPr>
    </w:lvl>
    <w:lvl w:ilvl="4" w:tplc="04240019" w:tentative="1">
      <w:start w:val="1"/>
      <w:numFmt w:val="lowerLetter"/>
      <w:lvlText w:val="%5."/>
      <w:lvlJc w:val="left"/>
      <w:pPr>
        <w:ind w:left="7920" w:hanging="360"/>
      </w:pPr>
    </w:lvl>
    <w:lvl w:ilvl="5" w:tplc="0424001B" w:tentative="1">
      <w:start w:val="1"/>
      <w:numFmt w:val="lowerRoman"/>
      <w:lvlText w:val="%6."/>
      <w:lvlJc w:val="right"/>
      <w:pPr>
        <w:ind w:left="8640" w:hanging="180"/>
      </w:pPr>
    </w:lvl>
    <w:lvl w:ilvl="6" w:tplc="0424000F" w:tentative="1">
      <w:start w:val="1"/>
      <w:numFmt w:val="decimal"/>
      <w:lvlText w:val="%7."/>
      <w:lvlJc w:val="left"/>
      <w:pPr>
        <w:ind w:left="9360" w:hanging="360"/>
      </w:pPr>
    </w:lvl>
    <w:lvl w:ilvl="7" w:tplc="04240019" w:tentative="1">
      <w:start w:val="1"/>
      <w:numFmt w:val="lowerLetter"/>
      <w:lvlText w:val="%8."/>
      <w:lvlJc w:val="left"/>
      <w:pPr>
        <w:ind w:left="10080" w:hanging="360"/>
      </w:pPr>
    </w:lvl>
    <w:lvl w:ilvl="8" w:tplc="0424001B" w:tentative="1">
      <w:start w:val="1"/>
      <w:numFmt w:val="lowerRoman"/>
      <w:lvlText w:val="%9."/>
      <w:lvlJc w:val="right"/>
      <w:pPr>
        <w:ind w:left="10800" w:hanging="180"/>
      </w:pPr>
    </w:lvl>
  </w:abstractNum>
  <w:abstractNum w:abstractNumId="14" w15:restartNumberingAfterBreak="0">
    <w:nsid w:val="3E0A5422"/>
    <w:multiLevelType w:val="hybridMultilevel"/>
    <w:tmpl w:val="6C42BC0A"/>
    <w:lvl w:ilvl="0" w:tplc="5984BA3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3FC52226"/>
    <w:multiLevelType w:val="hybridMultilevel"/>
    <w:tmpl w:val="7F00AD98"/>
    <w:lvl w:ilvl="0" w:tplc="5984BA3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4198358A"/>
    <w:multiLevelType w:val="hybridMultilevel"/>
    <w:tmpl w:val="4254224E"/>
    <w:lvl w:ilvl="0" w:tplc="D8F0F18C">
      <w:start w:val="6"/>
      <w:numFmt w:val="decimal"/>
      <w:lvlText w:val="%1."/>
      <w:lvlJc w:val="left"/>
      <w:pPr>
        <w:ind w:left="5040" w:hanging="360"/>
      </w:pPr>
      <w:rPr>
        <w:rFonts w:hint="default"/>
      </w:rPr>
    </w:lvl>
    <w:lvl w:ilvl="1" w:tplc="04240019" w:tentative="1">
      <w:start w:val="1"/>
      <w:numFmt w:val="lowerLetter"/>
      <w:lvlText w:val="%2."/>
      <w:lvlJc w:val="left"/>
      <w:pPr>
        <w:ind w:left="5760" w:hanging="360"/>
      </w:pPr>
    </w:lvl>
    <w:lvl w:ilvl="2" w:tplc="0424001B" w:tentative="1">
      <w:start w:val="1"/>
      <w:numFmt w:val="lowerRoman"/>
      <w:lvlText w:val="%3."/>
      <w:lvlJc w:val="right"/>
      <w:pPr>
        <w:ind w:left="6480" w:hanging="180"/>
      </w:pPr>
    </w:lvl>
    <w:lvl w:ilvl="3" w:tplc="0424000F" w:tentative="1">
      <w:start w:val="1"/>
      <w:numFmt w:val="decimal"/>
      <w:lvlText w:val="%4."/>
      <w:lvlJc w:val="left"/>
      <w:pPr>
        <w:ind w:left="7200" w:hanging="360"/>
      </w:pPr>
    </w:lvl>
    <w:lvl w:ilvl="4" w:tplc="04240019" w:tentative="1">
      <w:start w:val="1"/>
      <w:numFmt w:val="lowerLetter"/>
      <w:lvlText w:val="%5."/>
      <w:lvlJc w:val="left"/>
      <w:pPr>
        <w:ind w:left="7920" w:hanging="360"/>
      </w:pPr>
    </w:lvl>
    <w:lvl w:ilvl="5" w:tplc="0424001B" w:tentative="1">
      <w:start w:val="1"/>
      <w:numFmt w:val="lowerRoman"/>
      <w:lvlText w:val="%6."/>
      <w:lvlJc w:val="right"/>
      <w:pPr>
        <w:ind w:left="8640" w:hanging="180"/>
      </w:pPr>
    </w:lvl>
    <w:lvl w:ilvl="6" w:tplc="0424000F" w:tentative="1">
      <w:start w:val="1"/>
      <w:numFmt w:val="decimal"/>
      <w:lvlText w:val="%7."/>
      <w:lvlJc w:val="left"/>
      <w:pPr>
        <w:ind w:left="9360" w:hanging="360"/>
      </w:pPr>
    </w:lvl>
    <w:lvl w:ilvl="7" w:tplc="04240019" w:tentative="1">
      <w:start w:val="1"/>
      <w:numFmt w:val="lowerLetter"/>
      <w:lvlText w:val="%8."/>
      <w:lvlJc w:val="left"/>
      <w:pPr>
        <w:ind w:left="10080" w:hanging="360"/>
      </w:pPr>
    </w:lvl>
    <w:lvl w:ilvl="8" w:tplc="0424001B" w:tentative="1">
      <w:start w:val="1"/>
      <w:numFmt w:val="lowerRoman"/>
      <w:lvlText w:val="%9."/>
      <w:lvlJc w:val="right"/>
      <w:pPr>
        <w:ind w:left="10800" w:hanging="180"/>
      </w:pPr>
    </w:lvl>
  </w:abstractNum>
  <w:abstractNum w:abstractNumId="17" w15:restartNumberingAfterBreak="0">
    <w:nsid w:val="44E54177"/>
    <w:multiLevelType w:val="hybridMultilevel"/>
    <w:tmpl w:val="89760C02"/>
    <w:lvl w:ilvl="0" w:tplc="5984BA3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5FD3C30"/>
    <w:multiLevelType w:val="hybridMultilevel"/>
    <w:tmpl w:val="5B50A772"/>
    <w:lvl w:ilvl="0" w:tplc="E9E0B496">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563739A"/>
    <w:multiLevelType w:val="hybridMultilevel"/>
    <w:tmpl w:val="29C4926C"/>
    <w:lvl w:ilvl="0" w:tplc="B6546012">
      <w:start w:val="7"/>
      <w:numFmt w:val="decimal"/>
      <w:lvlText w:val="%1."/>
      <w:lvlJc w:val="left"/>
      <w:pPr>
        <w:ind w:left="5040" w:hanging="360"/>
      </w:pPr>
      <w:rPr>
        <w:rFonts w:hint="default"/>
      </w:rPr>
    </w:lvl>
    <w:lvl w:ilvl="1" w:tplc="04240019" w:tentative="1">
      <w:start w:val="1"/>
      <w:numFmt w:val="lowerLetter"/>
      <w:lvlText w:val="%2."/>
      <w:lvlJc w:val="left"/>
      <w:pPr>
        <w:ind w:left="5760" w:hanging="360"/>
      </w:pPr>
    </w:lvl>
    <w:lvl w:ilvl="2" w:tplc="0424001B" w:tentative="1">
      <w:start w:val="1"/>
      <w:numFmt w:val="lowerRoman"/>
      <w:lvlText w:val="%3."/>
      <w:lvlJc w:val="right"/>
      <w:pPr>
        <w:ind w:left="6480" w:hanging="180"/>
      </w:pPr>
    </w:lvl>
    <w:lvl w:ilvl="3" w:tplc="0424000F" w:tentative="1">
      <w:start w:val="1"/>
      <w:numFmt w:val="decimal"/>
      <w:lvlText w:val="%4."/>
      <w:lvlJc w:val="left"/>
      <w:pPr>
        <w:ind w:left="7200" w:hanging="360"/>
      </w:pPr>
    </w:lvl>
    <w:lvl w:ilvl="4" w:tplc="04240019" w:tentative="1">
      <w:start w:val="1"/>
      <w:numFmt w:val="lowerLetter"/>
      <w:lvlText w:val="%5."/>
      <w:lvlJc w:val="left"/>
      <w:pPr>
        <w:ind w:left="7920" w:hanging="360"/>
      </w:pPr>
    </w:lvl>
    <w:lvl w:ilvl="5" w:tplc="0424001B" w:tentative="1">
      <w:start w:val="1"/>
      <w:numFmt w:val="lowerRoman"/>
      <w:lvlText w:val="%6."/>
      <w:lvlJc w:val="right"/>
      <w:pPr>
        <w:ind w:left="8640" w:hanging="180"/>
      </w:pPr>
    </w:lvl>
    <w:lvl w:ilvl="6" w:tplc="0424000F" w:tentative="1">
      <w:start w:val="1"/>
      <w:numFmt w:val="decimal"/>
      <w:lvlText w:val="%7."/>
      <w:lvlJc w:val="left"/>
      <w:pPr>
        <w:ind w:left="9360" w:hanging="360"/>
      </w:pPr>
    </w:lvl>
    <w:lvl w:ilvl="7" w:tplc="04240019" w:tentative="1">
      <w:start w:val="1"/>
      <w:numFmt w:val="lowerLetter"/>
      <w:lvlText w:val="%8."/>
      <w:lvlJc w:val="left"/>
      <w:pPr>
        <w:ind w:left="10080" w:hanging="360"/>
      </w:pPr>
    </w:lvl>
    <w:lvl w:ilvl="8" w:tplc="0424001B" w:tentative="1">
      <w:start w:val="1"/>
      <w:numFmt w:val="lowerRoman"/>
      <w:lvlText w:val="%9."/>
      <w:lvlJc w:val="right"/>
      <w:pPr>
        <w:ind w:left="10800" w:hanging="180"/>
      </w:pPr>
    </w:lvl>
  </w:abstractNum>
  <w:abstractNum w:abstractNumId="20" w15:restartNumberingAfterBreak="0">
    <w:nsid w:val="590861DE"/>
    <w:multiLevelType w:val="hybridMultilevel"/>
    <w:tmpl w:val="69F65AC2"/>
    <w:lvl w:ilvl="0" w:tplc="E9E0B49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5B300D32"/>
    <w:multiLevelType w:val="hybridMultilevel"/>
    <w:tmpl w:val="62CE0D98"/>
    <w:lvl w:ilvl="0" w:tplc="5984BA3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5E4B356E"/>
    <w:multiLevelType w:val="hybridMultilevel"/>
    <w:tmpl w:val="F3EE9B94"/>
    <w:lvl w:ilvl="0" w:tplc="5984BA36">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3" w15:restartNumberingAfterBreak="0">
    <w:nsid w:val="61716A1B"/>
    <w:multiLevelType w:val="hybridMultilevel"/>
    <w:tmpl w:val="2FD8EFB8"/>
    <w:lvl w:ilvl="0" w:tplc="62643360">
      <w:start w:val="5"/>
      <w:numFmt w:val="decimal"/>
      <w:lvlText w:val="%1."/>
      <w:lvlJc w:val="left"/>
      <w:pPr>
        <w:ind w:left="5040" w:hanging="360"/>
      </w:pPr>
      <w:rPr>
        <w:rFonts w:hint="default"/>
      </w:rPr>
    </w:lvl>
    <w:lvl w:ilvl="1" w:tplc="04240019" w:tentative="1">
      <w:start w:val="1"/>
      <w:numFmt w:val="lowerLetter"/>
      <w:lvlText w:val="%2."/>
      <w:lvlJc w:val="left"/>
      <w:pPr>
        <w:ind w:left="5760" w:hanging="360"/>
      </w:pPr>
    </w:lvl>
    <w:lvl w:ilvl="2" w:tplc="0424001B" w:tentative="1">
      <w:start w:val="1"/>
      <w:numFmt w:val="lowerRoman"/>
      <w:lvlText w:val="%3."/>
      <w:lvlJc w:val="right"/>
      <w:pPr>
        <w:ind w:left="6480" w:hanging="180"/>
      </w:pPr>
    </w:lvl>
    <w:lvl w:ilvl="3" w:tplc="0424000F" w:tentative="1">
      <w:start w:val="1"/>
      <w:numFmt w:val="decimal"/>
      <w:lvlText w:val="%4."/>
      <w:lvlJc w:val="left"/>
      <w:pPr>
        <w:ind w:left="7200" w:hanging="360"/>
      </w:pPr>
    </w:lvl>
    <w:lvl w:ilvl="4" w:tplc="04240019" w:tentative="1">
      <w:start w:val="1"/>
      <w:numFmt w:val="lowerLetter"/>
      <w:lvlText w:val="%5."/>
      <w:lvlJc w:val="left"/>
      <w:pPr>
        <w:ind w:left="7920" w:hanging="360"/>
      </w:pPr>
    </w:lvl>
    <w:lvl w:ilvl="5" w:tplc="0424001B" w:tentative="1">
      <w:start w:val="1"/>
      <w:numFmt w:val="lowerRoman"/>
      <w:lvlText w:val="%6."/>
      <w:lvlJc w:val="right"/>
      <w:pPr>
        <w:ind w:left="8640" w:hanging="180"/>
      </w:pPr>
    </w:lvl>
    <w:lvl w:ilvl="6" w:tplc="0424000F" w:tentative="1">
      <w:start w:val="1"/>
      <w:numFmt w:val="decimal"/>
      <w:lvlText w:val="%7."/>
      <w:lvlJc w:val="left"/>
      <w:pPr>
        <w:ind w:left="9360" w:hanging="360"/>
      </w:pPr>
    </w:lvl>
    <w:lvl w:ilvl="7" w:tplc="04240019" w:tentative="1">
      <w:start w:val="1"/>
      <w:numFmt w:val="lowerLetter"/>
      <w:lvlText w:val="%8."/>
      <w:lvlJc w:val="left"/>
      <w:pPr>
        <w:ind w:left="10080" w:hanging="360"/>
      </w:pPr>
    </w:lvl>
    <w:lvl w:ilvl="8" w:tplc="0424001B" w:tentative="1">
      <w:start w:val="1"/>
      <w:numFmt w:val="lowerRoman"/>
      <w:lvlText w:val="%9."/>
      <w:lvlJc w:val="right"/>
      <w:pPr>
        <w:ind w:left="10800" w:hanging="180"/>
      </w:pPr>
    </w:lvl>
  </w:abstractNum>
  <w:abstractNum w:abstractNumId="24" w15:restartNumberingAfterBreak="0">
    <w:nsid w:val="66CF4E98"/>
    <w:multiLevelType w:val="hybridMultilevel"/>
    <w:tmpl w:val="DDCEE9F2"/>
    <w:lvl w:ilvl="0" w:tplc="5AF6EDD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66E413B4"/>
    <w:multiLevelType w:val="hybridMultilevel"/>
    <w:tmpl w:val="DBBA2C26"/>
    <w:lvl w:ilvl="0" w:tplc="6B54D4D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675037FF"/>
    <w:multiLevelType w:val="hybridMultilevel"/>
    <w:tmpl w:val="60F2969A"/>
    <w:lvl w:ilvl="0" w:tplc="E9E0B49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69095DC6"/>
    <w:multiLevelType w:val="hybridMultilevel"/>
    <w:tmpl w:val="4BD0E4DC"/>
    <w:lvl w:ilvl="0" w:tplc="5984BA3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70AA7506"/>
    <w:multiLevelType w:val="hybridMultilevel"/>
    <w:tmpl w:val="95CC5CE4"/>
    <w:lvl w:ilvl="0" w:tplc="BDD2BC20">
      <w:start w:val="1"/>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7D045646"/>
    <w:multiLevelType w:val="hybridMultilevel"/>
    <w:tmpl w:val="CAACB668"/>
    <w:lvl w:ilvl="0" w:tplc="6D48E57E">
      <w:start w:val="1"/>
      <w:numFmt w:val="decimal"/>
      <w:lvlText w:val="(%1)"/>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15:restartNumberingAfterBreak="0">
    <w:nsid w:val="7DF0398D"/>
    <w:multiLevelType w:val="hybridMultilevel"/>
    <w:tmpl w:val="6CD4A0E2"/>
    <w:lvl w:ilvl="0" w:tplc="5AF6EDD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818379369">
    <w:abstractNumId w:val="3"/>
  </w:num>
  <w:num w:numId="2" w16cid:durableId="552733267">
    <w:abstractNumId w:val="12"/>
  </w:num>
  <w:num w:numId="3" w16cid:durableId="43335061">
    <w:abstractNumId w:val="25"/>
  </w:num>
  <w:num w:numId="4" w16cid:durableId="1546064505">
    <w:abstractNumId w:val="0"/>
  </w:num>
  <w:num w:numId="5" w16cid:durableId="438530787">
    <w:abstractNumId w:val="24"/>
  </w:num>
  <w:num w:numId="6" w16cid:durableId="166138903">
    <w:abstractNumId w:val="2"/>
  </w:num>
  <w:num w:numId="7" w16cid:durableId="1970167835">
    <w:abstractNumId w:val="30"/>
  </w:num>
  <w:num w:numId="8" w16cid:durableId="829370180">
    <w:abstractNumId w:val="26"/>
  </w:num>
  <w:num w:numId="9" w16cid:durableId="1836141358">
    <w:abstractNumId w:val="13"/>
  </w:num>
  <w:num w:numId="10" w16cid:durableId="179323836">
    <w:abstractNumId w:val="20"/>
  </w:num>
  <w:num w:numId="11" w16cid:durableId="296225948">
    <w:abstractNumId w:val="29"/>
  </w:num>
  <w:num w:numId="12" w16cid:durableId="1515874358">
    <w:abstractNumId w:val="11"/>
  </w:num>
  <w:num w:numId="13" w16cid:durableId="1134760521">
    <w:abstractNumId w:val="27"/>
  </w:num>
  <w:num w:numId="14" w16cid:durableId="1260216277">
    <w:abstractNumId w:val="15"/>
  </w:num>
  <w:num w:numId="15" w16cid:durableId="1441953171">
    <w:abstractNumId w:val="5"/>
  </w:num>
  <w:num w:numId="16" w16cid:durableId="1089815460">
    <w:abstractNumId w:val="21"/>
  </w:num>
  <w:num w:numId="17" w16cid:durableId="268199399">
    <w:abstractNumId w:val="8"/>
  </w:num>
  <w:num w:numId="18" w16cid:durableId="2067486267">
    <w:abstractNumId w:val="22"/>
  </w:num>
  <w:num w:numId="19" w16cid:durableId="837620364">
    <w:abstractNumId w:val="14"/>
  </w:num>
  <w:num w:numId="20" w16cid:durableId="1502546822">
    <w:abstractNumId w:val="17"/>
  </w:num>
  <w:num w:numId="21" w16cid:durableId="311368068">
    <w:abstractNumId w:val="6"/>
  </w:num>
  <w:num w:numId="22" w16cid:durableId="1620650172">
    <w:abstractNumId w:val="9"/>
  </w:num>
  <w:num w:numId="23" w16cid:durableId="1138912401">
    <w:abstractNumId w:val="18"/>
  </w:num>
  <w:num w:numId="24" w16cid:durableId="1984843361">
    <w:abstractNumId w:val="23"/>
  </w:num>
  <w:num w:numId="25" w16cid:durableId="1349332474">
    <w:abstractNumId w:val="1"/>
  </w:num>
  <w:num w:numId="26" w16cid:durableId="305473979">
    <w:abstractNumId w:val="7"/>
  </w:num>
  <w:num w:numId="27" w16cid:durableId="1185904937">
    <w:abstractNumId w:val="16"/>
  </w:num>
  <w:num w:numId="28" w16cid:durableId="886137147">
    <w:abstractNumId w:val="19"/>
  </w:num>
  <w:num w:numId="29" w16cid:durableId="884563036">
    <w:abstractNumId w:val="10"/>
  </w:num>
  <w:num w:numId="30" w16cid:durableId="44302638">
    <w:abstractNumId w:val="4"/>
  </w:num>
  <w:num w:numId="31" w16cid:durableId="1182628140">
    <w:abstractNumId w:val="2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6A90"/>
    <w:rsid w:val="0000111B"/>
    <w:rsid w:val="00002D9B"/>
    <w:rsid w:val="00003159"/>
    <w:rsid w:val="000100C5"/>
    <w:rsid w:val="00010413"/>
    <w:rsid w:val="00012EF5"/>
    <w:rsid w:val="0001410D"/>
    <w:rsid w:val="00015E21"/>
    <w:rsid w:val="00017A32"/>
    <w:rsid w:val="00022127"/>
    <w:rsid w:val="000249A6"/>
    <w:rsid w:val="000255D7"/>
    <w:rsid w:val="000255E3"/>
    <w:rsid w:val="00046447"/>
    <w:rsid w:val="00055407"/>
    <w:rsid w:val="00060AA0"/>
    <w:rsid w:val="0006104C"/>
    <w:rsid w:val="00064F3E"/>
    <w:rsid w:val="000702C3"/>
    <w:rsid w:val="00071FBA"/>
    <w:rsid w:val="0007363A"/>
    <w:rsid w:val="0007561A"/>
    <w:rsid w:val="000770C8"/>
    <w:rsid w:val="00080AC2"/>
    <w:rsid w:val="0008368F"/>
    <w:rsid w:val="00083C57"/>
    <w:rsid w:val="00084237"/>
    <w:rsid w:val="000870AD"/>
    <w:rsid w:val="00090573"/>
    <w:rsid w:val="00093B85"/>
    <w:rsid w:val="0009440A"/>
    <w:rsid w:val="00096AAD"/>
    <w:rsid w:val="000A154A"/>
    <w:rsid w:val="000A39D7"/>
    <w:rsid w:val="000A5380"/>
    <w:rsid w:val="000A577F"/>
    <w:rsid w:val="000A6EF9"/>
    <w:rsid w:val="000B2671"/>
    <w:rsid w:val="000B2F06"/>
    <w:rsid w:val="000B4497"/>
    <w:rsid w:val="000C29F4"/>
    <w:rsid w:val="000C4008"/>
    <w:rsid w:val="000C598E"/>
    <w:rsid w:val="000C5C63"/>
    <w:rsid w:val="000C79FA"/>
    <w:rsid w:val="000D1113"/>
    <w:rsid w:val="000E3497"/>
    <w:rsid w:val="000E3ECD"/>
    <w:rsid w:val="000E43E1"/>
    <w:rsid w:val="000E5035"/>
    <w:rsid w:val="000E731D"/>
    <w:rsid w:val="000E75E4"/>
    <w:rsid w:val="000F0BDA"/>
    <w:rsid w:val="000F5376"/>
    <w:rsid w:val="000F7C91"/>
    <w:rsid w:val="00106CB2"/>
    <w:rsid w:val="001234F2"/>
    <w:rsid w:val="001242AE"/>
    <w:rsid w:val="00126C78"/>
    <w:rsid w:val="00132F72"/>
    <w:rsid w:val="00133BFD"/>
    <w:rsid w:val="0014180B"/>
    <w:rsid w:val="00141D30"/>
    <w:rsid w:val="00144419"/>
    <w:rsid w:val="00145223"/>
    <w:rsid w:val="00151AAF"/>
    <w:rsid w:val="00152285"/>
    <w:rsid w:val="00154C7C"/>
    <w:rsid w:val="0016388C"/>
    <w:rsid w:val="00164BC0"/>
    <w:rsid w:val="001661B3"/>
    <w:rsid w:val="00166FC5"/>
    <w:rsid w:val="001679D8"/>
    <w:rsid w:val="00173294"/>
    <w:rsid w:val="00173AB4"/>
    <w:rsid w:val="00175A86"/>
    <w:rsid w:val="00175D4F"/>
    <w:rsid w:val="00176357"/>
    <w:rsid w:val="00177CA6"/>
    <w:rsid w:val="00177DC7"/>
    <w:rsid w:val="00181AA6"/>
    <w:rsid w:val="00181C2E"/>
    <w:rsid w:val="00182A09"/>
    <w:rsid w:val="00190798"/>
    <w:rsid w:val="001957B4"/>
    <w:rsid w:val="00195803"/>
    <w:rsid w:val="00197775"/>
    <w:rsid w:val="001A2CE8"/>
    <w:rsid w:val="001A47CA"/>
    <w:rsid w:val="001A4A6A"/>
    <w:rsid w:val="001B2984"/>
    <w:rsid w:val="001B316B"/>
    <w:rsid w:val="001B5359"/>
    <w:rsid w:val="001C1525"/>
    <w:rsid w:val="001C65FA"/>
    <w:rsid w:val="001C7E79"/>
    <w:rsid w:val="001D0895"/>
    <w:rsid w:val="001D3B82"/>
    <w:rsid w:val="001D560E"/>
    <w:rsid w:val="001D57B0"/>
    <w:rsid w:val="001D7BDC"/>
    <w:rsid w:val="001E334B"/>
    <w:rsid w:val="001E7874"/>
    <w:rsid w:val="001F08D5"/>
    <w:rsid w:val="001F36C1"/>
    <w:rsid w:val="001F48BE"/>
    <w:rsid w:val="001F58DC"/>
    <w:rsid w:val="00204A75"/>
    <w:rsid w:val="00205913"/>
    <w:rsid w:val="0020658E"/>
    <w:rsid w:val="00206A47"/>
    <w:rsid w:val="00212500"/>
    <w:rsid w:val="00220888"/>
    <w:rsid w:val="0022451B"/>
    <w:rsid w:val="00224802"/>
    <w:rsid w:val="00227294"/>
    <w:rsid w:val="00241FA4"/>
    <w:rsid w:val="00250FBB"/>
    <w:rsid w:val="0025467F"/>
    <w:rsid w:val="0025584A"/>
    <w:rsid w:val="00255DE0"/>
    <w:rsid w:val="002623A8"/>
    <w:rsid w:val="00265CA8"/>
    <w:rsid w:val="00273BB3"/>
    <w:rsid w:val="002750C9"/>
    <w:rsid w:val="00276437"/>
    <w:rsid w:val="00276FCA"/>
    <w:rsid w:val="002803A9"/>
    <w:rsid w:val="00285C0A"/>
    <w:rsid w:val="0029192A"/>
    <w:rsid w:val="00292470"/>
    <w:rsid w:val="00292702"/>
    <w:rsid w:val="002A06A8"/>
    <w:rsid w:val="002A0A18"/>
    <w:rsid w:val="002A60BD"/>
    <w:rsid w:val="002B0055"/>
    <w:rsid w:val="002B0CF8"/>
    <w:rsid w:val="002B0DED"/>
    <w:rsid w:val="002B16F6"/>
    <w:rsid w:val="002B1A6A"/>
    <w:rsid w:val="002B540D"/>
    <w:rsid w:val="002B6B95"/>
    <w:rsid w:val="002C2D34"/>
    <w:rsid w:val="002C4AAF"/>
    <w:rsid w:val="002C5579"/>
    <w:rsid w:val="002C59EC"/>
    <w:rsid w:val="002D0492"/>
    <w:rsid w:val="002D15A9"/>
    <w:rsid w:val="002D164A"/>
    <w:rsid w:val="002D17CC"/>
    <w:rsid w:val="002D2A2E"/>
    <w:rsid w:val="002D2D63"/>
    <w:rsid w:val="002D3B25"/>
    <w:rsid w:val="002E12CF"/>
    <w:rsid w:val="002E6DE7"/>
    <w:rsid w:val="002E7998"/>
    <w:rsid w:val="002F4ED2"/>
    <w:rsid w:val="002F58DE"/>
    <w:rsid w:val="00302616"/>
    <w:rsid w:val="003031AA"/>
    <w:rsid w:val="003036A5"/>
    <w:rsid w:val="00304B9E"/>
    <w:rsid w:val="003052FC"/>
    <w:rsid w:val="0030767B"/>
    <w:rsid w:val="003155BE"/>
    <w:rsid w:val="00315715"/>
    <w:rsid w:val="00316968"/>
    <w:rsid w:val="003208AF"/>
    <w:rsid w:val="003237E8"/>
    <w:rsid w:val="0032494C"/>
    <w:rsid w:val="003263B7"/>
    <w:rsid w:val="00326ECD"/>
    <w:rsid w:val="003304BF"/>
    <w:rsid w:val="00337915"/>
    <w:rsid w:val="00341B2D"/>
    <w:rsid w:val="0035088F"/>
    <w:rsid w:val="00350DE6"/>
    <w:rsid w:val="0035281A"/>
    <w:rsid w:val="00356D38"/>
    <w:rsid w:val="003614AD"/>
    <w:rsid w:val="003622E6"/>
    <w:rsid w:val="00365798"/>
    <w:rsid w:val="00367491"/>
    <w:rsid w:val="00367AE1"/>
    <w:rsid w:val="00370079"/>
    <w:rsid w:val="00370930"/>
    <w:rsid w:val="00371D14"/>
    <w:rsid w:val="003744D6"/>
    <w:rsid w:val="00374740"/>
    <w:rsid w:val="00375B70"/>
    <w:rsid w:val="00377919"/>
    <w:rsid w:val="00380D17"/>
    <w:rsid w:val="00381CD0"/>
    <w:rsid w:val="003836B3"/>
    <w:rsid w:val="00391843"/>
    <w:rsid w:val="003918B3"/>
    <w:rsid w:val="003A1D3C"/>
    <w:rsid w:val="003A23D6"/>
    <w:rsid w:val="003B2E5E"/>
    <w:rsid w:val="003B39F0"/>
    <w:rsid w:val="003B6C98"/>
    <w:rsid w:val="003B6F09"/>
    <w:rsid w:val="003C1FC3"/>
    <w:rsid w:val="003C4A2E"/>
    <w:rsid w:val="003C4A5A"/>
    <w:rsid w:val="003C60A1"/>
    <w:rsid w:val="003C6916"/>
    <w:rsid w:val="003D33B9"/>
    <w:rsid w:val="003D4F2F"/>
    <w:rsid w:val="003D6A0F"/>
    <w:rsid w:val="003E1581"/>
    <w:rsid w:val="003E2FFA"/>
    <w:rsid w:val="003E3C17"/>
    <w:rsid w:val="003E3C32"/>
    <w:rsid w:val="003E57C7"/>
    <w:rsid w:val="00400181"/>
    <w:rsid w:val="00401435"/>
    <w:rsid w:val="00413CA0"/>
    <w:rsid w:val="00414E0B"/>
    <w:rsid w:val="004151A9"/>
    <w:rsid w:val="00415610"/>
    <w:rsid w:val="004174A7"/>
    <w:rsid w:val="004208FB"/>
    <w:rsid w:val="0042561A"/>
    <w:rsid w:val="00425EBB"/>
    <w:rsid w:val="004269C8"/>
    <w:rsid w:val="00436150"/>
    <w:rsid w:val="004379AC"/>
    <w:rsid w:val="00441078"/>
    <w:rsid w:val="0044452A"/>
    <w:rsid w:val="00446CEC"/>
    <w:rsid w:val="00450C33"/>
    <w:rsid w:val="00450FD5"/>
    <w:rsid w:val="00451D68"/>
    <w:rsid w:val="00452391"/>
    <w:rsid w:val="004543AE"/>
    <w:rsid w:val="004574B0"/>
    <w:rsid w:val="004615E4"/>
    <w:rsid w:val="00463D11"/>
    <w:rsid w:val="00465785"/>
    <w:rsid w:val="004661FD"/>
    <w:rsid w:val="00474CF2"/>
    <w:rsid w:val="00474EEE"/>
    <w:rsid w:val="00480D7B"/>
    <w:rsid w:val="00482676"/>
    <w:rsid w:val="00484D44"/>
    <w:rsid w:val="004857E0"/>
    <w:rsid w:val="00486F9A"/>
    <w:rsid w:val="00490C8D"/>
    <w:rsid w:val="00494B06"/>
    <w:rsid w:val="004963B4"/>
    <w:rsid w:val="004A1B33"/>
    <w:rsid w:val="004A1B4F"/>
    <w:rsid w:val="004A5182"/>
    <w:rsid w:val="004A5BED"/>
    <w:rsid w:val="004B13DF"/>
    <w:rsid w:val="004B4DDC"/>
    <w:rsid w:val="004B64BE"/>
    <w:rsid w:val="004C04AF"/>
    <w:rsid w:val="004C5FD2"/>
    <w:rsid w:val="004C6A48"/>
    <w:rsid w:val="004D18B4"/>
    <w:rsid w:val="004D392B"/>
    <w:rsid w:val="004D4CEA"/>
    <w:rsid w:val="004D5931"/>
    <w:rsid w:val="004D7A93"/>
    <w:rsid w:val="004E15F6"/>
    <w:rsid w:val="004E3821"/>
    <w:rsid w:val="004E7099"/>
    <w:rsid w:val="004F54EB"/>
    <w:rsid w:val="004F65F2"/>
    <w:rsid w:val="004F696F"/>
    <w:rsid w:val="004F78FE"/>
    <w:rsid w:val="004F7F2E"/>
    <w:rsid w:val="00500404"/>
    <w:rsid w:val="00501546"/>
    <w:rsid w:val="0051045B"/>
    <w:rsid w:val="005118D4"/>
    <w:rsid w:val="005127EC"/>
    <w:rsid w:val="00515067"/>
    <w:rsid w:val="00515BCE"/>
    <w:rsid w:val="005200D3"/>
    <w:rsid w:val="00521061"/>
    <w:rsid w:val="00524EBE"/>
    <w:rsid w:val="00531D73"/>
    <w:rsid w:val="0053286E"/>
    <w:rsid w:val="005354DA"/>
    <w:rsid w:val="00536EA2"/>
    <w:rsid w:val="005420BF"/>
    <w:rsid w:val="00544E8A"/>
    <w:rsid w:val="00551D7D"/>
    <w:rsid w:val="00552435"/>
    <w:rsid w:val="0055339D"/>
    <w:rsid w:val="005543A7"/>
    <w:rsid w:val="005561F8"/>
    <w:rsid w:val="0056083D"/>
    <w:rsid w:val="00560B00"/>
    <w:rsid w:val="00563561"/>
    <w:rsid w:val="00567537"/>
    <w:rsid w:val="0056782D"/>
    <w:rsid w:val="00570EB4"/>
    <w:rsid w:val="005714B5"/>
    <w:rsid w:val="0057631E"/>
    <w:rsid w:val="00584EC6"/>
    <w:rsid w:val="005856A6"/>
    <w:rsid w:val="00586A49"/>
    <w:rsid w:val="005919C7"/>
    <w:rsid w:val="0059253F"/>
    <w:rsid w:val="00596CA2"/>
    <w:rsid w:val="005979DC"/>
    <w:rsid w:val="005A58A2"/>
    <w:rsid w:val="005A6F2F"/>
    <w:rsid w:val="005A74B1"/>
    <w:rsid w:val="005B049B"/>
    <w:rsid w:val="005B1D61"/>
    <w:rsid w:val="005C1E36"/>
    <w:rsid w:val="005C2FC8"/>
    <w:rsid w:val="005C70E2"/>
    <w:rsid w:val="005D0AEF"/>
    <w:rsid w:val="005E1D78"/>
    <w:rsid w:val="005E234A"/>
    <w:rsid w:val="005E6562"/>
    <w:rsid w:val="005E748C"/>
    <w:rsid w:val="005E7B70"/>
    <w:rsid w:val="005E7CD0"/>
    <w:rsid w:val="005F1D2F"/>
    <w:rsid w:val="005F1E1B"/>
    <w:rsid w:val="005F2257"/>
    <w:rsid w:val="005F7A04"/>
    <w:rsid w:val="006033D6"/>
    <w:rsid w:val="00607DEC"/>
    <w:rsid w:val="006102E3"/>
    <w:rsid w:val="0061110E"/>
    <w:rsid w:val="00611866"/>
    <w:rsid w:val="0061283F"/>
    <w:rsid w:val="0061536A"/>
    <w:rsid w:val="00615868"/>
    <w:rsid w:val="00616436"/>
    <w:rsid w:val="00616F38"/>
    <w:rsid w:val="0062321B"/>
    <w:rsid w:val="006236F1"/>
    <w:rsid w:val="00634595"/>
    <w:rsid w:val="0063599D"/>
    <w:rsid w:val="006427C3"/>
    <w:rsid w:val="00651F7F"/>
    <w:rsid w:val="00653569"/>
    <w:rsid w:val="00654A6F"/>
    <w:rsid w:val="00656409"/>
    <w:rsid w:val="00661DD5"/>
    <w:rsid w:val="006649DD"/>
    <w:rsid w:val="00667799"/>
    <w:rsid w:val="00670BAE"/>
    <w:rsid w:val="006723A5"/>
    <w:rsid w:val="00680BC8"/>
    <w:rsid w:val="0068133D"/>
    <w:rsid w:val="00681379"/>
    <w:rsid w:val="00681A34"/>
    <w:rsid w:val="00682A34"/>
    <w:rsid w:val="00684D4C"/>
    <w:rsid w:val="006861F5"/>
    <w:rsid w:val="00690B35"/>
    <w:rsid w:val="00691E91"/>
    <w:rsid w:val="00692DD6"/>
    <w:rsid w:val="006940B7"/>
    <w:rsid w:val="006A05DF"/>
    <w:rsid w:val="006A1405"/>
    <w:rsid w:val="006A1FDB"/>
    <w:rsid w:val="006A2263"/>
    <w:rsid w:val="006A50A9"/>
    <w:rsid w:val="006A521F"/>
    <w:rsid w:val="006A61B8"/>
    <w:rsid w:val="006B4912"/>
    <w:rsid w:val="006B7065"/>
    <w:rsid w:val="006C287B"/>
    <w:rsid w:val="006C316A"/>
    <w:rsid w:val="006C752E"/>
    <w:rsid w:val="006D2DDD"/>
    <w:rsid w:val="006D3347"/>
    <w:rsid w:val="006D6459"/>
    <w:rsid w:val="006D6970"/>
    <w:rsid w:val="006E1077"/>
    <w:rsid w:val="006E162D"/>
    <w:rsid w:val="006E194D"/>
    <w:rsid w:val="006E28CB"/>
    <w:rsid w:val="006E332C"/>
    <w:rsid w:val="006E4840"/>
    <w:rsid w:val="006E4DA3"/>
    <w:rsid w:val="006E71E7"/>
    <w:rsid w:val="006E7BB3"/>
    <w:rsid w:val="006F135D"/>
    <w:rsid w:val="006F22C8"/>
    <w:rsid w:val="006F2323"/>
    <w:rsid w:val="0070507B"/>
    <w:rsid w:val="007147FA"/>
    <w:rsid w:val="00721C06"/>
    <w:rsid w:val="00722F2D"/>
    <w:rsid w:val="00725F6B"/>
    <w:rsid w:val="00727734"/>
    <w:rsid w:val="00731A51"/>
    <w:rsid w:val="00735817"/>
    <w:rsid w:val="00737D81"/>
    <w:rsid w:val="00737DB7"/>
    <w:rsid w:val="007471A7"/>
    <w:rsid w:val="007572A1"/>
    <w:rsid w:val="00761D0C"/>
    <w:rsid w:val="007643CC"/>
    <w:rsid w:val="00765F8A"/>
    <w:rsid w:val="00773F2C"/>
    <w:rsid w:val="00774288"/>
    <w:rsid w:val="00775581"/>
    <w:rsid w:val="0077604A"/>
    <w:rsid w:val="00782923"/>
    <w:rsid w:val="007850B2"/>
    <w:rsid w:val="007907D5"/>
    <w:rsid w:val="00791FFC"/>
    <w:rsid w:val="00792275"/>
    <w:rsid w:val="007A2047"/>
    <w:rsid w:val="007A4131"/>
    <w:rsid w:val="007A6BCF"/>
    <w:rsid w:val="007A775C"/>
    <w:rsid w:val="007B099A"/>
    <w:rsid w:val="007B62EE"/>
    <w:rsid w:val="007B6C87"/>
    <w:rsid w:val="007C3B2A"/>
    <w:rsid w:val="007C466C"/>
    <w:rsid w:val="007C5455"/>
    <w:rsid w:val="007C6453"/>
    <w:rsid w:val="007D600B"/>
    <w:rsid w:val="007E2922"/>
    <w:rsid w:val="007E3985"/>
    <w:rsid w:val="007E719B"/>
    <w:rsid w:val="007F3FCE"/>
    <w:rsid w:val="007F4718"/>
    <w:rsid w:val="00801B5F"/>
    <w:rsid w:val="00803020"/>
    <w:rsid w:val="0080590E"/>
    <w:rsid w:val="008101CF"/>
    <w:rsid w:val="00812167"/>
    <w:rsid w:val="00813C52"/>
    <w:rsid w:val="00814E93"/>
    <w:rsid w:val="00815445"/>
    <w:rsid w:val="00815702"/>
    <w:rsid w:val="00817346"/>
    <w:rsid w:val="00817E08"/>
    <w:rsid w:val="00820230"/>
    <w:rsid w:val="00827F02"/>
    <w:rsid w:val="008415CE"/>
    <w:rsid w:val="00842BF1"/>
    <w:rsid w:val="00850789"/>
    <w:rsid w:val="00850C3D"/>
    <w:rsid w:val="0085697F"/>
    <w:rsid w:val="00856F5E"/>
    <w:rsid w:val="008570C9"/>
    <w:rsid w:val="00861259"/>
    <w:rsid w:val="008637EB"/>
    <w:rsid w:val="00865CEA"/>
    <w:rsid w:val="00867F3F"/>
    <w:rsid w:val="00875705"/>
    <w:rsid w:val="00876CBD"/>
    <w:rsid w:val="00877E57"/>
    <w:rsid w:val="00880AA3"/>
    <w:rsid w:val="00882198"/>
    <w:rsid w:val="00895F23"/>
    <w:rsid w:val="008974E5"/>
    <w:rsid w:val="008B1B78"/>
    <w:rsid w:val="008B2AF3"/>
    <w:rsid w:val="008B48E1"/>
    <w:rsid w:val="008C187D"/>
    <w:rsid w:val="008C7C46"/>
    <w:rsid w:val="008D1AD5"/>
    <w:rsid w:val="008D369C"/>
    <w:rsid w:val="008D4DC7"/>
    <w:rsid w:val="008D5A4A"/>
    <w:rsid w:val="008D707C"/>
    <w:rsid w:val="008E1029"/>
    <w:rsid w:val="008E2F97"/>
    <w:rsid w:val="008E5D2A"/>
    <w:rsid w:val="008E734F"/>
    <w:rsid w:val="008E7D88"/>
    <w:rsid w:val="008F3412"/>
    <w:rsid w:val="009002D5"/>
    <w:rsid w:val="00901701"/>
    <w:rsid w:val="009066CF"/>
    <w:rsid w:val="009167CF"/>
    <w:rsid w:val="00917774"/>
    <w:rsid w:val="00920CC5"/>
    <w:rsid w:val="00920DAA"/>
    <w:rsid w:val="00922E88"/>
    <w:rsid w:val="009231A1"/>
    <w:rsid w:val="009243B2"/>
    <w:rsid w:val="00925363"/>
    <w:rsid w:val="009277F5"/>
    <w:rsid w:val="00927962"/>
    <w:rsid w:val="00933CEE"/>
    <w:rsid w:val="00936757"/>
    <w:rsid w:val="009378B4"/>
    <w:rsid w:val="00945F36"/>
    <w:rsid w:val="009475DB"/>
    <w:rsid w:val="0094784A"/>
    <w:rsid w:val="009565B0"/>
    <w:rsid w:val="00964346"/>
    <w:rsid w:val="009649EA"/>
    <w:rsid w:val="009731A8"/>
    <w:rsid w:val="0098057B"/>
    <w:rsid w:val="009852B0"/>
    <w:rsid w:val="009859A1"/>
    <w:rsid w:val="00985B42"/>
    <w:rsid w:val="0098705D"/>
    <w:rsid w:val="00992606"/>
    <w:rsid w:val="00993148"/>
    <w:rsid w:val="0099392C"/>
    <w:rsid w:val="00994687"/>
    <w:rsid w:val="00995B79"/>
    <w:rsid w:val="009978FF"/>
    <w:rsid w:val="009A002A"/>
    <w:rsid w:val="009A0F16"/>
    <w:rsid w:val="009A20C8"/>
    <w:rsid w:val="009A33B6"/>
    <w:rsid w:val="009A6185"/>
    <w:rsid w:val="009B1D22"/>
    <w:rsid w:val="009B2436"/>
    <w:rsid w:val="009B6356"/>
    <w:rsid w:val="009B68E9"/>
    <w:rsid w:val="009C08CC"/>
    <w:rsid w:val="009C31ED"/>
    <w:rsid w:val="009C6877"/>
    <w:rsid w:val="009D0F19"/>
    <w:rsid w:val="009D2A05"/>
    <w:rsid w:val="009D2F7B"/>
    <w:rsid w:val="009D7D6E"/>
    <w:rsid w:val="009F09EF"/>
    <w:rsid w:val="009F2E8F"/>
    <w:rsid w:val="009F5258"/>
    <w:rsid w:val="00A01585"/>
    <w:rsid w:val="00A035A8"/>
    <w:rsid w:val="00A03EED"/>
    <w:rsid w:val="00A04FF0"/>
    <w:rsid w:val="00A054A2"/>
    <w:rsid w:val="00A05970"/>
    <w:rsid w:val="00A06154"/>
    <w:rsid w:val="00A06890"/>
    <w:rsid w:val="00A10569"/>
    <w:rsid w:val="00A1146B"/>
    <w:rsid w:val="00A12E4B"/>
    <w:rsid w:val="00A13D9C"/>
    <w:rsid w:val="00A15C67"/>
    <w:rsid w:val="00A16B2B"/>
    <w:rsid w:val="00A20FE7"/>
    <w:rsid w:val="00A23C76"/>
    <w:rsid w:val="00A25014"/>
    <w:rsid w:val="00A2571C"/>
    <w:rsid w:val="00A26F8E"/>
    <w:rsid w:val="00A30429"/>
    <w:rsid w:val="00A336A5"/>
    <w:rsid w:val="00A339C5"/>
    <w:rsid w:val="00A33C9E"/>
    <w:rsid w:val="00A35DE7"/>
    <w:rsid w:val="00A4332C"/>
    <w:rsid w:val="00A43623"/>
    <w:rsid w:val="00A47E04"/>
    <w:rsid w:val="00A50BE1"/>
    <w:rsid w:val="00A517FC"/>
    <w:rsid w:val="00A5691E"/>
    <w:rsid w:val="00A60B13"/>
    <w:rsid w:val="00A65DEF"/>
    <w:rsid w:val="00A67535"/>
    <w:rsid w:val="00A71AFE"/>
    <w:rsid w:val="00A71C8D"/>
    <w:rsid w:val="00A77A43"/>
    <w:rsid w:val="00A804DE"/>
    <w:rsid w:val="00A824FF"/>
    <w:rsid w:val="00A83DBF"/>
    <w:rsid w:val="00A84277"/>
    <w:rsid w:val="00A908CA"/>
    <w:rsid w:val="00A91463"/>
    <w:rsid w:val="00A9396E"/>
    <w:rsid w:val="00A939BE"/>
    <w:rsid w:val="00A940CD"/>
    <w:rsid w:val="00A96395"/>
    <w:rsid w:val="00A96A3E"/>
    <w:rsid w:val="00A97AE9"/>
    <w:rsid w:val="00AA176D"/>
    <w:rsid w:val="00AA1C31"/>
    <w:rsid w:val="00AA2180"/>
    <w:rsid w:val="00AA4551"/>
    <w:rsid w:val="00AA6280"/>
    <w:rsid w:val="00AB0D11"/>
    <w:rsid w:val="00AB10D5"/>
    <w:rsid w:val="00AB1790"/>
    <w:rsid w:val="00AB503C"/>
    <w:rsid w:val="00AC0277"/>
    <w:rsid w:val="00AC08D9"/>
    <w:rsid w:val="00AC157B"/>
    <w:rsid w:val="00AC47C9"/>
    <w:rsid w:val="00AD3E0F"/>
    <w:rsid w:val="00AD47DE"/>
    <w:rsid w:val="00AD50BE"/>
    <w:rsid w:val="00AD5146"/>
    <w:rsid w:val="00AD5C56"/>
    <w:rsid w:val="00AD78B0"/>
    <w:rsid w:val="00AD7F4E"/>
    <w:rsid w:val="00AE07FC"/>
    <w:rsid w:val="00AE132A"/>
    <w:rsid w:val="00AE2FBB"/>
    <w:rsid w:val="00AE34C3"/>
    <w:rsid w:val="00AE425D"/>
    <w:rsid w:val="00AE50BD"/>
    <w:rsid w:val="00AF1F24"/>
    <w:rsid w:val="00AF6917"/>
    <w:rsid w:val="00B0067F"/>
    <w:rsid w:val="00B01E85"/>
    <w:rsid w:val="00B023DC"/>
    <w:rsid w:val="00B05187"/>
    <w:rsid w:val="00B12227"/>
    <w:rsid w:val="00B12580"/>
    <w:rsid w:val="00B13F9C"/>
    <w:rsid w:val="00B15CB9"/>
    <w:rsid w:val="00B15E38"/>
    <w:rsid w:val="00B1627D"/>
    <w:rsid w:val="00B253C5"/>
    <w:rsid w:val="00B27322"/>
    <w:rsid w:val="00B33B3E"/>
    <w:rsid w:val="00B35D18"/>
    <w:rsid w:val="00B44193"/>
    <w:rsid w:val="00B46890"/>
    <w:rsid w:val="00B54696"/>
    <w:rsid w:val="00B570BB"/>
    <w:rsid w:val="00B604A4"/>
    <w:rsid w:val="00B62C08"/>
    <w:rsid w:val="00B62CB9"/>
    <w:rsid w:val="00B706E9"/>
    <w:rsid w:val="00B77850"/>
    <w:rsid w:val="00B813CB"/>
    <w:rsid w:val="00B83939"/>
    <w:rsid w:val="00B86111"/>
    <w:rsid w:val="00B8695F"/>
    <w:rsid w:val="00B8784C"/>
    <w:rsid w:val="00B92FCB"/>
    <w:rsid w:val="00B93196"/>
    <w:rsid w:val="00B9586A"/>
    <w:rsid w:val="00B962E0"/>
    <w:rsid w:val="00BA0AA2"/>
    <w:rsid w:val="00BA1538"/>
    <w:rsid w:val="00BA7F72"/>
    <w:rsid w:val="00BB1061"/>
    <w:rsid w:val="00BB1B3D"/>
    <w:rsid w:val="00BB2C41"/>
    <w:rsid w:val="00BB59B0"/>
    <w:rsid w:val="00BC295F"/>
    <w:rsid w:val="00BC37C5"/>
    <w:rsid w:val="00BC3D05"/>
    <w:rsid w:val="00BC58BA"/>
    <w:rsid w:val="00BC721B"/>
    <w:rsid w:val="00BC73AC"/>
    <w:rsid w:val="00BD5217"/>
    <w:rsid w:val="00BD6482"/>
    <w:rsid w:val="00BE2444"/>
    <w:rsid w:val="00BE38D6"/>
    <w:rsid w:val="00BE39EB"/>
    <w:rsid w:val="00BE4010"/>
    <w:rsid w:val="00BE5B41"/>
    <w:rsid w:val="00BE5BBA"/>
    <w:rsid w:val="00BE69CF"/>
    <w:rsid w:val="00BF6C4E"/>
    <w:rsid w:val="00C14A86"/>
    <w:rsid w:val="00C16A90"/>
    <w:rsid w:val="00C2058F"/>
    <w:rsid w:val="00C20EC1"/>
    <w:rsid w:val="00C21376"/>
    <w:rsid w:val="00C26A68"/>
    <w:rsid w:val="00C3326B"/>
    <w:rsid w:val="00C3334A"/>
    <w:rsid w:val="00C33AC3"/>
    <w:rsid w:val="00C36674"/>
    <w:rsid w:val="00C41B1F"/>
    <w:rsid w:val="00C45504"/>
    <w:rsid w:val="00C469F0"/>
    <w:rsid w:val="00C52589"/>
    <w:rsid w:val="00C564E4"/>
    <w:rsid w:val="00C617B8"/>
    <w:rsid w:val="00C676DB"/>
    <w:rsid w:val="00C70927"/>
    <w:rsid w:val="00C732D6"/>
    <w:rsid w:val="00C74991"/>
    <w:rsid w:val="00C75029"/>
    <w:rsid w:val="00C7685E"/>
    <w:rsid w:val="00C77A4F"/>
    <w:rsid w:val="00C92C28"/>
    <w:rsid w:val="00C930FB"/>
    <w:rsid w:val="00C95BCF"/>
    <w:rsid w:val="00C961AB"/>
    <w:rsid w:val="00C97D3D"/>
    <w:rsid w:val="00CA06AB"/>
    <w:rsid w:val="00CA363F"/>
    <w:rsid w:val="00CA44B4"/>
    <w:rsid w:val="00CA4BC0"/>
    <w:rsid w:val="00CA524C"/>
    <w:rsid w:val="00CA7CFA"/>
    <w:rsid w:val="00CB0365"/>
    <w:rsid w:val="00CB184A"/>
    <w:rsid w:val="00CB319C"/>
    <w:rsid w:val="00CB518F"/>
    <w:rsid w:val="00CB71D0"/>
    <w:rsid w:val="00CD0ED2"/>
    <w:rsid w:val="00CD2C0F"/>
    <w:rsid w:val="00CD2CD3"/>
    <w:rsid w:val="00CD317F"/>
    <w:rsid w:val="00CD670B"/>
    <w:rsid w:val="00CE20EC"/>
    <w:rsid w:val="00CE3E71"/>
    <w:rsid w:val="00CE5C6C"/>
    <w:rsid w:val="00CF11AD"/>
    <w:rsid w:val="00CF189E"/>
    <w:rsid w:val="00CF38E5"/>
    <w:rsid w:val="00D00748"/>
    <w:rsid w:val="00D01CA3"/>
    <w:rsid w:val="00D02169"/>
    <w:rsid w:val="00D02335"/>
    <w:rsid w:val="00D0340F"/>
    <w:rsid w:val="00D03E33"/>
    <w:rsid w:val="00D0705A"/>
    <w:rsid w:val="00D1420B"/>
    <w:rsid w:val="00D15058"/>
    <w:rsid w:val="00D17B84"/>
    <w:rsid w:val="00D17FD5"/>
    <w:rsid w:val="00D23062"/>
    <w:rsid w:val="00D34437"/>
    <w:rsid w:val="00D356CF"/>
    <w:rsid w:val="00D36C5A"/>
    <w:rsid w:val="00D41062"/>
    <w:rsid w:val="00D504C3"/>
    <w:rsid w:val="00D563AA"/>
    <w:rsid w:val="00D56913"/>
    <w:rsid w:val="00D57EC1"/>
    <w:rsid w:val="00D75C0A"/>
    <w:rsid w:val="00D76EDB"/>
    <w:rsid w:val="00D77B78"/>
    <w:rsid w:val="00D8468F"/>
    <w:rsid w:val="00D87148"/>
    <w:rsid w:val="00D91B6E"/>
    <w:rsid w:val="00D932ED"/>
    <w:rsid w:val="00D95820"/>
    <w:rsid w:val="00D965F8"/>
    <w:rsid w:val="00D96DE8"/>
    <w:rsid w:val="00DA0C87"/>
    <w:rsid w:val="00DC2A60"/>
    <w:rsid w:val="00DC2B53"/>
    <w:rsid w:val="00DC39A4"/>
    <w:rsid w:val="00DC4CBE"/>
    <w:rsid w:val="00DD2423"/>
    <w:rsid w:val="00DD3625"/>
    <w:rsid w:val="00DE2053"/>
    <w:rsid w:val="00DE580F"/>
    <w:rsid w:val="00DE76CD"/>
    <w:rsid w:val="00DE798B"/>
    <w:rsid w:val="00DF227C"/>
    <w:rsid w:val="00DF6C8D"/>
    <w:rsid w:val="00DF6D29"/>
    <w:rsid w:val="00E010D5"/>
    <w:rsid w:val="00E06822"/>
    <w:rsid w:val="00E140A1"/>
    <w:rsid w:val="00E2068F"/>
    <w:rsid w:val="00E2171B"/>
    <w:rsid w:val="00E23DF3"/>
    <w:rsid w:val="00E2435F"/>
    <w:rsid w:val="00E33807"/>
    <w:rsid w:val="00E37BE0"/>
    <w:rsid w:val="00E40E43"/>
    <w:rsid w:val="00E43993"/>
    <w:rsid w:val="00E44E78"/>
    <w:rsid w:val="00E54BDF"/>
    <w:rsid w:val="00E560ED"/>
    <w:rsid w:val="00E60462"/>
    <w:rsid w:val="00E60697"/>
    <w:rsid w:val="00E62113"/>
    <w:rsid w:val="00E626F0"/>
    <w:rsid w:val="00E6665E"/>
    <w:rsid w:val="00E743A8"/>
    <w:rsid w:val="00E75104"/>
    <w:rsid w:val="00E75D5D"/>
    <w:rsid w:val="00E77F8C"/>
    <w:rsid w:val="00E80924"/>
    <w:rsid w:val="00E8098B"/>
    <w:rsid w:val="00E81198"/>
    <w:rsid w:val="00E851AF"/>
    <w:rsid w:val="00E90DBD"/>
    <w:rsid w:val="00E91F05"/>
    <w:rsid w:val="00E9494A"/>
    <w:rsid w:val="00E95D75"/>
    <w:rsid w:val="00E97E69"/>
    <w:rsid w:val="00EA0548"/>
    <w:rsid w:val="00EA7691"/>
    <w:rsid w:val="00EA7EE2"/>
    <w:rsid w:val="00EB01D4"/>
    <w:rsid w:val="00EB1A05"/>
    <w:rsid w:val="00EB1C40"/>
    <w:rsid w:val="00EB71F6"/>
    <w:rsid w:val="00EC53C3"/>
    <w:rsid w:val="00EC5903"/>
    <w:rsid w:val="00EC72C3"/>
    <w:rsid w:val="00ED3BD9"/>
    <w:rsid w:val="00ED67F9"/>
    <w:rsid w:val="00ED7697"/>
    <w:rsid w:val="00EF4776"/>
    <w:rsid w:val="00F02243"/>
    <w:rsid w:val="00F028D1"/>
    <w:rsid w:val="00F02AF4"/>
    <w:rsid w:val="00F0356F"/>
    <w:rsid w:val="00F20BD2"/>
    <w:rsid w:val="00F2583E"/>
    <w:rsid w:val="00F30127"/>
    <w:rsid w:val="00F30213"/>
    <w:rsid w:val="00F3078B"/>
    <w:rsid w:val="00F37AF7"/>
    <w:rsid w:val="00F50314"/>
    <w:rsid w:val="00F64C58"/>
    <w:rsid w:val="00F653D9"/>
    <w:rsid w:val="00F664AE"/>
    <w:rsid w:val="00F72DB6"/>
    <w:rsid w:val="00F7370E"/>
    <w:rsid w:val="00F7566C"/>
    <w:rsid w:val="00F81267"/>
    <w:rsid w:val="00F850AC"/>
    <w:rsid w:val="00F9539F"/>
    <w:rsid w:val="00FA00A2"/>
    <w:rsid w:val="00FB29FC"/>
    <w:rsid w:val="00FB3020"/>
    <w:rsid w:val="00FC1488"/>
    <w:rsid w:val="00FC1EC7"/>
    <w:rsid w:val="00FC2A6E"/>
    <w:rsid w:val="00FC63DD"/>
    <w:rsid w:val="00FD1B00"/>
    <w:rsid w:val="00FD3D61"/>
    <w:rsid w:val="00FD400C"/>
    <w:rsid w:val="00FD58D2"/>
    <w:rsid w:val="00FD6150"/>
    <w:rsid w:val="00FE523C"/>
    <w:rsid w:val="00FE6B46"/>
    <w:rsid w:val="00FE6C1B"/>
    <w:rsid w:val="00FE7340"/>
    <w:rsid w:val="00FF15B2"/>
    <w:rsid w:val="00FF3B63"/>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BB973"/>
  <w15:docId w15:val="{151C75BB-9EEA-461C-8038-DB7EA4D18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C564E4"/>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C16A90"/>
    <w:pPr>
      <w:ind w:left="720"/>
      <w:contextualSpacing/>
    </w:pPr>
  </w:style>
  <w:style w:type="paragraph" w:styleId="Glava">
    <w:name w:val="header"/>
    <w:basedOn w:val="Navaden"/>
    <w:link w:val="GlavaZnak"/>
    <w:uiPriority w:val="99"/>
    <w:unhideWhenUsed/>
    <w:rsid w:val="00FC2A6E"/>
    <w:pPr>
      <w:tabs>
        <w:tab w:val="center" w:pos="4536"/>
        <w:tab w:val="right" w:pos="9072"/>
      </w:tabs>
      <w:spacing w:after="0" w:line="240" w:lineRule="auto"/>
    </w:pPr>
  </w:style>
  <w:style w:type="character" w:customStyle="1" w:styleId="GlavaZnak">
    <w:name w:val="Glava Znak"/>
    <w:basedOn w:val="Privzetapisavaodstavka"/>
    <w:link w:val="Glava"/>
    <w:uiPriority w:val="99"/>
    <w:rsid w:val="00FC2A6E"/>
  </w:style>
  <w:style w:type="paragraph" w:styleId="Noga">
    <w:name w:val="footer"/>
    <w:basedOn w:val="Navaden"/>
    <w:link w:val="NogaZnak"/>
    <w:uiPriority w:val="99"/>
    <w:unhideWhenUsed/>
    <w:rsid w:val="00FC2A6E"/>
    <w:pPr>
      <w:tabs>
        <w:tab w:val="center" w:pos="4536"/>
        <w:tab w:val="right" w:pos="9072"/>
      </w:tabs>
      <w:spacing w:after="0" w:line="240" w:lineRule="auto"/>
    </w:pPr>
  </w:style>
  <w:style w:type="character" w:customStyle="1" w:styleId="NogaZnak">
    <w:name w:val="Noga Znak"/>
    <w:basedOn w:val="Privzetapisavaodstavka"/>
    <w:link w:val="Noga"/>
    <w:uiPriority w:val="99"/>
    <w:rsid w:val="00FC2A6E"/>
  </w:style>
  <w:style w:type="character" w:styleId="Hiperpovezava">
    <w:name w:val="Hyperlink"/>
    <w:basedOn w:val="Privzetapisavaodstavka"/>
    <w:uiPriority w:val="99"/>
    <w:unhideWhenUsed/>
    <w:rsid w:val="00FD1B00"/>
    <w:rPr>
      <w:color w:val="0000FF"/>
      <w:u w:val="single"/>
    </w:rPr>
  </w:style>
  <w:style w:type="paragraph" w:customStyle="1" w:styleId="Odstavek">
    <w:name w:val="Odstavek"/>
    <w:basedOn w:val="Navaden"/>
    <w:link w:val="OdstavekZnak"/>
    <w:qFormat/>
    <w:rsid w:val="00CB71D0"/>
    <w:pPr>
      <w:overflowPunct w:val="0"/>
      <w:autoSpaceDE w:val="0"/>
      <w:autoSpaceDN w:val="0"/>
      <w:adjustRightInd w:val="0"/>
      <w:spacing w:before="240" w:after="0" w:line="240" w:lineRule="auto"/>
      <w:ind w:firstLine="1021"/>
      <w:jc w:val="both"/>
      <w:textAlignment w:val="baseline"/>
    </w:pPr>
    <w:rPr>
      <w:rFonts w:ascii="Arial" w:eastAsia="Times New Roman" w:hAnsi="Arial" w:cs="Times New Roman"/>
      <w:lang w:val="x-none" w:eastAsia="x-none"/>
    </w:rPr>
  </w:style>
  <w:style w:type="character" w:customStyle="1" w:styleId="OdstavekZnak">
    <w:name w:val="Odstavek Znak"/>
    <w:link w:val="Odstavek"/>
    <w:rsid w:val="00CB71D0"/>
    <w:rPr>
      <w:rFonts w:ascii="Arial" w:eastAsia="Times New Roman" w:hAnsi="Arial" w:cs="Times New Roman"/>
      <w:lang w:val="x-none" w:eastAsia="x-none"/>
    </w:rPr>
  </w:style>
  <w:style w:type="paragraph" w:customStyle="1" w:styleId="Opozorilo">
    <w:name w:val="Opozorilo"/>
    <w:basedOn w:val="Navaden"/>
    <w:link w:val="OpozoriloZnak"/>
    <w:qFormat/>
    <w:rsid w:val="004E7099"/>
    <w:pPr>
      <w:overflowPunct w:val="0"/>
      <w:autoSpaceDE w:val="0"/>
      <w:autoSpaceDN w:val="0"/>
      <w:adjustRightInd w:val="0"/>
      <w:spacing w:before="240" w:after="360" w:line="200" w:lineRule="exact"/>
      <w:jc w:val="both"/>
      <w:textAlignment w:val="baseline"/>
    </w:pPr>
    <w:rPr>
      <w:rFonts w:ascii="Arial" w:eastAsia="Times New Roman" w:hAnsi="Arial" w:cs="Times New Roman"/>
      <w:color w:val="808080"/>
      <w:sz w:val="17"/>
      <w:szCs w:val="17"/>
      <w:lang w:val="x-none" w:eastAsia="x-none"/>
    </w:rPr>
  </w:style>
  <w:style w:type="character" w:customStyle="1" w:styleId="OpozoriloZnak">
    <w:name w:val="Opozorilo Znak"/>
    <w:link w:val="Opozorilo"/>
    <w:rsid w:val="004E7099"/>
    <w:rPr>
      <w:rFonts w:ascii="Arial" w:eastAsia="Times New Roman" w:hAnsi="Arial" w:cs="Times New Roman"/>
      <w:color w:val="808080"/>
      <w:sz w:val="17"/>
      <w:szCs w:val="17"/>
      <w:lang w:val="x-none" w:eastAsia="x-none"/>
    </w:rPr>
  </w:style>
  <w:style w:type="paragraph" w:styleId="Revizija">
    <w:name w:val="Revision"/>
    <w:hidden/>
    <w:uiPriority w:val="99"/>
    <w:semiHidden/>
    <w:rsid w:val="00141D30"/>
    <w:pPr>
      <w:spacing w:after="0" w:line="240" w:lineRule="auto"/>
    </w:pPr>
  </w:style>
  <w:style w:type="character" w:styleId="Pripombasklic">
    <w:name w:val="annotation reference"/>
    <w:basedOn w:val="Privzetapisavaodstavka"/>
    <w:uiPriority w:val="99"/>
    <w:semiHidden/>
    <w:unhideWhenUsed/>
    <w:rsid w:val="00925363"/>
    <w:rPr>
      <w:sz w:val="16"/>
      <w:szCs w:val="16"/>
    </w:rPr>
  </w:style>
  <w:style w:type="paragraph" w:styleId="Pripombabesedilo">
    <w:name w:val="annotation text"/>
    <w:basedOn w:val="Navaden"/>
    <w:link w:val="PripombabesediloZnak"/>
    <w:uiPriority w:val="99"/>
    <w:unhideWhenUsed/>
    <w:rsid w:val="00925363"/>
    <w:pPr>
      <w:spacing w:line="240" w:lineRule="auto"/>
    </w:pPr>
    <w:rPr>
      <w:sz w:val="20"/>
      <w:szCs w:val="20"/>
    </w:rPr>
  </w:style>
  <w:style w:type="character" w:customStyle="1" w:styleId="PripombabesediloZnak">
    <w:name w:val="Pripomba – besedilo Znak"/>
    <w:basedOn w:val="Privzetapisavaodstavka"/>
    <w:link w:val="Pripombabesedilo"/>
    <w:uiPriority w:val="99"/>
    <w:rsid w:val="00925363"/>
    <w:rPr>
      <w:sz w:val="20"/>
      <w:szCs w:val="20"/>
    </w:rPr>
  </w:style>
  <w:style w:type="paragraph" w:styleId="Zadevapripombe">
    <w:name w:val="annotation subject"/>
    <w:basedOn w:val="Pripombabesedilo"/>
    <w:next w:val="Pripombabesedilo"/>
    <w:link w:val="ZadevapripombeZnak"/>
    <w:uiPriority w:val="99"/>
    <w:semiHidden/>
    <w:unhideWhenUsed/>
    <w:rsid w:val="00925363"/>
    <w:rPr>
      <w:b/>
      <w:bCs/>
    </w:rPr>
  </w:style>
  <w:style w:type="character" w:customStyle="1" w:styleId="ZadevapripombeZnak">
    <w:name w:val="Zadeva pripombe Znak"/>
    <w:basedOn w:val="PripombabesediloZnak"/>
    <w:link w:val="Zadevapripombe"/>
    <w:uiPriority w:val="99"/>
    <w:semiHidden/>
    <w:rsid w:val="00925363"/>
    <w:rPr>
      <w:b/>
      <w:bCs/>
      <w:sz w:val="20"/>
      <w:szCs w:val="20"/>
    </w:rPr>
  </w:style>
  <w:style w:type="numbering" w:customStyle="1" w:styleId="Brezseznama1">
    <w:name w:val="Brez seznama1"/>
    <w:next w:val="Brezseznama"/>
    <w:uiPriority w:val="99"/>
    <w:semiHidden/>
    <w:unhideWhenUsed/>
    <w:rsid w:val="00653569"/>
  </w:style>
  <w:style w:type="table" w:styleId="Tabelamrea">
    <w:name w:val="Table Grid"/>
    <w:basedOn w:val="Navadnatabela"/>
    <w:uiPriority w:val="39"/>
    <w:rsid w:val="005F1E1B"/>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slov1Znak">
    <w:name w:val="Naslov 1 Znak"/>
    <w:basedOn w:val="Privzetapisavaodstavka"/>
    <w:link w:val="Naslov1"/>
    <w:uiPriority w:val="9"/>
    <w:rsid w:val="00C564E4"/>
    <w:rPr>
      <w:rFonts w:asciiTheme="majorHAnsi" w:eastAsiaTheme="majorEastAsia" w:hAnsiTheme="majorHAnsi" w:cstheme="majorBidi"/>
      <w:color w:val="2F5496" w:themeColor="accent1" w:themeShade="BF"/>
      <w:kern w:val="2"/>
      <w:sz w:val="40"/>
      <w:szCs w:val="40"/>
      <w14:ligatures w14:val="standardContextual"/>
    </w:rPr>
  </w:style>
  <w:style w:type="paragraph" w:styleId="Intenzivencitat">
    <w:name w:val="Intense Quote"/>
    <w:basedOn w:val="Navaden"/>
    <w:next w:val="Navaden"/>
    <w:link w:val="IntenzivencitatZnak"/>
    <w:uiPriority w:val="30"/>
    <w:qFormat/>
    <w:rsid w:val="00C564E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zivencitatZnak">
    <w:name w:val="Intenziven citat Znak"/>
    <w:basedOn w:val="Privzetapisavaodstavka"/>
    <w:link w:val="Intenzivencitat"/>
    <w:uiPriority w:val="30"/>
    <w:rsid w:val="00C564E4"/>
    <w:rPr>
      <w:i/>
      <w:iCs/>
      <w:color w:val="2F5496" w:themeColor="accent1" w:themeShade="BF"/>
      <w:kern w:val="2"/>
      <w14:ligatures w14:val="standardContextual"/>
    </w:rPr>
  </w:style>
  <w:style w:type="paragraph" w:styleId="Brezrazmikov">
    <w:name w:val="No Spacing"/>
    <w:uiPriority w:val="1"/>
    <w:qFormat/>
    <w:rsid w:val="002803A9"/>
    <w:pPr>
      <w:spacing w:after="0" w:line="240" w:lineRule="auto"/>
    </w:pPr>
  </w:style>
  <w:style w:type="character" w:styleId="Nerazreenaomemba">
    <w:name w:val="Unresolved Mention"/>
    <w:basedOn w:val="Privzetapisavaodstavka"/>
    <w:uiPriority w:val="99"/>
    <w:semiHidden/>
    <w:unhideWhenUsed/>
    <w:rsid w:val="004256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895612">
      <w:bodyDiv w:val="1"/>
      <w:marLeft w:val="0"/>
      <w:marRight w:val="0"/>
      <w:marTop w:val="0"/>
      <w:marBottom w:val="0"/>
      <w:divBdr>
        <w:top w:val="none" w:sz="0" w:space="0" w:color="auto"/>
        <w:left w:val="none" w:sz="0" w:space="0" w:color="auto"/>
        <w:bottom w:val="none" w:sz="0" w:space="0" w:color="auto"/>
        <w:right w:val="none" w:sz="0" w:space="0" w:color="auto"/>
      </w:divBdr>
    </w:div>
    <w:div w:id="325137166">
      <w:bodyDiv w:val="1"/>
      <w:marLeft w:val="0"/>
      <w:marRight w:val="0"/>
      <w:marTop w:val="0"/>
      <w:marBottom w:val="0"/>
      <w:divBdr>
        <w:top w:val="none" w:sz="0" w:space="0" w:color="auto"/>
        <w:left w:val="none" w:sz="0" w:space="0" w:color="auto"/>
        <w:bottom w:val="none" w:sz="0" w:space="0" w:color="auto"/>
        <w:right w:val="none" w:sz="0" w:space="0" w:color="auto"/>
      </w:divBdr>
    </w:div>
    <w:div w:id="384989720">
      <w:bodyDiv w:val="1"/>
      <w:marLeft w:val="0"/>
      <w:marRight w:val="0"/>
      <w:marTop w:val="0"/>
      <w:marBottom w:val="0"/>
      <w:divBdr>
        <w:top w:val="none" w:sz="0" w:space="0" w:color="auto"/>
        <w:left w:val="none" w:sz="0" w:space="0" w:color="auto"/>
        <w:bottom w:val="none" w:sz="0" w:space="0" w:color="auto"/>
        <w:right w:val="none" w:sz="0" w:space="0" w:color="auto"/>
      </w:divBdr>
    </w:div>
    <w:div w:id="418917094">
      <w:bodyDiv w:val="1"/>
      <w:marLeft w:val="0"/>
      <w:marRight w:val="0"/>
      <w:marTop w:val="0"/>
      <w:marBottom w:val="0"/>
      <w:divBdr>
        <w:top w:val="none" w:sz="0" w:space="0" w:color="auto"/>
        <w:left w:val="none" w:sz="0" w:space="0" w:color="auto"/>
        <w:bottom w:val="none" w:sz="0" w:space="0" w:color="auto"/>
        <w:right w:val="none" w:sz="0" w:space="0" w:color="auto"/>
      </w:divBdr>
    </w:div>
    <w:div w:id="930697422">
      <w:bodyDiv w:val="1"/>
      <w:marLeft w:val="0"/>
      <w:marRight w:val="0"/>
      <w:marTop w:val="0"/>
      <w:marBottom w:val="0"/>
      <w:divBdr>
        <w:top w:val="none" w:sz="0" w:space="0" w:color="auto"/>
        <w:left w:val="none" w:sz="0" w:space="0" w:color="auto"/>
        <w:bottom w:val="none" w:sz="0" w:space="0" w:color="auto"/>
        <w:right w:val="none" w:sz="0" w:space="0" w:color="auto"/>
      </w:divBdr>
    </w:div>
    <w:div w:id="2054571324">
      <w:bodyDiv w:val="1"/>
      <w:marLeft w:val="0"/>
      <w:marRight w:val="0"/>
      <w:marTop w:val="0"/>
      <w:marBottom w:val="0"/>
      <w:divBdr>
        <w:top w:val="none" w:sz="0" w:space="0" w:color="auto"/>
        <w:left w:val="none" w:sz="0" w:space="0" w:color="auto"/>
        <w:bottom w:val="none" w:sz="0" w:space="0" w:color="auto"/>
        <w:right w:val="none" w:sz="0" w:space="0" w:color="auto"/>
      </w:divBdr>
    </w:div>
    <w:div w:id="21258061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05-01-4349" TargetMode="External"/><Relationship Id="rId13" Type="http://schemas.openxmlformats.org/officeDocument/2006/relationships/hyperlink" Target="http://www.uradni-list.si/1/objava.jsp?sop=2010-01-4935"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uradni-list.si/1/objava.jsp?sop=2010-01-3387" TargetMode="External"/><Relationship Id="rId17" Type="http://schemas.openxmlformats.org/officeDocument/2006/relationships/hyperlink" Target="http://www.uradni-list.si/1/objava.jsp?sop=2021-01-0412" TargetMode="External"/><Relationship Id="rId2" Type="http://schemas.openxmlformats.org/officeDocument/2006/relationships/numbering" Target="numbering.xml"/><Relationship Id="rId16" Type="http://schemas.openxmlformats.org/officeDocument/2006/relationships/hyperlink" Target="http://www.uradni-list.si/1/objava.jsp?sop=2017-01-2525"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10-01-1737" TargetMode="External"/><Relationship Id="rId5" Type="http://schemas.openxmlformats.org/officeDocument/2006/relationships/webSettings" Target="webSettings.xml"/><Relationship Id="rId15" Type="http://schemas.openxmlformats.org/officeDocument/2006/relationships/hyperlink" Target="http://www.uradni-list.si/1/objava.jsp?sop=2015-01-0505" TargetMode="External"/><Relationship Id="rId10" Type="http://schemas.openxmlformats.org/officeDocument/2006/relationships/hyperlink" Target="http://www.uradni-list.si/1/objava.jsp?sop=2009-01-4285"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uradni-list.si/1/objava.jsp?sop=2008-01-0911" TargetMode="External"/><Relationship Id="rId14" Type="http://schemas.openxmlformats.org/officeDocument/2006/relationships/hyperlink" Target="http://www.uradni-list.si/1/objava.jsp?sop=2012-01-1700"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69E3F4BE-4067-4D2E-BB14-32640728A9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2801</Words>
  <Characters>15968</Characters>
  <Application>Microsoft Office Word</Application>
  <DocSecurity>4</DocSecurity>
  <Lines>133</Lines>
  <Paragraphs>37</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18732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Marjetka Brank</dc:creator>
  <cp:keywords/>
  <dc:description/>
  <cp:lastModifiedBy>Sabina Katić</cp:lastModifiedBy>
  <cp:revision>2</cp:revision>
  <cp:lastPrinted>2025-03-26T10:17:00Z</cp:lastPrinted>
  <dcterms:created xsi:type="dcterms:W3CDTF">2025-04-01T12:19:00Z</dcterms:created>
  <dcterms:modified xsi:type="dcterms:W3CDTF">2025-04-01T12:19:00Z</dcterms:modified>
</cp:coreProperties>
</file>