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5FDC61" w14:textId="70FC30B5" w:rsidR="00266EFE" w:rsidRDefault="00D24FB1" w:rsidP="000939A2">
      <w:pPr>
        <w:spacing w:before="100" w:beforeAutospacing="1" w:after="100" w:afterAutospacing="1" w:line="260" w:lineRule="exact"/>
        <w:jc w:val="both"/>
        <w:rPr>
          <w:rFonts w:cs="Arial"/>
          <w:b/>
          <w:bCs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Na podlagi </w:t>
      </w:r>
      <w:r w:rsidR="00F21666">
        <w:rPr>
          <w:rFonts w:cs="Arial"/>
          <w:szCs w:val="20"/>
          <w:lang w:eastAsia="sl-SI"/>
        </w:rPr>
        <w:t>šestega</w:t>
      </w:r>
      <w:r>
        <w:rPr>
          <w:rFonts w:cs="Arial"/>
          <w:szCs w:val="20"/>
          <w:lang w:eastAsia="sl-SI"/>
        </w:rPr>
        <w:t xml:space="preserve"> odstavka </w:t>
      </w:r>
      <w:r w:rsidR="00F21666">
        <w:rPr>
          <w:rFonts w:cs="Arial"/>
          <w:szCs w:val="20"/>
          <w:lang w:eastAsia="sl-SI"/>
        </w:rPr>
        <w:t>57</w:t>
      </w:r>
      <w:r>
        <w:rPr>
          <w:rFonts w:cs="Arial"/>
          <w:szCs w:val="20"/>
          <w:lang w:eastAsia="sl-SI"/>
        </w:rPr>
        <w:t>.</w:t>
      </w:r>
      <w:r w:rsidR="00F21666">
        <w:rPr>
          <w:rFonts w:cs="Arial"/>
          <w:szCs w:val="20"/>
          <w:lang w:eastAsia="sl-SI"/>
        </w:rPr>
        <w:t>b</w:t>
      </w:r>
      <w:r>
        <w:rPr>
          <w:rFonts w:cs="Arial"/>
          <w:szCs w:val="20"/>
          <w:lang w:eastAsia="sl-SI"/>
        </w:rPr>
        <w:t xml:space="preserve"> člena</w:t>
      </w:r>
      <w:r w:rsidR="00266EFE" w:rsidRPr="00D06FCB">
        <w:rPr>
          <w:rFonts w:cs="Arial"/>
          <w:szCs w:val="20"/>
          <w:lang w:eastAsia="sl-SI"/>
        </w:rPr>
        <w:t xml:space="preserve"> Zakona o </w:t>
      </w:r>
      <w:r w:rsidR="00F21666">
        <w:rPr>
          <w:rFonts w:cs="Arial"/>
          <w:szCs w:val="20"/>
          <w:lang w:eastAsia="sl-SI"/>
        </w:rPr>
        <w:t>kolektivnih tožbah</w:t>
      </w:r>
      <w:r w:rsidR="00D3477E">
        <w:rPr>
          <w:rFonts w:cs="Arial"/>
          <w:szCs w:val="20"/>
          <w:lang w:eastAsia="sl-SI"/>
        </w:rPr>
        <w:t xml:space="preserve"> </w:t>
      </w:r>
      <w:r w:rsidR="005B64F5" w:rsidRPr="00E1070E">
        <w:rPr>
          <w:rFonts w:cs="Arial"/>
          <w:szCs w:val="20"/>
          <w:lang w:eastAsia="sl-SI"/>
        </w:rPr>
        <w:t>(</w:t>
      </w:r>
      <w:r w:rsidR="005B64F5" w:rsidRPr="00E1070E">
        <w:rPr>
          <w:rFonts w:cs="Arial"/>
          <w:szCs w:val="20"/>
        </w:rPr>
        <w:t xml:space="preserve">Uradni list RS, št. </w:t>
      </w:r>
      <w:r w:rsidR="00E1070E" w:rsidRPr="00E1070E">
        <w:rPr>
          <w:rFonts w:cs="Arial"/>
          <w:szCs w:val="20"/>
        </w:rPr>
        <w:t>55</w:t>
      </w:r>
      <w:r w:rsidR="005B64F5" w:rsidRPr="00E1070E">
        <w:rPr>
          <w:rFonts w:cs="Arial"/>
          <w:szCs w:val="20"/>
        </w:rPr>
        <w:t>/</w:t>
      </w:r>
      <w:r w:rsidR="00E1070E" w:rsidRPr="00E1070E">
        <w:rPr>
          <w:rFonts w:cs="Arial"/>
          <w:szCs w:val="20"/>
        </w:rPr>
        <w:t>17, 133/23</w:t>
      </w:r>
      <w:r w:rsidR="005B64F5" w:rsidRPr="00E1070E">
        <w:rPr>
          <w:rFonts w:cs="Arial"/>
          <w:szCs w:val="20"/>
          <w:lang w:eastAsia="sl-SI"/>
        </w:rPr>
        <w:t>)</w:t>
      </w:r>
      <w:r w:rsidR="005B64F5" w:rsidRPr="00D06FCB">
        <w:rPr>
          <w:rFonts w:cs="Arial"/>
          <w:szCs w:val="20"/>
          <w:lang w:eastAsia="sl-SI"/>
        </w:rPr>
        <w:t xml:space="preserve"> </w:t>
      </w:r>
      <w:r w:rsidR="00266EFE" w:rsidRPr="00D06FCB">
        <w:rPr>
          <w:rFonts w:cs="Arial"/>
          <w:szCs w:val="20"/>
          <w:lang w:eastAsia="sl-SI"/>
        </w:rPr>
        <w:t>minist</w:t>
      </w:r>
      <w:r w:rsidR="00266EFE">
        <w:rPr>
          <w:rFonts w:cs="Arial"/>
          <w:szCs w:val="20"/>
          <w:lang w:eastAsia="sl-SI"/>
        </w:rPr>
        <w:t>er</w:t>
      </w:r>
      <w:r w:rsidR="00E83284">
        <w:rPr>
          <w:rFonts w:cs="Arial"/>
          <w:szCs w:val="20"/>
          <w:lang w:eastAsia="sl-SI"/>
        </w:rPr>
        <w:t xml:space="preserve"> za gospodars</w:t>
      </w:r>
      <w:r w:rsidR="00F21666">
        <w:rPr>
          <w:rFonts w:cs="Arial"/>
          <w:szCs w:val="20"/>
          <w:lang w:eastAsia="sl-SI"/>
        </w:rPr>
        <w:t>tvo, turizem in šport</w:t>
      </w:r>
      <w:r w:rsidR="00643985">
        <w:rPr>
          <w:rFonts w:cs="Arial"/>
          <w:szCs w:val="20"/>
          <w:lang w:eastAsia="sl-SI"/>
        </w:rPr>
        <w:t xml:space="preserve"> </w:t>
      </w:r>
      <w:r w:rsidR="007352F7" w:rsidRPr="00D06FCB">
        <w:rPr>
          <w:rFonts w:cs="Arial"/>
          <w:szCs w:val="20"/>
          <w:lang w:eastAsia="sl-SI"/>
        </w:rPr>
        <w:t>izdaja</w:t>
      </w:r>
    </w:p>
    <w:p w14:paraId="4F964530" w14:textId="77777777" w:rsidR="00266EFE" w:rsidRDefault="00266EFE" w:rsidP="00C35A70">
      <w:pPr>
        <w:shd w:val="clear" w:color="auto" w:fill="FFFFFF"/>
        <w:spacing w:line="260" w:lineRule="exact"/>
        <w:jc w:val="center"/>
        <w:rPr>
          <w:rFonts w:cs="Arial"/>
          <w:b/>
          <w:bCs/>
          <w:szCs w:val="20"/>
          <w:lang w:eastAsia="sl-SI"/>
        </w:rPr>
      </w:pPr>
    </w:p>
    <w:p w14:paraId="52E91502" w14:textId="4E684E87" w:rsidR="00C35A70" w:rsidRPr="00BC5660" w:rsidRDefault="00C35A70" w:rsidP="00C35A70">
      <w:pPr>
        <w:shd w:val="clear" w:color="auto" w:fill="FFFFFF"/>
        <w:spacing w:line="260" w:lineRule="exact"/>
        <w:jc w:val="center"/>
        <w:rPr>
          <w:rFonts w:cs="Arial"/>
          <w:b/>
          <w:bCs/>
          <w:szCs w:val="20"/>
          <w:lang w:eastAsia="sl-SI"/>
        </w:rPr>
      </w:pPr>
      <w:r w:rsidRPr="00BC5660">
        <w:rPr>
          <w:rFonts w:cs="Arial"/>
          <w:b/>
          <w:bCs/>
          <w:szCs w:val="20"/>
          <w:lang w:eastAsia="sl-SI"/>
        </w:rPr>
        <w:t>P R A V I L N I K</w:t>
      </w:r>
      <w:r w:rsidRPr="00BC5660">
        <w:rPr>
          <w:rFonts w:cs="Arial"/>
          <w:b/>
          <w:bCs/>
          <w:szCs w:val="20"/>
          <w:lang w:eastAsia="sl-SI"/>
        </w:rPr>
        <w:br/>
        <w:t xml:space="preserve">o </w:t>
      </w:r>
      <w:r w:rsidR="00F21666">
        <w:rPr>
          <w:rFonts w:cs="Arial"/>
          <w:b/>
          <w:bCs/>
          <w:szCs w:val="20"/>
          <w:lang w:eastAsia="sl-SI"/>
        </w:rPr>
        <w:t>vpisu na seznam in izbrisu s seznama ter vodenju seznama upravičenih oseb za vložitev potrošniških kolektivnih tožb v drugi državi članici po Direktivi 2020/1828/EU</w:t>
      </w:r>
    </w:p>
    <w:p w14:paraId="52D7CE02" w14:textId="1AFFF9A2" w:rsidR="00C35A70" w:rsidRDefault="00C35A70" w:rsidP="00C35A70">
      <w:pPr>
        <w:pStyle w:val="len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14:paraId="69187552" w14:textId="77777777" w:rsidR="00C43A9F" w:rsidRPr="00BC5660" w:rsidRDefault="00C43A9F" w:rsidP="00C35A70">
      <w:pPr>
        <w:pStyle w:val="len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14:paraId="3C070C3A" w14:textId="77777777" w:rsidR="00C35A70" w:rsidRPr="00BC5660" w:rsidRDefault="00C35A70" w:rsidP="00C35A70">
      <w:pPr>
        <w:pStyle w:val="len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BC5660">
        <w:rPr>
          <w:rFonts w:ascii="Arial" w:hAnsi="Arial" w:cs="Arial"/>
          <w:b/>
          <w:bCs/>
          <w:sz w:val="20"/>
          <w:szCs w:val="20"/>
        </w:rPr>
        <w:t>1. člen</w:t>
      </w:r>
    </w:p>
    <w:p w14:paraId="756CDD51" w14:textId="77777777" w:rsidR="00C35A70" w:rsidRPr="00BC5660" w:rsidRDefault="00C35A70" w:rsidP="00C35A70">
      <w:pPr>
        <w:pStyle w:val="lennaslov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BC5660">
        <w:rPr>
          <w:rFonts w:ascii="Arial" w:hAnsi="Arial" w:cs="Arial"/>
          <w:b/>
          <w:bCs/>
          <w:sz w:val="20"/>
          <w:szCs w:val="20"/>
        </w:rPr>
        <w:t>(vsebina)</w:t>
      </w:r>
    </w:p>
    <w:p w14:paraId="6C735ADE" w14:textId="77777777" w:rsidR="00C35A70" w:rsidRPr="00BC5660" w:rsidRDefault="00C35A70" w:rsidP="00C35A70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14:paraId="0DE21115" w14:textId="75F0BBA3" w:rsidR="00C43A9F" w:rsidRPr="008C4893" w:rsidRDefault="00C35A70" w:rsidP="008C4893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BC5660">
        <w:rPr>
          <w:rFonts w:ascii="Arial" w:hAnsi="Arial" w:cs="Arial"/>
          <w:sz w:val="20"/>
          <w:szCs w:val="20"/>
        </w:rPr>
        <w:t>Ta pravilnik določa</w:t>
      </w:r>
      <w:r w:rsidR="00C03E4B">
        <w:rPr>
          <w:rFonts w:ascii="Arial" w:hAnsi="Arial" w:cs="Arial"/>
          <w:sz w:val="20"/>
          <w:szCs w:val="20"/>
        </w:rPr>
        <w:t xml:space="preserve"> podrobnejša pravila o</w:t>
      </w:r>
      <w:r w:rsidRPr="00BC5660">
        <w:rPr>
          <w:rFonts w:ascii="Arial" w:hAnsi="Arial" w:cs="Arial"/>
          <w:sz w:val="20"/>
          <w:szCs w:val="20"/>
        </w:rPr>
        <w:t xml:space="preserve"> vpis</w:t>
      </w:r>
      <w:r w:rsidR="00C03E4B">
        <w:rPr>
          <w:rFonts w:ascii="Arial" w:hAnsi="Arial" w:cs="Arial"/>
          <w:sz w:val="20"/>
          <w:szCs w:val="20"/>
        </w:rPr>
        <w:t>ih</w:t>
      </w:r>
      <w:r w:rsidR="00F21666">
        <w:rPr>
          <w:rFonts w:ascii="Arial" w:hAnsi="Arial" w:cs="Arial"/>
          <w:sz w:val="20"/>
          <w:szCs w:val="20"/>
        </w:rPr>
        <w:t xml:space="preserve"> na seznam in izbris</w:t>
      </w:r>
      <w:r w:rsidR="00C03E4B">
        <w:rPr>
          <w:rFonts w:ascii="Arial" w:hAnsi="Arial" w:cs="Arial"/>
          <w:sz w:val="20"/>
          <w:szCs w:val="20"/>
        </w:rPr>
        <w:t>ih</w:t>
      </w:r>
      <w:r w:rsidR="00F21666">
        <w:rPr>
          <w:rFonts w:ascii="Arial" w:hAnsi="Arial" w:cs="Arial"/>
          <w:sz w:val="20"/>
          <w:szCs w:val="20"/>
        </w:rPr>
        <w:t xml:space="preserve"> s seznama ter vodenj</w:t>
      </w:r>
      <w:r w:rsidR="00C03E4B">
        <w:rPr>
          <w:rFonts w:ascii="Arial" w:hAnsi="Arial" w:cs="Arial"/>
          <w:sz w:val="20"/>
          <w:szCs w:val="20"/>
        </w:rPr>
        <w:t>u</w:t>
      </w:r>
      <w:r w:rsidR="00F21666">
        <w:rPr>
          <w:rFonts w:ascii="Arial" w:hAnsi="Arial" w:cs="Arial"/>
          <w:sz w:val="20"/>
          <w:szCs w:val="20"/>
        </w:rPr>
        <w:t xml:space="preserve"> seznama upravičenih oseb za vložitev potrošniških kolektivnih tožb v drugi državi članici</w:t>
      </w:r>
      <w:r w:rsidR="009812F4">
        <w:rPr>
          <w:rFonts w:ascii="Arial" w:hAnsi="Arial" w:cs="Arial"/>
          <w:sz w:val="20"/>
          <w:szCs w:val="20"/>
        </w:rPr>
        <w:t xml:space="preserve"> (v nadaljnjem besedilu: seznam)</w:t>
      </w:r>
      <w:r w:rsidR="00F21666">
        <w:rPr>
          <w:rFonts w:ascii="Arial" w:hAnsi="Arial" w:cs="Arial"/>
          <w:sz w:val="20"/>
          <w:szCs w:val="20"/>
        </w:rPr>
        <w:t>.</w:t>
      </w:r>
      <w:r w:rsidRPr="00BC5660">
        <w:rPr>
          <w:rFonts w:ascii="Arial" w:hAnsi="Arial" w:cs="Arial"/>
          <w:sz w:val="20"/>
          <w:szCs w:val="20"/>
        </w:rPr>
        <w:t xml:space="preserve"> </w:t>
      </w:r>
    </w:p>
    <w:p w14:paraId="5C63D720" w14:textId="77777777" w:rsidR="000939A2" w:rsidRPr="00DE1A99" w:rsidRDefault="000939A2" w:rsidP="000939A2">
      <w:pPr>
        <w:pStyle w:val="alineazaodstavkom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14:paraId="2D51F68A" w14:textId="3241D4AC" w:rsidR="00C35A70" w:rsidRPr="00BC5660" w:rsidRDefault="00261AC4" w:rsidP="00C35A70">
      <w:pPr>
        <w:pStyle w:val="len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</w:t>
      </w:r>
      <w:r w:rsidR="00C35A70" w:rsidRPr="00BC5660">
        <w:rPr>
          <w:rFonts w:ascii="Arial" w:hAnsi="Arial" w:cs="Arial"/>
          <w:b/>
          <w:bCs/>
          <w:sz w:val="20"/>
          <w:szCs w:val="20"/>
        </w:rPr>
        <w:t>. člen</w:t>
      </w:r>
    </w:p>
    <w:p w14:paraId="3C6BC634" w14:textId="5AD6DA3D" w:rsidR="00C35A70" w:rsidRPr="00BC5660" w:rsidRDefault="00C35A70" w:rsidP="00C35A70">
      <w:pPr>
        <w:pStyle w:val="lennaslov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bookmarkStart w:id="0" w:name="_Hlk157499547"/>
      <w:r w:rsidRPr="00BC5660">
        <w:rPr>
          <w:rFonts w:ascii="Arial" w:hAnsi="Arial" w:cs="Arial"/>
          <w:b/>
          <w:bCs/>
          <w:sz w:val="20"/>
          <w:szCs w:val="20"/>
        </w:rPr>
        <w:t>(postopek vpisa</w:t>
      </w:r>
      <w:r w:rsidR="00B2728E">
        <w:rPr>
          <w:rFonts w:ascii="Arial" w:hAnsi="Arial" w:cs="Arial"/>
          <w:b/>
          <w:bCs/>
          <w:sz w:val="20"/>
          <w:szCs w:val="20"/>
        </w:rPr>
        <w:t xml:space="preserve"> na seznam</w:t>
      </w:r>
      <w:r w:rsidRPr="00BC5660">
        <w:rPr>
          <w:rFonts w:ascii="Arial" w:hAnsi="Arial" w:cs="Arial"/>
          <w:b/>
          <w:bCs/>
          <w:sz w:val="20"/>
          <w:szCs w:val="20"/>
        </w:rPr>
        <w:t>)</w:t>
      </w:r>
    </w:p>
    <w:bookmarkEnd w:id="0"/>
    <w:p w14:paraId="0D9F89F7" w14:textId="77777777" w:rsidR="00C35A70" w:rsidRPr="00BC5660" w:rsidRDefault="00C35A70" w:rsidP="00C35A70">
      <w:pPr>
        <w:pStyle w:val="lennaslov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14:paraId="70B0DD7C" w14:textId="59632356" w:rsidR="001842E9" w:rsidRDefault="001842E9" w:rsidP="00BC54F7">
      <w:pPr>
        <w:pStyle w:val="alineazaodstavkom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DE1A99">
        <w:rPr>
          <w:rFonts w:ascii="Arial" w:hAnsi="Arial" w:cs="Arial"/>
          <w:sz w:val="20"/>
          <w:szCs w:val="20"/>
        </w:rPr>
        <w:t>isn</w:t>
      </w:r>
      <w:r w:rsidR="00ED5A1E">
        <w:rPr>
          <w:rFonts w:ascii="Arial" w:hAnsi="Arial" w:cs="Arial"/>
          <w:sz w:val="20"/>
          <w:szCs w:val="20"/>
        </w:rPr>
        <w:t>a</w:t>
      </w:r>
      <w:r w:rsidR="00DE1A99">
        <w:rPr>
          <w:rFonts w:ascii="Arial" w:hAnsi="Arial" w:cs="Arial"/>
          <w:sz w:val="20"/>
          <w:szCs w:val="20"/>
        </w:rPr>
        <w:t xml:space="preserve"> </w:t>
      </w:r>
      <w:r w:rsidR="00C35A70" w:rsidRPr="00BC5660">
        <w:rPr>
          <w:rFonts w:ascii="Arial" w:hAnsi="Arial" w:cs="Arial"/>
          <w:sz w:val="20"/>
          <w:szCs w:val="20"/>
        </w:rPr>
        <w:t>vlog</w:t>
      </w:r>
      <w:r w:rsidR="00ED5A1E">
        <w:rPr>
          <w:rFonts w:ascii="Arial" w:hAnsi="Arial" w:cs="Arial"/>
          <w:sz w:val="20"/>
          <w:szCs w:val="20"/>
        </w:rPr>
        <w:t>a</w:t>
      </w:r>
      <w:r w:rsidR="00C35A70" w:rsidRPr="00BC5660">
        <w:rPr>
          <w:rFonts w:ascii="Arial" w:hAnsi="Arial" w:cs="Arial"/>
          <w:sz w:val="20"/>
          <w:szCs w:val="20"/>
        </w:rPr>
        <w:t xml:space="preserve"> za vpis </w:t>
      </w:r>
      <w:r w:rsidR="00B2728E">
        <w:rPr>
          <w:rFonts w:ascii="Arial" w:hAnsi="Arial" w:cs="Arial"/>
          <w:sz w:val="20"/>
          <w:szCs w:val="20"/>
        </w:rPr>
        <w:t xml:space="preserve">na seznam </w:t>
      </w:r>
      <w:r w:rsidR="005A2BC7">
        <w:rPr>
          <w:rFonts w:ascii="Arial" w:hAnsi="Arial" w:cs="Arial"/>
          <w:sz w:val="20"/>
          <w:szCs w:val="20"/>
        </w:rPr>
        <w:t xml:space="preserve">se </w:t>
      </w:r>
      <w:r>
        <w:rPr>
          <w:rFonts w:ascii="Arial" w:hAnsi="Arial" w:cs="Arial"/>
          <w:sz w:val="20"/>
          <w:szCs w:val="20"/>
        </w:rPr>
        <w:t xml:space="preserve">vloži </w:t>
      </w:r>
      <w:r w:rsidR="00147CC0">
        <w:rPr>
          <w:rFonts w:ascii="Arial" w:hAnsi="Arial" w:cs="Arial"/>
          <w:sz w:val="20"/>
          <w:szCs w:val="20"/>
        </w:rPr>
        <w:t xml:space="preserve">neposredno </w:t>
      </w:r>
      <w:r w:rsidR="00C35A70" w:rsidRPr="00BC5660">
        <w:rPr>
          <w:rFonts w:ascii="Arial" w:hAnsi="Arial" w:cs="Arial"/>
          <w:sz w:val="20"/>
          <w:szCs w:val="20"/>
        </w:rPr>
        <w:t>pri</w:t>
      </w:r>
      <w:r w:rsidR="001A7B7E">
        <w:rPr>
          <w:rFonts w:ascii="Arial" w:hAnsi="Arial" w:cs="Arial"/>
          <w:sz w:val="20"/>
          <w:szCs w:val="20"/>
        </w:rPr>
        <w:t xml:space="preserve"> </w:t>
      </w:r>
      <w:r w:rsidR="006731CB">
        <w:rPr>
          <w:rFonts w:ascii="Arial" w:hAnsi="Arial" w:cs="Arial"/>
          <w:sz w:val="20"/>
          <w:szCs w:val="20"/>
        </w:rPr>
        <w:t xml:space="preserve">pristojnemu </w:t>
      </w:r>
      <w:r w:rsidR="00147CC0">
        <w:rPr>
          <w:rFonts w:ascii="Arial" w:hAnsi="Arial" w:cs="Arial"/>
          <w:sz w:val="20"/>
          <w:szCs w:val="20"/>
        </w:rPr>
        <w:t>ministrstvu</w:t>
      </w:r>
      <w:r w:rsidR="005A2BC7">
        <w:rPr>
          <w:rFonts w:ascii="Arial" w:hAnsi="Arial" w:cs="Arial"/>
          <w:sz w:val="20"/>
          <w:szCs w:val="20"/>
        </w:rPr>
        <w:t>, ki bo odločalo o vpisu na seznam.</w:t>
      </w:r>
      <w:r w:rsidR="00147CC0">
        <w:rPr>
          <w:rFonts w:ascii="Arial" w:hAnsi="Arial" w:cs="Arial"/>
          <w:sz w:val="20"/>
          <w:szCs w:val="20"/>
        </w:rPr>
        <w:t xml:space="preserve"> </w:t>
      </w:r>
    </w:p>
    <w:p w14:paraId="11F70593" w14:textId="77777777" w:rsidR="001842E9" w:rsidRDefault="001842E9" w:rsidP="00BC54F7">
      <w:pPr>
        <w:pStyle w:val="alineazaodstavkom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14:paraId="3C7C90BD" w14:textId="2DE9C6AF" w:rsidR="00411D94" w:rsidRDefault="00DF1417" w:rsidP="00BC54F7">
      <w:pPr>
        <w:pStyle w:val="alineazaodstavkom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</w:t>
      </w:r>
      <w:r w:rsidR="005A2BC7">
        <w:rPr>
          <w:rFonts w:ascii="Arial" w:hAnsi="Arial" w:cs="Arial"/>
          <w:sz w:val="20"/>
          <w:szCs w:val="20"/>
        </w:rPr>
        <w:t xml:space="preserve">pisni </w:t>
      </w:r>
      <w:r>
        <w:rPr>
          <w:rFonts w:ascii="Arial" w:hAnsi="Arial" w:cs="Arial"/>
          <w:sz w:val="20"/>
          <w:szCs w:val="20"/>
        </w:rPr>
        <w:t>v</w:t>
      </w:r>
      <w:r w:rsidR="000C13A7">
        <w:rPr>
          <w:rFonts w:ascii="Arial" w:hAnsi="Arial" w:cs="Arial"/>
          <w:sz w:val="20"/>
          <w:szCs w:val="20"/>
        </w:rPr>
        <w:t>logi</w:t>
      </w:r>
      <w:r w:rsidR="000D5AFF">
        <w:rPr>
          <w:rFonts w:ascii="Arial" w:hAnsi="Arial" w:cs="Arial"/>
          <w:sz w:val="20"/>
          <w:szCs w:val="20"/>
        </w:rPr>
        <w:t xml:space="preserve"> </w:t>
      </w:r>
      <w:r w:rsidR="005A2BC7">
        <w:rPr>
          <w:rFonts w:ascii="Arial" w:hAnsi="Arial" w:cs="Arial"/>
          <w:sz w:val="20"/>
          <w:szCs w:val="20"/>
        </w:rPr>
        <w:t>za vpis na seznam</w:t>
      </w:r>
      <w:r w:rsidR="006A0285">
        <w:rPr>
          <w:rFonts w:ascii="Arial" w:hAnsi="Arial" w:cs="Arial"/>
          <w:sz w:val="20"/>
          <w:szCs w:val="20"/>
        </w:rPr>
        <w:t>,</w:t>
      </w:r>
      <w:r w:rsidR="005A2BC7">
        <w:rPr>
          <w:rFonts w:ascii="Arial" w:hAnsi="Arial" w:cs="Arial"/>
          <w:sz w:val="20"/>
          <w:szCs w:val="20"/>
        </w:rPr>
        <w:t xml:space="preserve"> </w:t>
      </w:r>
      <w:r w:rsidR="005F3D32">
        <w:rPr>
          <w:rFonts w:ascii="Arial" w:hAnsi="Arial" w:cs="Arial"/>
          <w:sz w:val="20"/>
          <w:szCs w:val="20"/>
        </w:rPr>
        <w:t xml:space="preserve">vložnik </w:t>
      </w:r>
      <w:r>
        <w:rPr>
          <w:rFonts w:ascii="Arial" w:hAnsi="Arial" w:cs="Arial"/>
          <w:sz w:val="20"/>
          <w:szCs w:val="20"/>
        </w:rPr>
        <w:t>navede dejstva in predloži</w:t>
      </w:r>
      <w:r w:rsidR="00411D94">
        <w:rPr>
          <w:rFonts w:ascii="Arial" w:hAnsi="Arial" w:cs="Arial"/>
          <w:sz w:val="20"/>
          <w:szCs w:val="20"/>
        </w:rPr>
        <w:t xml:space="preserve"> </w:t>
      </w:r>
      <w:r w:rsidR="00F363E2">
        <w:rPr>
          <w:rFonts w:ascii="Arial" w:hAnsi="Arial" w:cs="Arial"/>
          <w:sz w:val="20"/>
          <w:szCs w:val="20"/>
        </w:rPr>
        <w:t xml:space="preserve">dokaze, </w:t>
      </w:r>
      <w:r w:rsidR="00411D94">
        <w:rPr>
          <w:rFonts w:ascii="Arial" w:hAnsi="Arial" w:cs="Arial"/>
          <w:sz w:val="20"/>
          <w:szCs w:val="20"/>
        </w:rPr>
        <w:t xml:space="preserve">iz katerih izhaja </w:t>
      </w:r>
      <w:r w:rsidR="00F363E2">
        <w:rPr>
          <w:rFonts w:ascii="Arial" w:hAnsi="Arial" w:cs="Arial"/>
          <w:sz w:val="20"/>
          <w:szCs w:val="20"/>
        </w:rPr>
        <w:t>izpolnjevanje pogojev</w:t>
      </w:r>
      <w:r w:rsidR="005F057C">
        <w:rPr>
          <w:rFonts w:ascii="Arial" w:hAnsi="Arial" w:cs="Arial"/>
          <w:sz w:val="20"/>
          <w:szCs w:val="20"/>
        </w:rPr>
        <w:t xml:space="preserve"> iz 57.a člena </w:t>
      </w:r>
      <w:r w:rsidR="005F3D32" w:rsidRPr="005F3D32">
        <w:rPr>
          <w:rFonts w:ascii="Arial" w:hAnsi="Arial" w:cs="Arial"/>
          <w:sz w:val="20"/>
          <w:szCs w:val="20"/>
        </w:rPr>
        <w:t>Zakona o kolektivnih tožbah (Uradni list RS, št. 55/17, 133/23)</w:t>
      </w:r>
      <w:r w:rsidR="00411D94">
        <w:rPr>
          <w:rFonts w:ascii="Arial" w:hAnsi="Arial" w:cs="Arial"/>
          <w:sz w:val="20"/>
          <w:szCs w:val="20"/>
        </w:rPr>
        <w:t>, zlasti</w:t>
      </w:r>
      <w:r w:rsidR="00732C0D">
        <w:rPr>
          <w:rFonts w:ascii="Arial" w:hAnsi="Arial" w:cs="Arial"/>
          <w:sz w:val="20"/>
          <w:szCs w:val="20"/>
        </w:rPr>
        <w:t>:</w:t>
      </w:r>
      <w:r w:rsidR="00411D94">
        <w:rPr>
          <w:rFonts w:ascii="Arial" w:hAnsi="Arial" w:cs="Arial"/>
          <w:sz w:val="20"/>
          <w:szCs w:val="20"/>
        </w:rPr>
        <w:t xml:space="preserve"> </w:t>
      </w:r>
    </w:p>
    <w:p w14:paraId="490E39B3" w14:textId="03450526" w:rsidR="00165041" w:rsidRPr="00281A75" w:rsidRDefault="00165041" w:rsidP="00411D94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281A7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dokazilo, da je pravna oseba zasebnega prava s sedežem v Republiki </w:t>
      </w:r>
      <w:r w:rsidRPr="005A2BC7">
        <w:rPr>
          <w:rFonts w:ascii="Arial" w:hAnsi="Arial" w:cs="Arial"/>
          <w:color w:val="000000"/>
          <w:sz w:val="20"/>
          <w:szCs w:val="20"/>
          <w:shd w:val="clear" w:color="auto" w:fill="FFFFFF"/>
        </w:rPr>
        <w:t>Sloveniji</w:t>
      </w:r>
      <w:r w:rsidR="00261AC4" w:rsidRPr="005A2BC7">
        <w:rPr>
          <w:rFonts w:ascii="Arial" w:hAnsi="Arial" w:cs="Arial"/>
          <w:color w:val="000000"/>
          <w:sz w:val="20"/>
          <w:szCs w:val="20"/>
          <w:shd w:val="clear" w:color="auto" w:fill="FFFFFF"/>
        </w:rPr>
        <w:t>;</w:t>
      </w:r>
    </w:p>
    <w:p w14:paraId="687176CF" w14:textId="20EEE713" w:rsidR="006E3A42" w:rsidRPr="00DA3E24" w:rsidRDefault="005F3D32" w:rsidP="00411D94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DA3E24">
        <w:rPr>
          <w:rFonts w:ascii="Arial" w:hAnsi="Arial" w:cs="Arial"/>
          <w:sz w:val="20"/>
          <w:szCs w:val="20"/>
        </w:rPr>
        <w:t>dokazil</w:t>
      </w:r>
      <w:r>
        <w:rPr>
          <w:rFonts w:ascii="Arial" w:hAnsi="Arial" w:cs="Arial"/>
          <w:sz w:val="20"/>
          <w:szCs w:val="20"/>
        </w:rPr>
        <w:t>o</w:t>
      </w:r>
      <w:r w:rsidRPr="00DA3E24">
        <w:rPr>
          <w:rFonts w:ascii="Arial" w:hAnsi="Arial" w:cs="Arial"/>
          <w:sz w:val="20"/>
          <w:szCs w:val="20"/>
        </w:rPr>
        <w:t xml:space="preserve"> </w:t>
      </w:r>
      <w:r w:rsidR="006E3A42" w:rsidRPr="00DA3E24">
        <w:rPr>
          <w:rFonts w:ascii="Arial" w:hAnsi="Arial" w:cs="Arial"/>
          <w:sz w:val="20"/>
          <w:szCs w:val="20"/>
        </w:rPr>
        <w:t>o</w:t>
      </w:r>
      <w:r w:rsidR="002C083B">
        <w:rPr>
          <w:rFonts w:ascii="Arial" w:hAnsi="Arial" w:cs="Arial"/>
          <w:sz w:val="20"/>
          <w:szCs w:val="20"/>
        </w:rPr>
        <w:t xml:space="preserve"> </w:t>
      </w:r>
      <w:r w:rsidR="006E3A42" w:rsidRPr="00DA3E24">
        <w:rPr>
          <w:rFonts w:ascii="Arial" w:hAnsi="Arial" w:cs="Arial"/>
          <w:sz w:val="20"/>
          <w:szCs w:val="20"/>
        </w:rPr>
        <w:t>12-mesečni v javnosti dejansko razvidn</w:t>
      </w:r>
      <w:r w:rsidR="00165041">
        <w:rPr>
          <w:rFonts w:ascii="Arial" w:hAnsi="Arial" w:cs="Arial"/>
          <w:sz w:val="20"/>
          <w:szCs w:val="20"/>
        </w:rPr>
        <w:t>i</w:t>
      </w:r>
      <w:r w:rsidR="006E3A42" w:rsidRPr="00DA3E24">
        <w:rPr>
          <w:rFonts w:ascii="Arial" w:hAnsi="Arial" w:cs="Arial"/>
          <w:sz w:val="20"/>
          <w:szCs w:val="20"/>
        </w:rPr>
        <w:t xml:space="preserve"> dejavnost</w:t>
      </w:r>
      <w:r>
        <w:rPr>
          <w:rFonts w:ascii="Arial" w:hAnsi="Arial" w:cs="Arial"/>
          <w:sz w:val="20"/>
          <w:szCs w:val="20"/>
        </w:rPr>
        <w:t>i</w:t>
      </w:r>
      <w:r w:rsidR="006E3A42" w:rsidRPr="00DA3E24">
        <w:rPr>
          <w:rFonts w:ascii="Arial" w:hAnsi="Arial" w:cs="Arial"/>
          <w:sz w:val="20"/>
          <w:szCs w:val="20"/>
        </w:rPr>
        <w:t xml:space="preserve"> na področju varstva interesov potrošnikov pred vložitvijo </w:t>
      </w:r>
      <w:r w:rsidR="006A0285">
        <w:rPr>
          <w:rFonts w:ascii="Arial" w:hAnsi="Arial" w:cs="Arial"/>
          <w:sz w:val="20"/>
          <w:szCs w:val="20"/>
        </w:rPr>
        <w:t>vlog</w:t>
      </w:r>
      <w:r w:rsidR="006A0285" w:rsidRPr="00DA3E24">
        <w:rPr>
          <w:rFonts w:ascii="Arial" w:hAnsi="Arial" w:cs="Arial"/>
          <w:sz w:val="20"/>
          <w:szCs w:val="20"/>
        </w:rPr>
        <w:t xml:space="preserve">e </w:t>
      </w:r>
      <w:r w:rsidR="006E3A42" w:rsidRPr="00DA3E24">
        <w:rPr>
          <w:rFonts w:ascii="Arial" w:hAnsi="Arial" w:cs="Arial"/>
          <w:sz w:val="20"/>
          <w:szCs w:val="20"/>
        </w:rPr>
        <w:t>za vpis na seznam;</w:t>
      </w:r>
    </w:p>
    <w:p w14:paraId="2DFFF86B" w14:textId="582D55A7" w:rsidR="005F057C" w:rsidRPr="00996D73" w:rsidRDefault="005F057C" w:rsidP="00411D94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281A7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ustanovitveni akt ali drugo dokazilo, ki dokazuje, da </w:t>
      </w:r>
      <w:r w:rsidR="00261AC4">
        <w:rPr>
          <w:rFonts w:ascii="Arial" w:hAnsi="Arial" w:cs="Arial"/>
          <w:color w:val="000000"/>
          <w:sz w:val="20"/>
          <w:szCs w:val="20"/>
          <w:shd w:val="clear" w:color="auto" w:fill="FFFFFF"/>
        </w:rPr>
        <w:t>z</w:t>
      </w:r>
      <w:r w:rsidRPr="00281A75">
        <w:rPr>
          <w:rFonts w:ascii="Arial" w:hAnsi="Arial" w:cs="Arial"/>
          <w:color w:val="000000"/>
          <w:sz w:val="20"/>
          <w:szCs w:val="20"/>
          <w:shd w:val="clear" w:color="auto" w:fill="FFFFFF"/>
        </w:rPr>
        <w:t>a svoj ustanovni namen izkazuje legitimen interes za varstvo interesov potrošnikov;</w:t>
      </w:r>
    </w:p>
    <w:p w14:paraId="41FDB7A8" w14:textId="11AAC54D" w:rsidR="006E3A42" w:rsidRPr="005A2BC7" w:rsidRDefault="005A2BC7" w:rsidP="00411D94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996D73">
        <w:rPr>
          <w:rFonts w:ascii="Arial" w:hAnsi="Arial" w:cs="Arial"/>
          <w:sz w:val="20"/>
          <w:szCs w:val="20"/>
        </w:rPr>
        <w:t>izjavo</w:t>
      </w:r>
      <w:r w:rsidR="006E3A42" w:rsidRPr="005A2BC7">
        <w:rPr>
          <w:rFonts w:ascii="Arial" w:hAnsi="Arial" w:cs="Arial"/>
          <w:sz w:val="20"/>
          <w:szCs w:val="20"/>
        </w:rPr>
        <w:t xml:space="preserve">, da zoper </w:t>
      </w:r>
      <w:r w:rsidR="005F3D32">
        <w:rPr>
          <w:rFonts w:ascii="Arial" w:hAnsi="Arial" w:cs="Arial"/>
          <w:sz w:val="20"/>
          <w:szCs w:val="20"/>
        </w:rPr>
        <w:t>vložnika</w:t>
      </w:r>
      <w:r w:rsidR="005F3D32" w:rsidRPr="005A2BC7">
        <w:rPr>
          <w:rFonts w:ascii="Arial" w:hAnsi="Arial" w:cs="Arial"/>
          <w:sz w:val="20"/>
          <w:szCs w:val="20"/>
        </w:rPr>
        <w:t xml:space="preserve"> </w:t>
      </w:r>
      <w:r w:rsidR="006E3A42" w:rsidRPr="005A2BC7">
        <w:rPr>
          <w:rFonts w:ascii="Arial" w:hAnsi="Arial" w:cs="Arial"/>
          <w:sz w:val="20"/>
          <w:szCs w:val="20"/>
        </w:rPr>
        <w:t>ni začet postopek zaradi insolventnosti;</w:t>
      </w:r>
    </w:p>
    <w:p w14:paraId="45EBDB96" w14:textId="3E5CF0F3" w:rsidR="00BE0197" w:rsidRDefault="00411D94" w:rsidP="00411D94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DA3E24">
        <w:rPr>
          <w:rFonts w:ascii="Arial" w:hAnsi="Arial" w:cs="Arial"/>
          <w:sz w:val="20"/>
          <w:szCs w:val="20"/>
        </w:rPr>
        <w:t xml:space="preserve">izjavo o </w:t>
      </w:r>
      <w:r w:rsidR="00290F5B" w:rsidRPr="00DA3E24">
        <w:rPr>
          <w:rFonts w:ascii="Arial" w:hAnsi="Arial" w:cs="Arial"/>
          <w:sz w:val="20"/>
          <w:szCs w:val="20"/>
        </w:rPr>
        <w:t>ne</w:t>
      </w:r>
      <w:r w:rsidR="00290F5B">
        <w:rPr>
          <w:rFonts w:ascii="Arial" w:hAnsi="Arial" w:cs="Arial"/>
          <w:sz w:val="20"/>
          <w:szCs w:val="20"/>
        </w:rPr>
        <w:t>odvisnosti</w:t>
      </w:r>
      <w:r w:rsidR="00BE0197">
        <w:rPr>
          <w:rFonts w:ascii="Arial" w:hAnsi="Arial" w:cs="Arial"/>
          <w:sz w:val="20"/>
          <w:szCs w:val="20"/>
        </w:rPr>
        <w:t>;</w:t>
      </w:r>
    </w:p>
    <w:p w14:paraId="30D75BA4" w14:textId="59F6C774" w:rsidR="00BE0197" w:rsidRDefault="00BE0197" w:rsidP="00411D94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dokazilo,</w:t>
      </w:r>
      <w:r w:rsidR="00411D94" w:rsidRPr="00DA3E24">
        <w:rPr>
          <w:rFonts w:ascii="Arial" w:hAnsi="Arial" w:cs="Arial"/>
          <w:sz w:val="20"/>
          <w:szCs w:val="20"/>
        </w:rPr>
        <w:t xml:space="preserve"> </w:t>
      </w:r>
      <w:r w:rsidR="00261AC4">
        <w:rPr>
          <w:rFonts w:ascii="Arial" w:hAnsi="Arial" w:cs="Arial"/>
          <w:sz w:val="20"/>
          <w:szCs w:val="20"/>
        </w:rPr>
        <w:t>da ni pod vplivom oseb</w:t>
      </w:r>
      <w:r w:rsidR="006E3A42" w:rsidRPr="00DA3E24">
        <w:rPr>
          <w:rFonts w:ascii="Arial" w:hAnsi="Arial" w:cs="Arial"/>
          <w:sz w:val="20"/>
          <w:szCs w:val="20"/>
        </w:rPr>
        <w:t xml:space="preserve">, ki niso potrošniki, zlasti </w:t>
      </w:r>
      <w:r w:rsidR="00ED5A1E">
        <w:rPr>
          <w:rFonts w:ascii="Arial" w:hAnsi="Arial" w:cs="Arial"/>
          <w:sz w:val="20"/>
          <w:szCs w:val="20"/>
        </w:rPr>
        <w:t xml:space="preserve">da </w:t>
      </w:r>
      <w:r w:rsidR="00261AC4">
        <w:rPr>
          <w:rFonts w:ascii="Arial" w:hAnsi="Arial" w:cs="Arial"/>
          <w:sz w:val="20"/>
          <w:szCs w:val="20"/>
        </w:rPr>
        <w:t>ni pod vplivom oseb,</w:t>
      </w:r>
      <w:r w:rsidR="00261AC4" w:rsidRPr="00DA3E24">
        <w:rPr>
          <w:rFonts w:ascii="Arial" w:hAnsi="Arial" w:cs="Arial"/>
          <w:sz w:val="20"/>
          <w:szCs w:val="20"/>
        </w:rPr>
        <w:t xml:space="preserve"> </w:t>
      </w:r>
      <w:bookmarkStart w:id="1" w:name="_Hlk160450171"/>
      <w:r w:rsidR="006E3A42" w:rsidRPr="00DA3E24">
        <w:rPr>
          <w:rFonts w:ascii="Arial" w:hAnsi="Arial" w:cs="Arial"/>
          <w:sz w:val="20"/>
          <w:szCs w:val="20"/>
        </w:rPr>
        <w:t>ki imajo ekonomski interes za vložitev morebitne kolektivne tožbe tudi v primeru financiranja s strani tretjih oseb</w:t>
      </w:r>
      <w:bookmarkEnd w:id="1"/>
      <w:r>
        <w:rPr>
          <w:rFonts w:ascii="Arial" w:hAnsi="Arial" w:cs="Arial"/>
          <w:sz w:val="20"/>
          <w:szCs w:val="20"/>
        </w:rPr>
        <w:t>;</w:t>
      </w:r>
      <w:r w:rsidR="006E3A42" w:rsidRPr="00DA3E24">
        <w:rPr>
          <w:rFonts w:ascii="Arial" w:hAnsi="Arial" w:cs="Arial"/>
          <w:sz w:val="20"/>
          <w:szCs w:val="20"/>
        </w:rPr>
        <w:t xml:space="preserve"> </w:t>
      </w:r>
    </w:p>
    <w:p w14:paraId="11C96B7E" w14:textId="39446CE2" w:rsidR="00411D94" w:rsidRPr="00DA3E24" w:rsidRDefault="00BE0197" w:rsidP="00411D94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dokazilo</w:t>
      </w:r>
      <w:r w:rsidR="00643985">
        <w:rPr>
          <w:rFonts w:ascii="Arial" w:hAnsi="Arial" w:cs="Arial"/>
          <w:sz w:val="20"/>
          <w:szCs w:val="20"/>
        </w:rPr>
        <w:t>, da</w:t>
      </w:r>
      <w:r w:rsidR="006E3A42" w:rsidRPr="00DA3E24">
        <w:rPr>
          <w:rFonts w:ascii="Arial" w:hAnsi="Arial" w:cs="Arial"/>
          <w:sz w:val="20"/>
          <w:szCs w:val="20"/>
        </w:rPr>
        <w:t xml:space="preserve"> ima vzpostavljene postopke, ki preprečujejo tako vplivanje </w:t>
      </w:r>
      <w:r w:rsidR="00BE4005">
        <w:rPr>
          <w:rFonts w:ascii="Arial" w:hAnsi="Arial" w:cs="Arial"/>
          <w:sz w:val="20"/>
          <w:szCs w:val="20"/>
        </w:rPr>
        <w:t>oseb</w:t>
      </w:r>
      <w:r w:rsidR="001856C5">
        <w:rPr>
          <w:rFonts w:ascii="Arial" w:hAnsi="Arial" w:cs="Arial"/>
          <w:sz w:val="20"/>
          <w:szCs w:val="20"/>
        </w:rPr>
        <w:t xml:space="preserve"> iz prejšnje točke</w:t>
      </w:r>
      <w:r w:rsidR="00BE4005">
        <w:rPr>
          <w:rFonts w:ascii="Arial" w:hAnsi="Arial" w:cs="Arial"/>
          <w:sz w:val="20"/>
          <w:szCs w:val="20"/>
        </w:rPr>
        <w:t xml:space="preserve">, </w:t>
      </w:r>
      <w:r w:rsidR="006E3A42" w:rsidRPr="00DA3E24">
        <w:rPr>
          <w:rFonts w:ascii="Arial" w:hAnsi="Arial" w:cs="Arial"/>
          <w:sz w:val="20"/>
          <w:szCs w:val="20"/>
        </w:rPr>
        <w:t>kot tudi nasprotje med lastnimi interesi, interesi njenih ponudnikov financiranja ter interesi potrošnikov</w:t>
      </w:r>
      <w:r w:rsidR="000751E3">
        <w:rPr>
          <w:rFonts w:ascii="Arial" w:hAnsi="Arial" w:cs="Arial"/>
          <w:sz w:val="20"/>
          <w:szCs w:val="20"/>
        </w:rPr>
        <w:t>;</w:t>
      </w:r>
    </w:p>
    <w:p w14:paraId="2F5A6E17" w14:textId="23E51852" w:rsidR="00BC54F7" w:rsidRDefault="006E3A42" w:rsidP="00C35A70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DA3E24">
        <w:rPr>
          <w:rFonts w:ascii="Arial" w:hAnsi="Arial" w:cs="Arial"/>
          <w:sz w:val="20"/>
          <w:szCs w:val="20"/>
        </w:rPr>
        <w:t>dokazilo o delovanju spletne strani</w:t>
      </w:r>
      <w:r w:rsidR="001842E9">
        <w:rPr>
          <w:rFonts w:ascii="Arial" w:hAnsi="Arial" w:cs="Arial"/>
          <w:sz w:val="20"/>
          <w:szCs w:val="20"/>
        </w:rPr>
        <w:t xml:space="preserve"> oziroma</w:t>
      </w:r>
      <w:r w:rsidR="000009DB">
        <w:rPr>
          <w:rFonts w:ascii="Arial" w:hAnsi="Arial" w:cs="Arial"/>
          <w:sz w:val="20"/>
          <w:szCs w:val="20"/>
        </w:rPr>
        <w:t xml:space="preserve"> razpolaganju z</w:t>
      </w:r>
      <w:r w:rsidR="001842E9">
        <w:rPr>
          <w:rFonts w:ascii="Arial" w:hAnsi="Arial" w:cs="Arial"/>
          <w:sz w:val="20"/>
          <w:szCs w:val="20"/>
        </w:rPr>
        <w:t xml:space="preserve"> drugi</w:t>
      </w:r>
      <w:r w:rsidR="000009DB">
        <w:rPr>
          <w:rFonts w:ascii="Arial" w:hAnsi="Arial" w:cs="Arial"/>
          <w:sz w:val="20"/>
          <w:szCs w:val="20"/>
        </w:rPr>
        <w:t>mi</w:t>
      </w:r>
      <w:r w:rsidR="001842E9">
        <w:rPr>
          <w:rFonts w:ascii="Arial" w:hAnsi="Arial" w:cs="Arial"/>
          <w:sz w:val="20"/>
          <w:szCs w:val="20"/>
        </w:rPr>
        <w:t xml:space="preserve"> ustrezni</w:t>
      </w:r>
      <w:r w:rsidR="000009DB">
        <w:rPr>
          <w:rFonts w:ascii="Arial" w:hAnsi="Arial" w:cs="Arial"/>
          <w:sz w:val="20"/>
          <w:szCs w:val="20"/>
        </w:rPr>
        <w:t>mi</w:t>
      </w:r>
      <w:r w:rsidR="001842E9">
        <w:rPr>
          <w:rFonts w:ascii="Arial" w:hAnsi="Arial" w:cs="Arial"/>
          <w:sz w:val="20"/>
          <w:szCs w:val="20"/>
        </w:rPr>
        <w:t xml:space="preserve"> sredst</w:t>
      </w:r>
      <w:r w:rsidR="000009DB">
        <w:rPr>
          <w:rFonts w:ascii="Arial" w:hAnsi="Arial" w:cs="Arial"/>
          <w:sz w:val="20"/>
          <w:szCs w:val="20"/>
        </w:rPr>
        <w:t>vi</w:t>
      </w:r>
      <w:r w:rsidRPr="00DA3E24">
        <w:rPr>
          <w:rFonts w:ascii="Arial" w:hAnsi="Arial" w:cs="Arial"/>
          <w:sz w:val="20"/>
          <w:szCs w:val="20"/>
        </w:rPr>
        <w:t>, preko kater</w:t>
      </w:r>
      <w:r w:rsidR="001842E9">
        <w:rPr>
          <w:rFonts w:ascii="Arial" w:hAnsi="Arial" w:cs="Arial"/>
          <w:sz w:val="20"/>
          <w:szCs w:val="20"/>
        </w:rPr>
        <w:t>ih</w:t>
      </w:r>
      <w:r w:rsidRPr="00DA3E24">
        <w:rPr>
          <w:rFonts w:ascii="Arial" w:hAnsi="Arial" w:cs="Arial"/>
          <w:sz w:val="20"/>
          <w:szCs w:val="20"/>
        </w:rPr>
        <w:t xml:space="preserve"> objavlja informacije</w:t>
      </w:r>
      <w:r w:rsidR="001842E9">
        <w:rPr>
          <w:rFonts w:ascii="Arial" w:hAnsi="Arial" w:cs="Arial"/>
          <w:sz w:val="20"/>
          <w:szCs w:val="20"/>
        </w:rPr>
        <w:t xml:space="preserve"> o izpolnjevanju pogojev za vpis na seznam</w:t>
      </w:r>
      <w:r w:rsidRPr="00DA3E24">
        <w:rPr>
          <w:rFonts w:ascii="Arial" w:hAnsi="Arial" w:cs="Arial"/>
          <w:sz w:val="20"/>
          <w:szCs w:val="20"/>
        </w:rPr>
        <w:t>,</w:t>
      </w:r>
      <w:r w:rsidR="00BE0197">
        <w:rPr>
          <w:rFonts w:ascii="Arial" w:hAnsi="Arial" w:cs="Arial"/>
          <w:sz w:val="20"/>
          <w:szCs w:val="20"/>
        </w:rPr>
        <w:t xml:space="preserve"> informacije o</w:t>
      </w:r>
      <w:r w:rsidRPr="00DA3E24">
        <w:rPr>
          <w:rFonts w:ascii="Arial" w:hAnsi="Arial" w:cs="Arial"/>
          <w:sz w:val="20"/>
          <w:szCs w:val="20"/>
        </w:rPr>
        <w:t xml:space="preserve"> virih financiranja, svoji organizacijski in upravni strukturi, strukturi članstva, ustanovnem namenu in dejavnostih</w:t>
      </w:r>
      <w:r w:rsidR="001842E9">
        <w:rPr>
          <w:rFonts w:ascii="Arial" w:hAnsi="Arial" w:cs="Arial"/>
          <w:sz w:val="20"/>
          <w:szCs w:val="20"/>
        </w:rPr>
        <w:t>.</w:t>
      </w:r>
    </w:p>
    <w:p w14:paraId="23B39152" w14:textId="77777777" w:rsidR="001A7B7E" w:rsidRDefault="001A7B7E" w:rsidP="00B16558">
      <w:pPr>
        <w:pStyle w:val="alineazaodstavkom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14:paraId="116E7609" w14:textId="4B44B031" w:rsidR="00BE0197" w:rsidRDefault="00BE0197" w:rsidP="00281A75">
      <w:pPr>
        <w:pStyle w:val="alineazaodstavkom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BE0197">
        <w:rPr>
          <w:rFonts w:ascii="Arial" w:hAnsi="Arial" w:cs="Arial"/>
          <w:sz w:val="20"/>
          <w:szCs w:val="20"/>
        </w:rPr>
        <w:t>Ministrstvo, ki je izdalo odločbo o vpisu na seznam, pošlje</w:t>
      </w:r>
      <w:r>
        <w:rPr>
          <w:rFonts w:ascii="Arial" w:hAnsi="Arial" w:cs="Arial"/>
          <w:sz w:val="20"/>
          <w:szCs w:val="20"/>
        </w:rPr>
        <w:t xml:space="preserve"> </w:t>
      </w:r>
      <w:r w:rsidRPr="00BE0197">
        <w:rPr>
          <w:rFonts w:ascii="Arial" w:hAnsi="Arial" w:cs="Arial"/>
          <w:sz w:val="20"/>
          <w:szCs w:val="20"/>
        </w:rPr>
        <w:t>odločbo o vpisu na seznam</w:t>
      </w:r>
      <w:r>
        <w:rPr>
          <w:rFonts w:ascii="Arial" w:hAnsi="Arial" w:cs="Arial"/>
          <w:sz w:val="20"/>
          <w:szCs w:val="20"/>
        </w:rPr>
        <w:t xml:space="preserve"> s podatkom o nastopu pravnomočnosti</w:t>
      </w:r>
      <w:r w:rsidRPr="00BE0197">
        <w:rPr>
          <w:rFonts w:ascii="Arial" w:hAnsi="Arial" w:cs="Arial"/>
          <w:sz w:val="20"/>
          <w:szCs w:val="20"/>
        </w:rPr>
        <w:t xml:space="preserve"> ministrstvu, pristojnemu za varstvo potrošnikov.</w:t>
      </w:r>
    </w:p>
    <w:p w14:paraId="0060A7C0" w14:textId="77777777" w:rsidR="00BE0197" w:rsidRDefault="00BE0197" w:rsidP="00281A75">
      <w:pPr>
        <w:pStyle w:val="alineazaodstavkom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14:paraId="3B28588E" w14:textId="10A01149" w:rsidR="000939A2" w:rsidRDefault="004D7DA5" w:rsidP="00281A75">
      <w:pPr>
        <w:pStyle w:val="alineazaodstavkom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</w:t>
      </w:r>
      <w:r w:rsidR="00281A75">
        <w:rPr>
          <w:rFonts w:ascii="Arial" w:hAnsi="Arial" w:cs="Arial"/>
          <w:sz w:val="20"/>
          <w:szCs w:val="20"/>
        </w:rPr>
        <w:t>inistrstvo</w:t>
      </w:r>
      <w:r w:rsidR="00260609">
        <w:rPr>
          <w:rFonts w:ascii="Arial" w:hAnsi="Arial" w:cs="Arial"/>
          <w:sz w:val="20"/>
          <w:szCs w:val="20"/>
        </w:rPr>
        <w:t>, pristojno za varstvo potrošnikov</w:t>
      </w:r>
      <w:r>
        <w:rPr>
          <w:rFonts w:ascii="Arial" w:hAnsi="Arial" w:cs="Arial"/>
          <w:sz w:val="20"/>
          <w:szCs w:val="20"/>
        </w:rPr>
        <w:t>,</w:t>
      </w:r>
      <w:r w:rsidR="00281A75">
        <w:rPr>
          <w:rFonts w:ascii="Arial" w:hAnsi="Arial" w:cs="Arial"/>
          <w:sz w:val="20"/>
          <w:szCs w:val="20"/>
        </w:rPr>
        <w:t xml:space="preserve"> </w:t>
      </w:r>
      <w:r w:rsidR="00C9627B">
        <w:rPr>
          <w:rFonts w:ascii="Arial" w:hAnsi="Arial" w:cs="Arial"/>
          <w:sz w:val="20"/>
          <w:szCs w:val="20"/>
        </w:rPr>
        <w:t>po pravnomočnosti</w:t>
      </w:r>
      <w:r w:rsidR="000751E3">
        <w:rPr>
          <w:rFonts w:ascii="Arial" w:hAnsi="Arial" w:cs="Arial"/>
          <w:sz w:val="20"/>
          <w:szCs w:val="20"/>
        </w:rPr>
        <w:t xml:space="preserve"> odločbe o vpisu na seznam,</w:t>
      </w:r>
      <w:r w:rsidR="00C9627B">
        <w:rPr>
          <w:rFonts w:ascii="Arial" w:hAnsi="Arial" w:cs="Arial"/>
          <w:sz w:val="20"/>
          <w:szCs w:val="20"/>
        </w:rPr>
        <w:t xml:space="preserve"> </w:t>
      </w:r>
      <w:r w:rsidR="0079251A">
        <w:rPr>
          <w:rFonts w:ascii="Arial" w:hAnsi="Arial" w:cs="Arial"/>
          <w:sz w:val="20"/>
          <w:szCs w:val="20"/>
        </w:rPr>
        <w:t xml:space="preserve">ki jo je izdalo samo ali po prejemu </w:t>
      </w:r>
      <w:r w:rsidR="0078524E">
        <w:rPr>
          <w:rFonts w:ascii="Arial" w:hAnsi="Arial" w:cs="Arial"/>
          <w:sz w:val="20"/>
          <w:szCs w:val="20"/>
        </w:rPr>
        <w:t xml:space="preserve">pravnomočne </w:t>
      </w:r>
      <w:r w:rsidR="00C9627B">
        <w:rPr>
          <w:rFonts w:ascii="Arial" w:hAnsi="Arial" w:cs="Arial"/>
          <w:sz w:val="20"/>
          <w:szCs w:val="20"/>
        </w:rPr>
        <w:t>odločbe o vpisu na seznam</w:t>
      </w:r>
      <w:r w:rsidR="0079251A">
        <w:rPr>
          <w:rFonts w:ascii="Arial" w:hAnsi="Arial" w:cs="Arial"/>
          <w:sz w:val="20"/>
          <w:szCs w:val="20"/>
        </w:rPr>
        <w:t xml:space="preserve"> drugega ministrst</w:t>
      </w:r>
      <w:r w:rsidR="00987D01">
        <w:rPr>
          <w:rFonts w:ascii="Arial" w:hAnsi="Arial" w:cs="Arial"/>
          <w:sz w:val="20"/>
          <w:szCs w:val="20"/>
        </w:rPr>
        <w:t>va</w:t>
      </w:r>
      <w:r w:rsidR="0079251A">
        <w:rPr>
          <w:rFonts w:ascii="Arial" w:hAnsi="Arial" w:cs="Arial"/>
          <w:sz w:val="20"/>
          <w:szCs w:val="20"/>
        </w:rPr>
        <w:t xml:space="preserve">, </w:t>
      </w:r>
      <w:r w:rsidR="00C9627B">
        <w:rPr>
          <w:rFonts w:ascii="Arial" w:hAnsi="Arial" w:cs="Arial"/>
          <w:sz w:val="20"/>
          <w:szCs w:val="20"/>
        </w:rPr>
        <w:t>vpiše upravičeno osebo</w:t>
      </w:r>
      <w:r w:rsidR="0079251A">
        <w:rPr>
          <w:rFonts w:ascii="Arial" w:hAnsi="Arial" w:cs="Arial"/>
          <w:sz w:val="20"/>
          <w:szCs w:val="20"/>
        </w:rPr>
        <w:t xml:space="preserve"> na seznam</w:t>
      </w:r>
      <w:r w:rsidR="00C9627B">
        <w:rPr>
          <w:rFonts w:ascii="Arial" w:hAnsi="Arial" w:cs="Arial"/>
          <w:sz w:val="20"/>
          <w:szCs w:val="20"/>
        </w:rPr>
        <w:t xml:space="preserve">. </w:t>
      </w:r>
    </w:p>
    <w:p w14:paraId="198C8256" w14:textId="77777777" w:rsidR="00C9627B" w:rsidRPr="00B16558" w:rsidRDefault="00C9627B" w:rsidP="00996D73">
      <w:pPr>
        <w:pStyle w:val="alineazaodstavkom"/>
        <w:shd w:val="clear" w:color="auto" w:fill="FFFFFF"/>
        <w:spacing w:before="0" w:beforeAutospacing="0" w:after="0" w:afterAutospacing="0" w:line="260" w:lineRule="exact"/>
        <w:jc w:val="both"/>
        <w:rPr>
          <w:rFonts w:cs="Arial"/>
          <w:szCs w:val="20"/>
          <w:shd w:val="clear" w:color="auto" w:fill="FFFFFF"/>
        </w:rPr>
      </w:pPr>
    </w:p>
    <w:p w14:paraId="5DBAD2A1" w14:textId="4196504B" w:rsidR="00C35A70" w:rsidRPr="00BC5660" w:rsidRDefault="00261AC4" w:rsidP="00C35A70">
      <w:pPr>
        <w:spacing w:line="260" w:lineRule="exact"/>
        <w:jc w:val="center"/>
        <w:rPr>
          <w:rFonts w:cs="Arial"/>
          <w:b/>
          <w:bCs/>
          <w:szCs w:val="20"/>
          <w:lang w:eastAsia="sl-SI"/>
        </w:rPr>
      </w:pPr>
      <w:r>
        <w:rPr>
          <w:rFonts w:cs="Arial"/>
          <w:b/>
          <w:bCs/>
          <w:szCs w:val="20"/>
          <w:shd w:val="clear" w:color="auto" w:fill="FFFFFF"/>
          <w:lang w:eastAsia="sl-SI"/>
        </w:rPr>
        <w:t>3</w:t>
      </w:r>
      <w:r w:rsidR="00C35A70" w:rsidRPr="00BC5660">
        <w:rPr>
          <w:rFonts w:cs="Arial"/>
          <w:b/>
          <w:bCs/>
          <w:szCs w:val="20"/>
          <w:shd w:val="clear" w:color="auto" w:fill="FFFFFF"/>
          <w:lang w:eastAsia="sl-SI"/>
        </w:rPr>
        <w:t>. člen</w:t>
      </w:r>
    </w:p>
    <w:p w14:paraId="632F4F91" w14:textId="77777777" w:rsidR="00C35A70" w:rsidRPr="00BC5660" w:rsidRDefault="00C35A70" w:rsidP="00C35A70">
      <w:pPr>
        <w:spacing w:line="260" w:lineRule="exact"/>
        <w:jc w:val="center"/>
        <w:rPr>
          <w:rFonts w:cs="Arial"/>
          <w:b/>
          <w:bCs/>
          <w:szCs w:val="20"/>
          <w:lang w:eastAsia="sl-SI"/>
        </w:rPr>
      </w:pPr>
      <w:r w:rsidRPr="00BC5660">
        <w:rPr>
          <w:rFonts w:cs="Arial"/>
          <w:b/>
          <w:bCs/>
          <w:szCs w:val="20"/>
          <w:shd w:val="clear" w:color="auto" w:fill="FFFFFF"/>
          <w:lang w:eastAsia="sl-SI"/>
        </w:rPr>
        <w:t xml:space="preserve">(vpis </w:t>
      </w:r>
      <w:r w:rsidR="00DF1417">
        <w:rPr>
          <w:rFonts w:cs="Arial"/>
          <w:b/>
          <w:bCs/>
          <w:szCs w:val="20"/>
          <w:shd w:val="clear" w:color="auto" w:fill="FFFFFF"/>
          <w:lang w:eastAsia="sl-SI"/>
        </w:rPr>
        <w:t>podatkov</w:t>
      </w:r>
      <w:r w:rsidRPr="00BC5660">
        <w:rPr>
          <w:rFonts w:cs="Arial"/>
          <w:b/>
          <w:bCs/>
          <w:szCs w:val="20"/>
          <w:shd w:val="clear" w:color="auto" w:fill="FFFFFF"/>
          <w:lang w:eastAsia="sl-SI"/>
        </w:rPr>
        <w:t>)</w:t>
      </w:r>
    </w:p>
    <w:p w14:paraId="290C48CA" w14:textId="77777777" w:rsidR="00C35A70" w:rsidRPr="00BC5660" w:rsidRDefault="00C35A70" w:rsidP="00C35A70">
      <w:pPr>
        <w:spacing w:line="260" w:lineRule="exact"/>
        <w:rPr>
          <w:rFonts w:cs="Arial"/>
          <w:szCs w:val="20"/>
          <w:lang w:eastAsia="sl-SI"/>
        </w:rPr>
      </w:pPr>
    </w:p>
    <w:p w14:paraId="5751426D" w14:textId="00970FF7" w:rsidR="00C35A70" w:rsidRPr="00BC5660" w:rsidRDefault="00B2728E" w:rsidP="00C35A70">
      <w:pPr>
        <w:shd w:val="clear" w:color="auto" w:fill="FFFFFF"/>
        <w:spacing w:line="260" w:lineRule="exact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Na seznam</w:t>
      </w:r>
      <w:r w:rsidR="00D360D9">
        <w:rPr>
          <w:rFonts w:cs="Arial"/>
          <w:szCs w:val="20"/>
          <w:lang w:eastAsia="sl-SI"/>
        </w:rPr>
        <w:t xml:space="preserve"> </w:t>
      </w:r>
      <w:r w:rsidR="00C35A70" w:rsidRPr="00BC5660">
        <w:rPr>
          <w:rFonts w:cs="Arial"/>
          <w:szCs w:val="20"/>
          <w:lang w:eastAsia="sl-SI"/>
        </w:rPr>
        <w:t>se vpišejo naslednji podatki:</w:t>
      </w:r>
    </w:p>
    <w:p w14:paraId="636E2FA7" w14:textId="03B995BE" w:rsidR="00C35A70" w:rsidRDefault="00C35A70" w:rsidP="00C35A70">
      <w:pPr>
        <w:pStyle w:val="Odstavekseznama"/>
        <w:numPr>
          <w:ilvl w:val="0"/>
          <w:numId w:val="1"/>
        </w:numPr>
        <w:shd w:val="clear" w:color="auto" w:fill="FFFFFF"/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  <w:r w:rsidRPr="00DA3E24">
        <w:rPr>
          <w:rFonts w:ascii="Arial" w:hAnsi="Arial" w:cs="Arial"/>
          <w:sz w:val="20"/>
          <w:szCs w:val="20"/>
          <w:lang w:eastAsia="sl-SI"/>
        </w:rPr>
        <w:lastRenderedPageBreak/>
        <w:t>zaporedna številka vpisa</w:t>
      </w:r>
      <w:r w:rsidR="003F75E5">
        <w:rPr>
          <w:rFonts w:ascii="Arial" w:hAnsi="Arial" w:cs="Arial"/>
          <w:sz w:val="20"/>
          <w:szCs w:val="20"/>
          <w:lang w:eastAsia="sl-SI"/>
        </w:rPr>
        <w:t xml:space="preserve"> upravičene osebe na seznam</w:t>
      </w:r>
      <w:r w:rsidRPr="00DA3E24">
        <w:rPr>
          <w:rFonts w:ascii="Arial" w:hAnsi="Arial" w:cs="Arial"/>
          <w:sz w:val="20"/>
          <w:szCs w:val="20"/>
          <w:lang w:eastAsia="sl-SI"/>
        </w:rPr>
        <w:t>;</w:t>
      </w:r>
    </w:p>
    <w:p w14:paraId="455DC88E" w14:textId="590D5A51" w:rsidR="002C083B" w:rsidRPr="00DA3E24" w:rsidRDefault="002C083B" w:rsidP="00C35A70">
      <w:pPr>
        <w:pStyle w:val="Odstavekseznama"/>
        <w:numPr>
          <w:ilvl w:val="0"/>
          <w:numId w:val="1"/>
        </w:numPr>
        <w:shd w:val="clear" w:color="auto" w:fill="FFFFFF"/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datum vpisa upravičene osebe na seznam</w:t>
      </w:r>
      <w:r w:rsidR="009852C6">
        <w:rPr>
          <w:rFonts w:ascii="Arial" w:hAnsi="Arial" w:cs="Arial"/>
          <w:sz w:val="20"/>
          <w:szCs w:val="20"/>
          <w:lang w:eastAsia="sl-SI"/>
        </w:rPr>
        <w:t>;</w:t>
      </w:r>
    </w:p>
    <w:p w14:paraId="152714A1" w14:textId="1454AE7C" w:rsidR="00C35A70" w:rsidRPr="00DA3E24" w:rsidRDefault="00C35A70" w:rsidP="00C35A70">
      <w:pPr>
        <w:pStyle w:val="Odstavekseznama"/>
        <w:numPr>
          <w:ilvl w:val="0"/>
          <w:numId w:val="1"/>
        </w:numPr>
        <w:shd w:val="clear" w:color="auto" w:fill="FFFFFF"/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  <w:r w:rsidRPr="00DA3E24">
        <w:rPr>
          <w:rFonts w:ascii="Arial" w:hAnsi="Arial" w:cs="Arial"/>
          <w:sz w:val="20"/>
          <w:szCs w:val="20"/>
          <w:lang w:eastAsia="sl-SI"/>
        </w:rPr>
        <w:t>datum</w:t>
      </w:r>
      <w:r w:rsidR="009852C6">
        <w:rPr>
          <w:rFonts w:ascii="Arial" w:hAnsi="Arial" w:cs="Arial"/>
          <w:sz w:val="20"/>
          <w:szCs w:val="20"/>
          <w:lang w:eastAsia="sl-SI"/>
        </w:rPr>
        <w:t xml:space="preserve">, </w:t>
      </w:r>
      <w:r w:rsidRPr="00DA3E24">
        <w:rPr>
          <w:rFonts w:ascii="Arial" w:hAnsi="Arial" w:cs="Arial"/>
          <w:sz w:val="20"/>
          <w:szCs w:val="20"/>
          <w:lang w:eastAsia="sl-SI"/>
        </w:rPr>
        <w:t xml:space="preserve">številka </w:t>
      </w:r>
      <w:r w:rsidR="002C083B">
        <w:rPr>
          <w:rFonts w:ascii="Arial" w:hAnsi="Arial" w:cs="Arial"/>
          <w:sz w:val="20"/>
          <w:szCs w:val="20"/>
          <w:lang w:eastAsia="sl-SI"/>
        </w:rPr>
        <w:t xml:space="preserve">in </w:t>
      </w:r>
      <w:r w:rsidR="004D7DA5">
        <w:rPr>
          <w:rFonts w:ascii="Arial" w:hAnsi="Arial" w:cs="Arial"/>
          <w:sz w:val="20"/>
          <w:szCs w:val="20"/>
          <w:lang w:eastAsia="sl-SI"/>
        </w:rPr>
        <w:t xml:space="preserve">naziv </w:t>
      </w:r>
      <w:r w:rsidR="002C083B">
        <w:rPr>
          <w:rFonts w:ascii="Arial" w:hAnsi="Arial" w:cs="Arial"/>
          <w:sz w:val="20"/>
          <w:szCs w:val="20"/>
          <w:lang w:eastAsia="sl-SI"/>
        </w:rPr>
        <w:t xml:space="preserve">izdajatelja </w:t>
      </w:r>
      <w:r w:rsidRPr="00DA3E24">
        <w:rPr>
          <w:rFonts w:ascii="Arial" w:hAnsi="Arial" w:cs="Arial"/>
          <w:sz w:val="20"/>
          <w:szCs w:val="20"/>
          <w:lang w:eastAsia="sl-SI"/>
        </w:rPr>
        <w:t>odločbe, na podlagi katere je bil vpis</w:t>
      </w:r>
      <w:r w:rsidR="003F75E5">
        <w:rPr>
          <w:rFonts w:ascii="Arial" w:hAnsi="Arial" w:cs="Arial"/>
          <w:sz w:val="20"/>
          <w:szCs w:val="20"/>
          <w:lang w:eastAsia="sl-SI"/>
        </w:rPr>
        <w:t xml:space="preserve"> na seznam</w:t>
      </w:r>
      <w:r w:rsidRPr="00DA3E24">
        <w:rPr>
          <w:rFonts w:ascii="Arial" w:hAnsi="Arial" w:cs="Arial"/>
          <w:sz w:val="20"/>
          <w:szCs w:val="20"/>
          <w:lang w:eastAsia="sl-SI"/>
        </w:rPr>
        <w:t xml:space="preserve"> opravljen;</w:t>
      </w:r>
    </w:p>
    <w:p w14:paraId="174F1ABD" w14:textId="40AB516C" w:rsidR="00C35A70" w:rsidRPr="00DA3E24" w:rsidRDefault="00C35A70" w:rsidP="00C35A70">
      <w:pPr>
        <w:pStyle w:val="Odstavekseznama"/>
        <w:numPr>
          <w:ilvl w:val="0"/>
          <w:numId w:val="1"/>
        </w:numPr>
        <w:shd w:val="clear" w:color="auto" w:fill="FFFFFF"/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  <w:r w:rsidRPr="00DA3E24">
        <w:rPr>
          <w:rFonts w:ascii="Arial" w:hAnsi="Arial" w:cs="Arial"/>
          <w:sz w:val="20"/>
          <w:szCs w:val="20"/>
          <w:lang w:eastAsia="sl-SI"/>
        </w:rPr>
        <w:t xml:space="preserve">ime </w:t>
      </w:r>
      <w:r w:rsidR="00E175F1">
        <w:rPr>
          <w:rFonts w:ascii="Arial" w:hAnsi="Arial" w:cs="Arial"/>
          <w:sz w:val="20"/>
          <w:szCs w:val="20"/>
          <w:lang w:eastAsia="sl-SI"/>
        </w:rPr>
        <w:t xml:space="preserve">in ustanovni namen </w:t>
      </w:r>
      <w:r w:rsidR="00DA3E24" w:rsidRPr="00DA3E24">
        <w:rPr>
          <w:rFonts w:ascii="Arial" w:hAnsi="Arial" w:cs="Arial"/>
          <w:sz w:val="20"/>
          <w:szCs w:val="20"/>
          <w:lang w:eastAsia="sl-SI"/>
        </w:rPr>
        <w:t>upravičene</w:t>
      </w:r>
      <w:r w:rsidR="009852C6">
        <w:rPr>
          <w:rFonts w:ascii="Arial" w:hAnsi="Arial" w:cs="Arial"/>
          <w:sz w:val="20"/>
          <w:szCs w:val="20"/>
          <w:lang w:eastAsia="sl-SI"/>
        </w:rPr>
        <w:t xml:space="preserve"> </w:t>
      </w:r>
      <w:r w:rsidR="00DA3E24" w:rsidRPr="00DA3E24">
        <w:rPr>
          <w:rFonts w:ascii="Arial" w:hAnsi="Arial" w:cs="Arial"/>
          <w:sz w:val="20"/>
          <w:szCs w:val="20"/>
          <w:lang w:eastAsia="sl-SI"/>
        </w:rPr>
        <w:t>osebe</w:t>
      </w:r>
      <w:r w:rsidR="00DA3E24">
        <w:rPr>
          <w:rFonts w:ascii="Arial" w:hAnsi="Arial" w:cs="Arial"/>
          <w:sz w:val="20"/>
          <w:szCs w:val="20"/>
          <w:lang w:eastAsia="sl-SI"/>
        </w:rPr>
        <w:t>;</w:t>
      </w:r>
    </w:p>
    <w:p w14:paraId="7318ABA0" w14:textId="386EC494" w:rsidR="003F75E5" w:rsidRDefault="003F75E5" w:rsidP="00C35A70">
      <w:pPr>
        <w:pStyle w:val="Odstavekseznama"/>
        <w:numPr>
          <w:ilvl w:val="0"/>
          <w:numId w:val="1"/>
        </w:numPr>
        <w:shd w:val="clear" w:color="auto" w:fill="FFFFFF"/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datum spremembe podatkov</w:t>
      </w:r>
      <w:r w:rsidR="009852C6">
        <w:rPr>
          <w:rFonts w:ascii="Arial" w:hAnsi="Arial" w:cs="Arial"/>
          <w:sz w:val="20"/>
          <w:szCs w:val="20"/>
          <w:lang w:eastAsia="sl-SI"/>
        </w:rPr>
        <w:t>;</w:t>
      </w:r>
    </w:p>
    <w:p w14:paraId="63FF6AD4" w14:textId="532F50D7" w:rsidR="003F75E5" w:rsidRDefault="003F75E5" w:rsidP="00C35A70">
      <w:pPr>
        <w:pStyle w:val="Odstavekseznama"/>
        <w:numPr>
          <w:ilvl w:val="0"/>
          <w:numId w:val="1"/>
        </w:numPr>
        <w:shd w:val="clear" w:color="auto" w:fill="FFFFFF"/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  <w:r w:rsidRPr="00DA3E24">
        <w:rPr>
          <w:rFonts w:ascii="Arial" w:hAnsi="Arial" w:cs="Arial"/>
          <w:sz w:val="20"/>
          <w:szCs w:val="20"/>
          <w:lang w:eastAsia="sl-SI"/>
        </w:rPr>
        <w:t>datum</w:t>
      </w:r>
      <w:r w:rsidR="009852C6">
        <w:rPr>
          <w:rFonts w:ascii="Arial" w:hAnsi="Arial" w:cs="Arial"/>
          <w:sz w:val="20"/>
          <w:szCs w:val="20"/>
          <w:lang w:eastAsia="sl-SI"/>
        </w:rPr>
        <w:t xml:space="preserve">, </w:t>
      </w:r>
      <w:r w:rsidRPr="00DA3E24">
        <w:rPr>
          <w:rFonts w:ascii="Arial" w:hAnsi="Arial" w:cs="Arial"/>
          <w:sz w:val="20"/>
          <w:szCs w:val="20"/>
          <w:lang w:eastAsia="sl-SI"/>
        </w:rPr>
        <w:t xml:space="preserve">številka </w:t>
      </w:r>
      <w:r>
        <w:rPr>
          <w:rFonts w:ascii="Arial" w:hAnsi="Arial" w:cs="Arial"/>
          <w:sz w:val="20"/>
          <w:szCs w:val="20"/>
          <w:lang w:eastAsia="sl-SI"/>
        </w:rPr>
        <w:t xml:space="preserve">in </w:t>
      </w:r>
      <w:r w:rsidR="004D7DA5">
        <w:rPr>
          <w:rFonts w:ascii="Arial" w:hAnsi="Arial" w:cs="Arial"/>
          <w:sz w:val="20"/>
          <w:szCs w:val="20"/>
          <w:lang w:eastAsia="sl-SI"/>
        </w:rPr>
        <w:t xml:space="preserve">naziv </w:t>
      </w:r>
      <w:r>
        <w:rPr>
          <w:rFonts w:ascii="Arial" w:hAnsi="Arial" w:cs="Arial"/>
          <w:sz w:val="20"/>
          <w:szCs w:val="20"/>
          <w:lang w:eastAsia="sl-SI"/>
        </w:rPr>
        <w:t xml:space="preserve">izdajatelja </w:t>
      </w:r>
      <w:r w:rsidRPr="00DA3E24">
        <w:rPr>
          <w:rFonts w:ascii="Arial" w:hAnsi="Arial" w:cs="Arial"/>
          <w:sz w:val="20"/>
          <w:szCs w:val="20"/>
          <w:lang w:eastAsia="sl-SI"/>
        </w:rPr>
        <w:t xml:space="preserve">odločbe, na podlagi katere je bil </w:t>
      </w:r>
      <w:r w:rsidR="009852C6">
        <w:rPr>
          <w:rFonts w:ascii="Arial" w:hAnsi="Arial" w:cs="Arial"/>
          <w:sz w:val="20"/>
          <w:szCs w:val="20"/>
          <w:lang w:eastAsia="sl-SI"/>
        </w:rPr>
        <w:t xml:space="preserve">izbris iz </w:t>
      </w:r>
      <w:r>
        <w:rPr>
          <w:rFonts w:ascii="Arial" w:hAnsi="Arial" w:cs="Arial"/>
          <w:sz w:val="20"/>
          <w:szCs w:val="20"/>
          <w:lang w:eastAsia="sl-SI"/>
        </w:rPr>
        <w:t>seznam</w:t>
      </w:r>
      <w:r w:rsidR="009852C6">
        <w:rPr>
          <w:rFonts w:ascii="Arial" w:hAnsi="Arial" w:cs="Arial"/>
          <w:sz w:val="20"/>
          <w:szCs w:val="20"/>
          <w:lang w:eastAsia="sl-SI"/>
        </w:rPr>
        <w:t>a</w:t>
      </w:r>
      <w:r w:rsidR="00281A75">
        <w:rPr>
          <w:rFonts w:ascii="Arial" w:hAnsi="Arial" w:cs="Arial"/>
          <w:sz w:val="20"/>
          <w:szCs w:val="20"/>
          <w:lang w:eastAsia="sl-SI"/>
        </w:rPr>
        <w:t xml:space="preserve"> </w:t>
      </w:r>
      <w:r w:rsidR="00ED5A1E">
        <w:rPr>
          <w:rFonts w:ascii="Arial" w:hAnsi="Arial" w:cs="Arial"/>
          <w:sz w:val="20"/>
          <w:szCs w:val="20"/>
          <w:lang w:eastAsia="sl-SI"/>
        </w:rPr>
        <w:t>opravljen</w:t>
      </w:r>
      <w:r w:rsidR="009852C6">
        <w:rPr>
          <w:rFonts w:ascii="Arial" w:hAnsi="Arial" w:cs="Arial"/>
          <w:sz w:val="20"/>
          <w:szCs w:val="20"/>
          <w:lang w:eastAsia="sl-SI"/>
        </w:rPr>
        <w:t>;</w:t>
      </w:r>
    </w:p>
    <w:p w14:paraId="317276BA" w14:textId="61E593A7" w:rsidR="00C43A9F" w:rsidRDefault="002C083B" w:rsidP="00C35A70">
      <w:pPr>
        <w:pStyle w:val="Odstavekseznama"/>
        <w:numPr>
          <w:ilvl w:val="0"/>
          <w:numId w:val="1"/>
        </w:numPr>
        <w:shd w:val="clear" w:color="auto" w:fill="FFFFFF"/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datum izbrisa</w:t>
      </w:r>
      <w:r w:rsidR="003F75E5">
        <w:rPr>
          <w:rFonts w:ascii="Arial" w:hAnsi="Arial" w:cs="Arial"/>
          <w:sz w:val="20"/>
          <w:szCs w:val="20"/>
          <w:lang w:eastAsia="sl-SI"/>
        </w:rPr>
        <w:t xml:space="preserve"> upravičene osebe </w:t>
      </w:r>
      <w:r w:rsidR="0078524E">
        <w:rPr>
          <w:rFonts w:ascii="Arial" w:hAnsi="Arial" w:cs="Arial"/>
          <w:sz w:val="20"/>
          <w:szCs w:val="20"/>
          <w:lang w:eastAsia="sl-SI"/>
        </w:rPr>
        <w:t xml:space="preserve">s </w:t>
      </w:r>
      <w:r w:rsidR="003F75E5">
        <w:rPr>
          <w:rFonts w:ascii="Arial" w:hAnsi="Arial" w:cs="Arial"/>
          <w:sz w:val="20"/>
          <w:szCs w:val="20"/>
          <w:lang w:eastAsia="sl-SI"/>
        </w:rPr>
        <w:t>seznam</w:t>
      </w:r>
      <w:r w:rsidR="00C62111">
        <w:rPr>
          <w:rFonts w:ascii="Arial" w:hAnsi="Arial" w:cs="Arial"/>
          <w:sz w:val="20"/>
          <w:szCs w:val="20"/>
          <w:lang w:eastAsia="sl-SI"/>
        </w:rPr>
        <w:t>a</w:t>
      </w:r>
      <w:r w:rsidR="00EA156D">
        <w:rPr>
          <w:rFonts w:ascii="Arial" w:hAnsi="Arial" w:cs="Arial"/>
          <w:sz w:val="20"/>
          <w:szCs w:val="20"/>
          <w:lang w:eastAsia="sl-SI"/>
        </w:rPr>
        <w:t>.</w:t>
      </w:r>
    </w:p>
    <w:p w14:paraId="05E41C21" w14:textId="77777777" w:rsidR="000939A2" w:rsidRPr="008C4893" w:rsidRDefault="000939A2" w:rsidP="008C4893">
      <w:pPr>
        <w:shd w:val="clear" w:color="auto" w:fill="FFFFFF"/>
        <w:spacing w:line="260" w:lineRule="exact"/>
        <w:jc w:val="both"/>
        <w:rPr>
          <w:rFonts w:cs="Arial"/>
          <w:szCs w:val="20"/>
          <w:lang w:eastAsia="sl-SI"/>
        </w:rPr>
      </w:pPr>
    </w:p>
    <w:p w14:paraId="4757D515" w14:textId="79CA85E7" w:rsidR="00C35A70" w:rsidRPr="00BC5660" w:rsidRDefault="00261AC4" w:rsidP="00C35A70">
      <w:pPr>
        <w:spacing w:line="260" w:lineRule="exact"/>
        <w:jc w:val="center"/>
        <w:rPr>
          <w:rFonts w:cs="Arial"/>
          <w:b/>
          <w:bCs/>
          <w:szCs w:val="20"/>
          <w:lang w:eastAsia="sl-SI"/>
        </w:rPr>
      </w:pPr>
      <w:r>
        <w:rPr>
          <w:rFonts w:cs="Arial"/>
          <w:b/>
          <w:bCs/>
          <w:szCs w:val="20"/>
          <w:shd w:val="clear" w:color="auto" w:fill="FFFFFF"/>
          <w:lang w:eastAsia="sl-SI"/>
        </w:rPr>
        <w:t>4</w:t>
      </w:r>
      <w:r w:rsidR="00C35A70" w:rsidRPr="00BC5660">
        <w:rPr>
          <w:rFonts w:cs="Arial"/>
          <w:b/>
          <w:bCs/>
          <w:szCs w:val="20"/>
          <w:shd w:val="clear" w:color="auto" w:fill="FFFFFF"/>
          <w:lang w:eastAsia="sl-SI"/>
        </w:rPr>
        <w:t>. člen</w:t>
      </w:r>
    </w:p>
    <w:p w14:paraId="0F965BFA" w14:textId="77777777" w:rsidR="00C35A70" w:rsidRPr="00BC5660" w:rsidRDefault="00C35A70" w:rsidP="00C35A70">
      <w:pPr>
        <w:spacing w:line="260" w:lineRule="exact"/>
        <w:jc w:val="center"/>
        <w:rPr>
          <w:rFonts w:cs="Arial"/>
          <w:b/>
          <w:bCs/>
          <w:szCs w:val="20"/>
          <w:lang w:eastAsia="sl-SI"/>
        </w:rPr>
      </w:pPr>
      <w:r w:rsidRPr="00BC5660">
        <w:rPr>
          <w:rFonts w:cs="Arial"/>
          <w:b/>
          <w:bCs/>
          <w:szCs w:val="20"/>
          <w:shd w:val="clear" w:color="auto" w:fill="FFFFFF"/>
          <w:lang w:eastAsia="sl-SI"/>
        </w:rPr>
        <w:t>(sprememba podatkov)</w:t>
      </w:r>
    </w:p>
    <w:p w14:paraId="16533507" w14:textId="77777777" w:rsidR="00C35A70" w:rsidRPr="00BC5660" w:rsidRDefault="00C35A70" w:rsidP="00C35A70">
      <w:pPr>
        <w:spacing w:line="260" w:lineRule="exact"/>
        <w:rPr>
          <w:rFonts w:cs="Arial"/>
          <w:szCs w:val="20"/>
          <w:lang w:eastAsia="sl-SI"/>
        </w:rPr>
      </w:pPr>
    </w:p>
    <w:p w14:paraId="1293F54F" w14:textId="7A4C9DC2" w:rsidR="003F75E5" w:rsidRDefault="00C35A70" w:rsidP="00C35A70">
      <w:pPr>
        <w:shd w:val="clear" w:color="auto" w:fill="FFFFFF"/>
        <w:spacing w:line="260" w:lineRule="exact"/>
        <w:jc w:val="both"/>
        <w:rPr>
          <w:rFonts w:cs="Arial"/>
          <w:szCs w:val="20"/>
          <w:lang w:eastAsia="sl-SI"/>
        </w:rPr>
      </w:pPr>
      <w:r w:rsidRPr="00BC5660">
        <w:rPr>
          <w:rFonts w:cs="Arial"/>
          <w:szCs w:val="20"/>
          <w:lang w:eastAsia="sl-SI"/>
        </w:rPr>
        <w:t>O vsaki spremembi podatkov</w:t>
      </w:r>
      <w:r w:rsidR="0079251A">
        <w:rPr>
          <w:rFonts w:cs="Arial"/>
          <w:szCs w:val="20"/>
          <w:lang w:eastAsia="sl-SI"/>
        </w:rPr>
        <w:t xml:space="preserve"> </w:t>
      </w:r>
      <w:r w:rsidR="004D7DA5">
        <w:rPr>
          <w:rFonts w:cs="Arial"/>
          <w:szCs w:val="20"/>
          <w:lang w:eastAsia="sl-SI"/>
        </w:rPr>
        <w:t xml:space="preserve">s </w:t>
      </w:r>
      <w:r w:rsidR="0079251A">
        <w:rPr>
          <w:rFonts w:cs="Arial"/>
          <w:szCs w:val="20"/>
          <w:lang w:eastAsia="sl-SI"/>
        </w:rPr>
        <w:t>seznama</w:t>
      </w:r>
      <w:r w:rsidRPr="00BC5660">
        <w:rPr>
          <w:rFonts w:cs="Arial"/>
          <w:szCs w:val="20"/>
          <w:lang w:eastAsia="sl-SI"/>
        </w:rPr>
        <w:t xml:space="preserve"> </w:t>
      </w:r>
      <w:r w:rsidR="0079251A">
        <w:rPr>
          <w:rFonts w:cs="Arial"/>
          <w:szCs w:val="20"/>
          <w:lang w:eastAsia="sl-SI"/>
        </w:rPr>
        <w:t>iz prejšnjega člena</w:t>
      </w:r>
      <w:r w:rsidRPr="00BC5660">
        <w:rPr>
          <w:rFonts w:cs="Arial"/>
          <w:szCs w:val="20"/>
          <w:lang w:eastAsia="sl-SI"/>
        </w:rPr>
        <w:t xml:space="preserve">, mora vpisana </w:t>
      </w:r>
      <w:r w:rsidR="00DA3E24">
        <w:rPr>
          <w:rFonts w:cs="Arial"/>
          <w:szCs w:val="20"/>
          <w:lang w:eastAsia="sl-SI"/>
        </w:rPr>
        <w:t xml:space="preserve">upravičena oseba </w:t>
      </w:r>
      <w:r w:rsidRPr="00BC5660">
        <w:rPr>
          <w:rFonts w:cs="Arial"/>
          <w:szCs w:val="20"/>
          <w:lang w:eastAsia="sl-SI"/>
        </w:rPr>
        <w:t>obvestiti</w:t>
      </w:r>
      <w:r w:rsidR="003F75E5">
        <w:rPr>
          <w:rFonts w:cs="Arial"/>
          <w:szCs w:val="20"/>
          <w:lang w:eastAsia="sl-SI"/>
        </w:rPr>
        <w:t xml:space="preserve"> </w:t>
      </w:r>
      <w:r w:rsidRPr="00BC5660">
        <w:rPr>
          <w:rFonts w:cs="Arial"/>
          <w:szCs w:val="20"/>
          <w:lang w:eastAsia="sl-SI"/>
        </w:rPr>
        <w:t>ministrstvo</w:t>
      </w:r>
      <w:r w:rsidR="00347AB5">
        <w:rPr>
          <w:rFonts w:cs="Arial"/>
          <w:szCs w:val="20"/>
          <w:lang w:eastAsia="sl-SI"/>
        </w:rPr>
        <w:t xml:space="preserve">, </w:t>
      </w:r>
      <w:r w:rsidR="00260609">
        <w:rPr>
          <w:rFonts w:cs="Arial"/>
          <w:szCs w:val="20"/>
          <w:lang w:eastAsia="sl-SI"/>
        </w:rPr>
        <w:t>pristojno za varstvo potrošnikov</w:t>
      </w:r>
      <w:r w:rsidR="00347AB5">
        <w:rPr>
          <w:rFonts w:cs="Arial"/>
          <w:szCs w:val="20"/>
          <w:lang w:eastAsia="sl-SI"/>
        </w:rPr>
        <w:t>,</w:t>
      </w:r>
      <w:r w:rsidRPr="00BC5660">
        <w:rPr>
          <w:rFonts w:cs="Arial"/>
          <w:szCs w:val="20"/>
          <w:lang w:eastAsia="sl-SI"/>
        </w:rPr>
        <w:t xml:space="preserve"> najpozneje v </w:t>
      </w:r>
      <w:r w:rsidR="003F75E5">
        <w:rPr>
          <w:rFonts w:cs="Arial"/>
          <w:szCs w:val="20"/>
          <w:lang w:eastAsia="sl-SI"/>
        </w:rPr>
        <w:t>15</w:t>
      </w:r>
      <w:r w:rsidR="003F75E5" w:rsidRPr="00BC5660">
        <w:rPr>
          <w:rFonts w:cs="Arial"/>
          <w:szCs w:val="20"/>
          <w:lang w:eastAsia="sl-SI"/>
        </w:rPr>
        <w:t xml:space="preserve"> </w:t>
      </w:r>
      <w:r w:rsidRPr="00BC5660">
        <w:rPr>
          <w:rFonts w:cs="Arial"/>
          <w:szCs w:val="20"/>
          <w:lang w:eastAsia="sl-SI"/>
        </w:rPr>
        <w:t xml:space="preserve">dneh od uveljavitve spremembe. </w:t>
      </w:r>
    </w:p>
    <w:p w14:paraId="5D879473" w14:textId="77777777" w:rsidR="003F75E5" w:rsidRDefault="003F75E5" w:rsidP="00C35A70">
      <w:pPr>
        <w:shd w:val="clear" w:color="auto" w:fill="FFFFFF"/>
        <w:spacing w:line="260" w:lineRule="exact"/>
        <w:jc w:val="both"/>
        <w:rPr>
          <w:rFonts w:cs="Arial"/>
          <w:szCs w:val="20"/>
          <w:lang w:eastAsia="sl-SI"/>
        </w:rPr>
      </w:pPr>
    </w:p>
    <w:p w14:paraId="112611A8" w14:textId="734352F6" w:rsidR="00C35A70" w:rsidRDefault="003F75E5" w:rsidP="00C35A70">
      <w:pPr>
        <w:shd w:val="clear" w:color="auto" w:fill="FFFFFF"/>
        <w:spacing w:line="260" w:lineRule="exact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Ministrstvo</w:t>
      </w:r>
      <w:r w:rsidR="000751E3">
        <w:rPr>
          <w:rFonts w:cs="Arial"/>
          <w:szCs w:val="20"/>
          <w:lang w:eastAsia="sl-SI"/>
        </w:rPr>
        <w:t>,</w:t>
      </w:r>
      <w:r w:rsidR="00260609">
        <w:rPr>
          <w:rFonts w:cs="Arial"/>
          <w:szCs w:val="20"/>
          <w:lang w:eastAsia="sl-SI"/>
        </w:rPr>
        <w:t xml:space="preserve"> pristojno za varstvo potrošnikov</w:t>
      </w:r>
      <w:r w:rsidR="004D7DA5">
        <w:rPr>
          <w:rFonts w:cs="Arial"/>
          <w:szCs w:val="20"/>
          <w:lang w:eastAsia="sl-SI"/>
        </w:rPr>
        <w:t>,</w:t>
      </w:r>
      <w:r>
        <w:rPr>
          <w:rFonts w:cs="Arial"/>
          <w:szCs w:val="20"/>
          <w:lang w:eastAsia="sl-SI"/>
        </w:rPr>
        <w:t xml:space="preserve"> vpiše s</w:t>
      </w:r>
      <w:r w:rsidR="00C35A70" w:rsidRPr="00BC5660">
        <w:rPr>
          <w:rFonts w:cs="Arial"/>
          <w:szCs w:val="20"/>
          <w:lang w:eastAsia="sl-SI"/>
        </w:rPr>
        <w:t>premembe podatkov</w:t>
      </w:r>
      <w:r w:rsidR="0079251A">
        <w:rPr>
          <w:rFonts w:cs="Arial"/>
          <w:szCs w:val="20"/>
          <w:lang w:eastAsia="sl-SI"/>
        </w:rPr>
        <w:t>,</w:t>
      </w:r>
      <w:r w:rsidR="0079251A" w:rsidRPr="0079251A">
        <w:rPr>
          <w:rFonts w:cs="Arial"/>
          <w:szCs w:val="20"/>
          <w:lang w:eastAsia="sl-SI"/>
        </w:rPr>
        <w:t xml:space="preserve"> </w:t>
      </w:r>
      <w:r w:rsidR="0079251A">
        <w:rPr>
          <w:rFonts w:cs="Arial"/>
          <w:szCs w:val="20"/>
          <w:lang w:eastAsia="sl-SI"/>
        </w:rPr>
        <w:t>zaradi kater</w:t>
      </w:r>
      <w:r w:rsidR="0022429F">
        <w:rPr>
          <w:rFonts w:cs="Arial"/>
          <w:szCs w:val="20"/>
          <w:lang w:eastAsia="sl-SI"/>
        </w:rPr>
        <w:t>e</w:t>
      </w:r>
      <w:r w:rsidR="0079251A">
        <w:rPr>
          <w:rFonts w:cs="Arial"/>
          <w:szCs w:val="20"/>
          <w:lang w:eastAsia="sl-SI"/>
        </w:rPr>
        <w:t xml:space="preserve"> ni potrebno izdati odločbe o vpisu ali izbrisu s seznama</w:t>
      </w:r>
      <w:r w:rsidR="00C35A70" w:rsidRPr="00BC5660">
        <w:rPr>
          <w:rFonts w:cs="Arial"/>
          <w:szCs w:val="20"/>
          <w:lang w:eastAsia="sl-SI"/>
        </w:rPr>
        <w:t xml:space="preserve"> in datum sprememb</w:t>
      </w:r>
      <w:r>
        <w:rPr>
          <w:rFonts w:cs="Arial"/>
          <w:szCs w:val="20"/>
          <w:lang w:eastAsia="sl-SI"/>
        </w:rPr>
        <w:t xml:space="preserve"> </w:t>
      </w:r>
      <w:r w:rsidR="000026A8">
        <w:rPr>
          <w:rFonts w:cs="Arial"/>
          <w:szCs w:val="20"/>
          <w:lang w:eastAsia="sl-SI"/>
        </w:rPr>
        <w:t>na</w:t>
      </w:r>
      <w:r w:rsidR="00C35A70" w:rsidRPr="00BC5660">
        <w:rPr>
          <w:rFonts w:cs="Arial"/>
          <w:szCs w:val="20"/>
          <w:lang w:eastAsia="sl-SI"/>
        </w:rPr>
        <w:t xml:space="preserve"> </w:t>
      </w:r>
      <w:r w:rsidR="000026A8">
        <w:rPr>
          <w:rFonts w:cs="Arial"/>
          <w:szCs w:val="20"/>
          <w:lang w:eastAsia="sl-SI"/>
        </w:rPr>
        <w:t>seznam</w:t>
      </w:r>
      <w:r w:rsidR="004D7DA5">
        <w:rPr>
          <w:rFonts w:cs="Arial"/>
          <w:szCs w:val="20"/>
          <w:lang w:eastAsia="sl-SI"/>
        </w:rPr>
        <w:t>,</w:t>
      </w:r>
      <w:r>
        <w:rPr>
          <w:rFonts w:cs="Arial"/>
          <w:szCs w:val="20"/>
          <w:lang w:eastAsia="sl-SI"/>
        </w:rPr>
        <w:t xml:space="preserve"> na podlagi obvestila</w:t>
      </w:r>
      <w:r w:rsidR="00BE0197">
        <w:rPr>
          <w:rFonts w:cs="Arial"/>
          <w:szCs w:val="20"/>
          <w:lang w:eastAsia="sl-SI"/>
        </w:rPr>
        <w:t xml:space="preserve"> upravičene osebe</w:t>
      </w:r>
      <w:r w:rsidR="00D360D9">
        <w:rPr>
          <w:rFonts w:cs="Arial"/>
          <w:szCs w:val="20"/>
          <w:lang w:eastAsia="sl-SI"/>
        </w:rPr>
        <w:t>.</w:t>
      </w:r>
    </w:p>
    <w:p w14:paraId="60291CE3" w14:textId="77777777" w:rsidR="000939A2" w:rsidRDefault="000939A2" w:rsidP="00C35A70">
      <w:pPr>
        <w:shd w:val="clear" w:color="auto" w:fill="FFFFFF"/>
        <w:spacing w:line="260" w:lineRule="exact"/>
        <w:jc w:val="both"/>
        <w:rPr>
          <w:rFonts w:cs="Arial"/>
          <w:szCs w:val="20"/>
          <w:lang w:eastAsia="sl-SI"/>
        </w:rPr>
      </w:pPr>
    </w:p>
    <w:p w14:paraId="113CADD7" w14:textId="4E7DCAA9" w:rsidR="00B2728E" w:rsidRDefault="00261AC4" w:rsidP="00B2728E">
      <w:pPr>
        <w:shd w:val="clear" w:color="auto" w:fill="FFFFFF"/>
        <w:spacing w:line="260" w:lineRule="exact"/>
        <w:jc w:val="center"/>
        <w:rPr>
          <w:rFonts w:cs="Arial"/>
          <w:b/>
          <w:bCs/>
          <w:szCs w:val="20"/>
          <w:lang w:eastAsia="sl-SI"/>
        </w:rPr>
      </w:pPr>
      <w:r>
        <w:rPr>
          <w:rFonts w:cs="Arial"/>
          <w:b/>
          <w:bCs/>
          <w:szCs w:val="20"/>
          <w:lang w:eastAsia="sl-SI"/>
        </w:rPr>
        <w:t>5</w:t>
      </w:r>
      <w:r w:rsidR="00B2728E" w:rsidRPr="00B2728E">
        <w:rPr>
          <w:rFonts w:cs="Arial"/>
          <w:b/>
          <w:bCs/>
          <w:szCs w:val="20"/>
          <w:lang w:eastAsia="sl-SI"/>
        </w:rPr>
        <w:t>. člen</w:t>
      </w:r>
    </w:p>
    <w:p w14:paraId="2538EF6D" w14:textId="0269206D" w:rsidR="00B2728E" w:rsidRDefault="00B2728E" w:rsidP="00B2728E">
      <w:pPr>
        <w:shd w:val="clear" w:color="auto" w:fill="FFFFFF"/>
        <w:spacing w:line="260" w:lineRule="exact"/>
        <w:jc w:val="center"/>
        <w:rPr>
          <w:rFonts w:cs="Arial"/>
          <w:b/>
          <w:bCs/>
          <w:szCs w:val="20"/>
          <w:lang w:eastAsia="sl-SI"/>
        </w:rPr>
      </w:pPr>
      <w:r>
        <w:rPr>
          <w:rFonts w:cs="Arial"/>
          <w:b/>
          <w:bCs/>
          <w:szCs w:val="20"/>
          <w:lang w:eastAsia="sl-SI"/>
        </w:rPr>
        <w:t>(vodenje seznama)</w:t>
      </w:r>
    </w:p>
    <w:p w14:paraId="160D9BAA" w14:textId="231986BA" w:rsidR="00DA3E24" w:rsidRDefault="00DA3E24" w:rsidP="00B2728E">
      <w:pPr>
        <w:shd w:val="clear" w:color="auto" w:fill="FFFFFF"/>
        <w:spacing w:line="260" w:lineRule="exact"/>
        <w:jc w:val="center"/>
        <w:rPr>
          <w:rFonts w:cs="Arial"/>
          <w:b/>
          <w:bCs/>
          <w:szCs w:val="20"/>
          <w:lang w:eastAsia="sl-SI"/>
        </w:rPr>
      </w:pPr>
    </w:p>
    <w:p w14:paraId="3885894A" w14:textId="7B5BC708" w:rsidR="008C4893" w:rsidRDefault="000026A8" w:rsidP="000F3355">
      <w:pPr>
        <w:shd w:val="clear" w:color="auto" w:fill="FFFFFF"/>
        <w:spacing w:line="260" w:lineRule="exact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Seznam upravičenih oseb vodi </w:t>
      </w:r>
      <w:r w:rsidR="00EA156D">
        <w:rPr>
          <w:rFonts w:cs="Arial"/>
          <w:szCs w:val="20"/>
          <w:lang w:eastAsia="sl-SI"/>
        </w:rPr>
        <w:t>ministrstvo</w:t>
      </w:r>
      <w:r w:rsidR="00260609">
        <w:rPr>
          <w:rFonts w:cs="Arial"/>
          <w:szCs w:val="20"/>
          <w:lang w:eastAsia="sl-SI"/>
        </w:rPr>
        <w:t>, pristojno za varstvo potrošnikov</w:t>
      </w:r>
      <w:r>
        <w:rPr>
          <w:rFonts w:cs="Arial"/>
          <w:szCs w:val="20"/>
          <w:lang w:eastAsia="sl-SI"/>
        </w:rPr>
        <w:t xml:space="preserve"> v obliki </w:t>
      </w:r>
      <w:r w:rsidR="000F3355" w:rsidRPr="007A7FFA">
        <w:rPr>
          <w:rFonts w:cs="Arial"/>
          <w:szCs w:val="20"/>
          <w:lang w:eastAsia="sl-SI"/>
        </w:rPr>
        <w:t>elektronske</w:t>
      </w:r>
      <w:r w:rsidRPr="007A7FFA">
        <w:rPr>
          <w:rFonts w:cs="Arial"/>
          <w:szCs w:val="20"/>
          <w:lang w:eastAsia="sl-SI"/>
        </w:rPr>
        <w:t xml:space="preserve"> zbirke podatkov</w:t>
      </w:r>
      <w:r>
        <w:rPr>
          <w:rFonts w:cs="Arial"/>
          <w:szCs w:val="20"/>
          <w:lang w:eastAsia="sl-SI"/>
        </w:rPr>
        <w:t xml:space="preserve"> in ga objavi na osrednjem spletnem mestu državne uprave</w:t>
      </w:r>
      <w:r w:rsidR="007A7FFA">
        <w:rPr>
          <w:rFonts w:cs="Arial"/>
          <w:szCs w:val="20"/>
          <w:lang w:eastAsia="sl-SI"/>
        </w:rPr>
        <w:t>.</w:t>
      </w:r>
    </w:p>
    <w:p w14:paraId="7AA37B29" w14:textId="77777777" w:rsidR="000939A2" w:rsidRDefault="000939A2" w:rsidP="000F3355">
      <w:pPr>
        <w:shd w:val="clear" w:color="auto" w:fill="FFFFFF"/>
        <w:spacing w:line="260" w:lineRule="exact"/>
        <w:rPr>
          <w:rFonts w:cs="Arial"/>
          <w:b/>
          <w:bCs/>
          <w:szCs w:val="20"/>
          <w:lang w:eastAsia="sl-SI"/>
        </w:rPr>
      </w:pPr>
    </w:p>
    <w:p w14:paraId="0D3B0676" w14:textId="768C3F9F" w:rsidR="00B2728E" w:rsidRDefault="00261AC4" w:rsidP="00B2728E">
      <w:pPr>
        <w:shd w:val="clear" w:color="auto" w:fill="FFFFFF"/>
        <w:spacing w:line="260" w:lineRule="exact"/>
        <w:jc w:val="center"/>
        <w:rPr>
          <w:rFonts w:cs="Arial"/>
          <w:b/>
          <w:bCs/>
          <w:szCs w:val="20"/>
          <w:lang w:eastAsia="sl-SI"/>
        </w:rPr>
      </w:pPr>
      <w:r>
        <w:rPr>
          <w:rFonts w:cs="Arial"/>
          <w:b/>
          <w:bCs/>
          <w:szCs w:val="20"/>
          <w:lang w:eastAsia="sl-SI"/>
        </w:rPr>
        <w:t>6</w:t>
      </w:r>
      <w:r w:rsidR="00B2728E">
        <w:rPr>
          <w:rFonts w:cs="Arial"/>
          <w:b/>
          <w:bCs/>
          <w:szCs w:val="20"/>
          <w:lang w:eastAsia="sl-SI"/>
        </w:rPr>
        <w:t>. člen</w:t>
      </w:r>
    </w:p>
    <w:p w14:paraId="43534A2D" w14:textId="10F3546A" w:rsidR="00B2728E" w:rsidRDefault="00B2728E" w:rsidP="00B2728E">
      <w:pPr>
        <w:shd w:val="clear" w:color="auto" w:fill="FFFFFF"/>
        <w:spacing w:line="260" w:lineRule="exact"/>
        <w:jc w:val="center"/>
        <w:rPr>
          <w:rFonts w:cs="Arial"/>
          <w:b/>
          <w:bCs/>
          <w:szCs w:val="20"/>
          <w:lang w:eastAsia="sl-SI"/>
        </w:rPr>
      </w:pPr>
      <w:r>
        <w:rPr>
          <w:rFonts w:cs="Arial"/>
          <w:b/>
          <w:bCs/>
          <w:szCs w:val="20"/>
          <w:lang w:eastAsia="sl-SI"/>
        </w:rPr>
        <w:t>(izbris s seznama)</w:t>
      </w:r>
    </w:p>
    <w:p w14:paraId="61FA242C" w14:textId="544A98A1" w:rsidR="00B2728E" w:rsidRDefault="00B2728E" w:rsidP="00B2728E">
      <w:pPr>
        <w:shd w:val="clear" w:color="auto" w:fill="FFFFFF"/>
        <w:spacing w:line="260" w:lineRule="exact"/>
        <w:jc w:val="center"/>
        <w:rPr>
          <w:rFonts w:cs="Arial"/>
          <w:b/>
          <w:bCs/>
          <w:szCs w:val="20"/>
          <w:lang w:eastAsia="sl-SI"/>
        </w:rPr>
      </w:pPr>
    </w:p>
    <w:p w14:paraId="45BBD767" w14:textId="5795AB20" w:rsidR="00BE0197" w:rsidRDefault="00BE0197" w:rsidP="000271B0">
      <w:pPr>
        <w:shd w:val="clear" w:color="auto" w:fill="FFFFFF"/>
        <w:spacing w:line="260" w:lineRule="exact"/>
        <w:jc w:val="both"/>
        <w:rPr>
          <w:rFonts w:cs="Arial"/>
          <w:szCs w:val="20"/>
          <w:lang w:eastAsia="sl-SI"/>
        </w:rPr>
      </w:pPr>
      <w:bookmarkStart w:id="2" w:name="_Hlk159832290"/>
      <w:r w:rsidRPr="00BE0197">
        <w:rPr>
          <w:rFonts w:cs="Arial"/>
          <w:szCs w:val="20"/>
          <w:lang w:eastAsia="sl-SI"/>
        </w:rPr>
        <w:t>Ministrstvo, ki je izdalo odločbo o izbrisu, pošlje odločbo o izbrisu s seznama</w:t>
      </w:r>
      <w:r>
        <w:rPr>
          <w:rFonts w:cs="Arial"/>
          <w:szCs w:val="20"/>
          <w:lang w:eastAsia="sl-SI"/>
        </w:rPr>
        <w:t xml:space="preserve"> s podatkom o nastopu pravnomočnosti</w:t>
      </w:r>
      <w:r w:rsidRPr="00BE0197">
        <w:rPr>
          <w:rFonts w:cs="Arial"/>
          <w:szCs w:val="20"/>
          <w:lang w:eastAsia="sl-SI"/>
        </w:rPr>
        <w:t xml:space="preserve"> ministrstvu, pristojnemu za varstvo potrošnikov.</w:t>
      </w:r>
    </w:p>
    <w:p w14:paraId="0218C442" w14:textId="77777777" w:rsidR="00BE0197" w:rsidRDefault="00BE0197" w:rsidP="000271B0">
      <w:pPr>
        <w:shd w:val="clear" w:color="auto" w:fill="FFFFFF"/>
        <w:spacing w:line="260" w:lineRule="exact"/>
        <w:jc w:val="both"/>
        <w:rPr>
          <w:rFonts w:cs="Arial"/>
          <w:szCs w:val="20"/>
          <w:lang w:eastAsia="sl-SI"/>
        </w:rPr>
      </w:pPr>
    </w:p>
    <w:p w14:paraId="34D67A02" w14:textId="259C8EA3" w:rsidR="000271B0" w:rsidRDefault="000271B0" w:rsidP="000271B0">
      <w:pPr>
        <w:shd w:val="clear" w:color="auto" w:fill="FFFFFF"/>
        <w:spacing w:line="260" w:lineRule="exact"/>
        <w:jc w:val="both"/>
        <w:rPr>
          <w:rFonts w:cs="Arial"/>
          <w:szCs w:val="20"/>
          <w:lang w:eastAsia="sl-SI"/>
        </w:rPr>
      </w:pPr>
      <w:r w:rsidRPr="00B42FF6">
        <w:rPr>
          <w:rFonts w:cs="Arial"/>
          <w:szCs w:val="20"/>
          <w:lang w:eastAsia="sl-SI"/>
        </w:rPr>
        <w:t>Ministrstvo</w:t>
      </w:r>
      <w:r w:rsidR="000751E3">
        <w:rPr>
          <w:rFonts w:cs="Arial"/>
          <w:szCs w:val="20"/>
          <w:lang w:eastAsia="sl-SI"/>
        </w:rPr>
        <w:t>,</w:t>
      </w:r>
      <w:r w:rsidR="00260609">
        <w:rPr>
          <w:rFonts w:cs="Arial"/>
          <w:szCs w:val="20"/>
          <w:lang w:eastAsia="sl-SI"/>
        </w:rPr>
        <w:t xml:space="preserve"> pristojno za varstvo potrošnikov</w:t>
      </w:r>
      <w:r w:rsidR="004D7DA5">
        <w:rPr>
          <w:rFonts w:cs="Arial"/>
          <w:szCs w:val="20"/>
          <w:lang w:eastAsia="sl-SI"/>
        </w:rPr>
        <w:t>,</w:t>
      </w:r>
      <w:r w:rsidRPr="00B42FF6">
        <w:rPr>
          <w:rFonts w:cs="Arial"/>
          <w:szCs w:val="20"/>
          <w:lang w:eastAsia="sl-SI"/>
        </w:rPr>
        <w:t xml:space="preserve"> po </w:t>
      </w:r>
      <w:r w:rsidR="000009DB">
        <w:rPr>
          <w:rFonts w:cs="Arial"/>
          <w:szCs w:val="20"/>
          <w:lang w:eastAsia="sl-SI"/>
        </w:rPr>
        <w:t xml:space="preserve">pravnomočnosti </w:t>
      </w:r>
      <w:r w:rsidRPr="00B42FF6">
        <w:rPr>
          <w:rFonts w:cs="Arial"/>
          <w:szCs w:val="20"/>
          <w:lang w:eastAsia="sl-SI"/>
        </w:rPr>
        <w:t>odločbe</w:t>
      </w:r>
      <w:r w:rsidR="008F250A">
        <w:rPr>
          <w:rFonts w:cs="Arial"/>
          <w:szCs w:val="20"/>
          <w:lang w:eastAsia="sl-SI"/>
        </w:rPr>
        <w:t xml:space="preserve"> o izbrisu</w:t>
      </w:r>
      <w:r w:rsidR="006731CB">
        <w:rPr>
          <w:rFonts w:cs="Arial"/>
          <w:szCs w:val="20"/>
          <w:lang w:eastAsia="sl-SI"/>
        </w:rPr>
        <w:t xml:space="preserve"> </w:t>
      </w:r>
      <w:r w:rsidR="004D7DA5">
        <w:rPr>
          <w:rFonts w:cs="Arial"/>
          <w:szCs w:val="20"/>
          <w:lang w:eastAsia="sl-SI"/>
        </w:rPr>
        <w:t xml:space="preserve">s </w:t>
      </w:r>
      <w:r w:rsidR="006731CB">
        <w:rPr>
          <w:rFonts w:cs="Arial"/>
          <w:szCs w:val="20"/>
          <w:lang w:eastAsia="sl-SI"/>
        </w:rPr>
        <w:t>seznama</w:t>
      </w:r>
      <w:r w:rsidR="00260609">
        <w:rPr>
          <w:rFonts w:cs="Arial"/>
          <w:szCs w:val="20"/>
          <w:lang w:eastAsia="sl-SI"/>
        </w:rPr>
        <w:t xml:space="preserve">, ki jo je izdalo </w:t>
      </w:r>
      <w:r w:rsidR="006731CB">
        <w:rPr>
          <w:rFonts w:cs="Arial"/>
          <w:szCs w:val="20"/>
          <w:lang w:eastAsia="sl-SI"/>
        </w:rPr>
        <w:t xml:space="preserve">samo </w:t>
      </w:r>
      <w:r w:rsidR="00260609">
        <w:rPr>
          <w:rFonts w:cs="Arial"/>
          <w:szCs w:val="20"/>
          <w:lang w:eastAsia="sl-SI"/>
        </w:rPr>
        <w:t xml:space="preserve">ali po prejemu </w:t>
      </w:r>
      <w:r w:rsidR="000C24B9">
        <w:rPr>
          <w:rFonts w:cs="Arial"/>
          <w:szCs w:val="20"/>
          <w:lang w:eastAsia="sl-SI"/>
        </w:rPr>
        <w:t xml:space="preserve">pravnomočne </w:t>
      </w:r>
      <w:r w:rsidR="00260609">
        <w:rPr>
          <w:rFonts w:cs="Arial"/>
          <w:szCs w:val="20"/>
          <w:lang w:eastAsia="sl-SI"/>
        </w:rPr>
        <w:t>odločbe o izbrisu</w:t>
      </w:r>
      <w:r w:rsidR="006731CB">
        <w:rPr>
          <w:rFonts w:cs="Arial"/>
          <w:szCs w:val="20"/>
          <w:lang w:eastAsia="sl-SI"/>
        </w:rPr>
        <w:t xml:space="preserve"> drugega ministrstva</w:t>
      </w:r>
      <w:r w:rsidR="002848C8">
        <w:rPr>
          <w:rFonts w:cs="Arial"/>
          <w:szCs w:val="20"/>
          <w:lang w:eastAsia="sl-SI"/>
        </w:rPr>
        <w:t>,</w:t>
      </w:r>
      <w:r w:rsidRPr="00B42FF6">
        <w:rPr>
          <w:rFonts w:cs="Arial"/>
          <w:szCs w:val="20"/>
          <w:lang w:eastAsia="sl-SI"/>
        </w:rPr>
        <w:t xml:space="preserve"> </w:t>
      </w:r>
      <w:r w:rsidR="00C9627B">
        <w:rPr>
          <w:rFonts w:cs="Arial"/>
          <w:szCs w:val="20"/>
          <w:lang w:eastAsia="sl-SI"/>
        </w:rPr>
        <w:t>s</w:t>
      </w:r>
      <w:r w:rsidRPr="00B42FF6">
        <w:rPr>
          <w:rFonts w:cs="Arial"/>
          <w:szCs w:val="20"/>
          <w:lang w:eastAsia="sl-SI"/>
        </w:rPr>
        <w:t xml:space="preserve"> seznama izbri</w:t>
      </w:r>
      <w:r w:rsidR="008F250A">
        <w:rPr>
          <w:rFonts w:cs="Arial"/>
          <w:szCs w:val="20"/>
          <w:lang w:eastAsia="sl-SI"/>
        </w:rPr>
        <w:t>še</w:t>
      </w:r>
      <w:r w:rsidRPr="00B42FF6">
        <w:rPr>
          <w:rFonts w:cs="Arial"/>
          <w:szCs w:val="20"/>
          <w:lang w:eastAsia="sl-SI"/>
        </w:rPr>
        <w:t xml:space="preserve"> upravičeno osebo</w:t>
      </w:r>
      <w:r w:rsidR="008F250A">
        <w:rPr>
          <w:rFonts w:cs="Arial"/>
          <w:szCs w:val="20"/>
          <w:lang w:eastAsia="sl-SI"/>
        </w:rPr>
        <w:t>.</w:t>
      </w:r>
    </w:p>
    <w:p w14:paraId="329162CF" w14:textId="3C39B19B" w:rsidR="008F250A" w:rsidRPr="00B42FF6" w:rsidRDefault="008F250A" w:rsidP="00DA3E24">
      <w:pPr>
        <w:shd w:val="clear" w:color="auto" w:fill="FFFFFF"/>
        <w:spacing w:line="260" w:lineRule="exact"/>
        <w:rPr>
          <w:rFonts w:cs="Arial"/>
          <w:szCs w:val="20"/>
          <w:lang w:eastAsia="sl-SI"/>
        </w:rPr>
      </w:pPr>
    </w:p>
    <w:bookmarkEnd w:id="2"/>
    <w:p w14:paraId="0B24C1D0" w14:textId="567557DE" w:rsidR="007A7FFA" w:rsidRPr="00B42FF6" w:rsidRDefault="00B2728E" w:rsidP="000271B0">
      <w:pPr>
        <w:shd w:val="clear" w:color="auto" w:fill="FFFFFF"/>
        <w:spacing w:line="260" w:lineRule="exact"/>
        <w:jc w:val="both"/>
        <w:rPr>
          <w:rFonts w:cs="Arial"/>
          <w:szCs w:val="20"/>
          <w:lang w:eastAsia="sl-SI"/>
        </w:rPr>
      </w:pPr>
      <w:r w:rsidRPr="00B42FF6">
        <w:rPr>
          <w:rFonts w:cs="Arial"/>
          <w:szCs w:val="20"/>
          <w:lang w:eastAsia="sl-SI"/>
        </w:rPr>
        <w:t>Upravičena oseba</w:t>
      </w:r>
      <w:r w:rsidR="00456A5A" w:rsidRPr="00B42FF6">
        <w:rPr>
          <w:rFonts w:cs="Arial"/>
          <w:szCs w:val="20"/>
          <w:lang w:eastAsia="sl-SI"/>
        </w:rPr>
        <w:t xml:space="preserve"> </w:t>
      </w:r>
      <w:r w:rsidR="000271B0" w:rsidRPr="00B42FF6">
        <w:rPr>
          <w:rFonts w:cs="Arial"/>
          <w:szCs w:val="20"/>
          <w:lang w:eastAsia="sl-SI"/>
        </w:rPr>
        <w:t xml:space="preserve">lahko tudi sama </w:t>
      </w:r>
      <w:r w:rsidR="00456A5A" w:rsidRPr="00B42FF6">
        <w:rPr>
          <w:rFonts w:cs="Arial"/>
          <w:szCs w:val="20"/>
          <w:lang w:eastAsia="sl-SI"/>
        </w:rPr>
        <w:t>zahteva izbris s sezna</w:t>
      </w:r>
      <w:r w:rsidR="000271B0" w:rsidRPr="00B42FF6">
        <w:rPr>
          <w:rFonts w:cs="Arial"/>
          <w:szCs w:val="20"/>
          <w:lang w:eastAsia="sl-SI"/>
        </w:rPr>
        <w:t>ma</w:t>
      </w:r>
      <w:r w:rsidR="00456A5A" w:rsidRPr="00B42FF6">
        <w:rPr>
          <w:rFonts w:cs="Arial"/>
          <w:szCs w:val="20"/>
          <w:lang w:eastAsia="sl-SI"/>
        </w:rPr>
        <w:t xml:space="preserve">, </w:t>
      </w:r>
      <w:r w:rsidR="000271B0" w:rsidRPr="00B42FF6">
        <w:rPr>
          <w:rFonts w:cs="Arial"/>
          <w:szCs w:val="20"/>
          <w:lang w:eastAsia="sl-SI"/>
        </w:rPr>
        <w:t xml:space="preserve">tako </w:t>
      </w:r>
      <w:r w:rsidR="00456A5A" w:rsidRPr="00B42FF6">
        <w:rPr>
          <w:rFonts w:cs="Arial"/>
          <w:szCs w:val="20"/>
          <w:lang w:eastAsia="sl-SI"/>
        </w:rPr>
        <w:t>da poda vlogo</w:t>
      </w:r>
      <w:r w:rsidR="0079251A">
        <w:rPr>
          <w:rFonts w:cs="Arial"/>
          <w:szCs w:val="20"/>
          <w:lang w:eastAsia="sl-SI"/>
        </w:rPr>
        <w:t xml:space="preserve"> </w:t>
      </w:r>
      <w:r w:rsidR="00456A5A" w:rsidRPr="00B42FF6">
        <w:rPr>
          <w:rFonts w:cs="Arial"/>
          <w:szCs w:val="20"/>
          <w:lang w:eastAsia="sl-SI"/>
        </w:rPr>
        <w:t>za izbris s seznama</w:t>
      </w:r>
      <w:r w:rsidR="0079251A" w:rsidRPr="0079251A">
        <w:rPr>
          <w:rFonts w:cs="Arial"/>
          <w:szCs w:val="20"/>
          <w:lang w:eastAsia="sl-SI"/>
        </w:rPr>
        <w:t xml:space="preserve"> </w:t>
      </w:r>
      <w:r w:rsidR="0079251A">
        <w:rPr>
          <w:rFonts w:cs="Arial"/>
          <w:szCs w:val="20"/>
          <w:lang w:eastAsia="sl-SI"/>
        </w:rPr>
        <w:t>pri</w:t>
      </w:r>
      <w:r w:rsidR="006731CB">
        <w:rPr>
          <w:rFonts w:cs="Arial"/>
          <w:szCs w:val="20"/>
          <w:lang w:eastAsia="sl-SI"/>
        </w:rPr>
        <w:t xml:space="preserve"> pristojnem</w:t>
      </w:r>
      <w:r w:rsidR="0079251A">
        <w:rPr>
          <w:rFonts w:cs="Arial"/>
          <w:szCs w:val="20"/>
          <w:lang w:eastAsia="sl-SI"/>
        </w:rPr>
        <w:t xml:space="preserve"> ministrstvu</w:t>
      </w:r>
      <w:r w:rsidR="000271B0" w:rsidRPr="00B42FF6">
        <w:rPr>
          <w:rFonts w:cs="Arial"/>
          <w:szCs w:val="20"/>
          <w:lang w:eastAsia="sl-SI"/>
        </w:rPr>
        <w:t xml:space="preserve">. </w:t>
      </w:r>
    </w:p>
    <w:p w14:paraId="63EFF68A" w14:textId="77777777" w:rsidR="00B42FF6" w:rsidRDefault="00B42FF6" w:rsidP="000271B0">
      <w:pPr>
        <w:shd w:val="clear" w:color="auto" w:fill="FFFFFF"/>
        <w:spacing w:line="260" w:lineRule="exact"/>
        <w:jc w:val="both"/>
        <w:rPr>
          <w:rFonts w:cs="Arial"/>
          <w:szCs w:val="20"/>
          <w:lang w:eastAsia="sl-SI"/>
        </w:rPr>
      </w:pPr>
    </w:p>
    <w:p w14:paraId="50CE44B9" w14:textId="77777777" w:rsidR="007D242E" w:rsidRDefault="007D242E" w:rsidP="00C35A70">
      <w:pPr>
        <w:shd w:val="clear" w:color="auto" w:fill="FFFFFF"/>
        <w:spacing w:line="260" w:lineRule="exact"/>
        <w:jc w:val="both"/>
        <w:rPr>
          <w:rFonts w:cs="Arial"/>
          <w:szCs w:val="20"/>
          <w:lang w:eastAsia="sl-SI"/>
        </w:rPr>
      </w:pPr>
    </w:p>
    <w:p w14:paraId="5836DE87" w14:textId="6395C3B1" w:rsidR="001C0454" w:rsidRDefault="00C14DF6" w:rsidP="004747D9">
      <w:pPr>
        <w:shd w:val="clear" w:color="auto" w:fill="FFFFFF"/>
        <w:spacing w:line="260" w:lineRule="exact"/>
        <w:jc w:val="center"/>
        <w:rPr>
          <w:rFonts w:cs="Arial"/>
          <w:b/>
          <w:szCs w:val="20"/>
          <w:lang w:eastAsia="sl-SI"/>
        </w:rPr>
      </w:pPr>
      <w:r w:rsidRPr="004747D9">
        <w:rPr>
          <w:rFonts w:cs="Arial"/>
          <w:b/>
          <w:szCs w:val="20"/>
          <w:lang w:eastAsia="sl-SI"/>
        </w:rPr>
        <w:t>KONČN</w:t>
      </w:r>
      <w:r w:rsidR="007E2190">
        <w:rPr>
          <w:rFonts w:cs="Arial"/>
          <w:b/>
          <w:szCs w:val="20"/>
          <w:lang w:eastAsia="sl-SI"/>
        </w:rPr>
        <w:t>A</w:t>
      </w:r>
      <w:r w:rsidRPr="004747D9">
        <w:rPr>
          <w:rFonts w:cs="Arial"/>
          <w:b/>
          <w:szCs w:val="20"/>
          <w:lang w:eastAsia="sl-SI"/>
        </w:rPr>
        <w:t xml:space="preserve"> DOLOČB</w:t>
      </w:r>
      <w:r w:rsidR="007E2190">
        <w:rPr>
          <w:rFonts w:cs="Arial"/>
          <w:b/>
          <w:szCs w:val="20"/>
          <w:lang w:eastAsia="sl-SI"/>
        </w:rPr>
        <w:t>A</w:t>
      </w:r>
    </w:p>
    <w:p w14:paraId="510D013E" w14:textId="77777777" w:rsidR="00C43A9F" w:rsidRDefault="00C43A9F" w:rsidP="000F3355">
      <w:pPr>
        <w:spacing w:line="260" w:lineRule="exact"/>
        <w:rPr>
          <w:rFonts w:cs="Arial"/>
          <w:b/>
          <w:bCs/>
          <w:szCs w:val="20"/>
          <w:shd w:val="clear" w:color="auto" w:fill="FFFFFF"/>
          <w:lang w:eastAsia="sl-SI"/>
        </w:rPr>
      </w:pPr>
    </w:p>
    <w:p w14:paraId="065B4C13" w14:textId="2FAFEE14" w:rsidR="00C35A70" w:rsidRPr="00BC5660" w:rsidRDefault="00261AC4" w:rsidP="00C35A70">
      <w:pPr>
        <w:spacing w:line="260" w:lineRule="exact"/>
        <w:jc w:val="center"/>
        <w:rPr>
          <w:rFonts w:cs="Arial"/>
          <w:b/>
          <w:bCs/>
          <w:szCs w:val="20"/>
          <w:lang w:eastAsia="sl-SI"/>
        </w:rPr>
      </w:pPr>
      <w:r>
        <w:rPr>
          <w:rFonts w:cs="Arial"/>
          <w:b/>
          <w:bCs/>
          <w:szCs w:val="20"/>
          <w:shd w:val="clear" w:color="auto" w:fill="FFFFFF"/>
          <w:lang w:eastAsia="sl-SI"/>
        </w:rPr>
        <w:t>7</w:t>
      </w:r>
      <w:r w:rsidR="00C35A70" w:rsidRPr="00BC5660">
        <w:rPr>
          <w:rFonts w:cs="Arial"/>
          <w:b/>
          <w:bCs/>
          <w:szCs w:val="20"/>
          <w:shd w:val="clear" w:color="auto" w:fill="FFFFFF"/>
          <w:lang w:eastAsia="sl-SI"/>
        </w:rPr>
        <w:t>. člen</w:t>
      </w:r>
    </w:p>
    <w:p w14:paraId="77821605" w14:textId="77777777" w:rsidR="00C35A70" w:rsidRPr="00BC5660" w:rsidRDefault="00C35A70" w:rsidP="00C35A70">
      <w:pPr>
        <w:spacing w:line="260" w:lineRule="exact"/>
        <w:jc w:val="center"/>
        <w:rPr>
          <w:rFonts w:cs="Arial"/>
          <w:b/>
          <w:bCs/>
          <w:szCs w:val="20"/>
          <w:lang w:eastAsia="sl-SI"/>
        </w:rPr>
      </w:pPr>
      <w:r w:rsidRPr="00BC5660">
        <w:rPr>
          <w:rFonts w:cs="Arial"/>
          <w:b/>
          <w:bCs/>
          <w:szCs w:val="20"/>
          <w:shd w:val="clear" w:color="auto" w:fill="FFFFFF"/>
          <w:lang w:eastAsia="sl-SI"/>
        </w:rPr>
        <w:t>(začetek veljavnosti)</w:t>
      </w:r>
    </w:p>
    <w:p w14:paraId="5493A298" w14:textId="77777777" w:rsidR="00C35A70" w:rsidRPr="00BC5660" w:rsidRDefault="00C35A70" w:rsidP="00C35A70">
      <w:pPr>
        <w:spacing w:line="260" w:lineRule="exact"/>
        <w:rPr>
          <w:rFonts w:cs="Arial"/>
          <w:szCs w:val="20"/>
          <w:lang w:eastAsia="sl-SI"/>
        </w:rPr>
      </w:pPr>
    </w:p>
    <w:p w14:paraId="3ED186E6" w14:textId="70269FC9" w:rsidR="00423A89" w:rsidRPr="007F2669" w:rsidRDefault="00423A89" w:rsidP="00423A89">
      <w:pPr>
        <w:spacing w:line="260" w:lineRule="exact"/>
        <w:jc w:val="both"/>
        <w:rPr>
          <w:rFonts w:cs="Arial"/>
          <w:szCs w:val="20"/>
        </w:rPr>
      </w:pPr>
      <w:r w:rsidRPr="000203BA">
        <w:rPr>
          <w:rFonts w:cs="Arial"/>
          <w:szCs w:val="20"/>
        </w:rPr>
        <w:t xml:space="preserve">Ta pravilnik začne veljati </w:t>
      </w:r>
      <w:r w:rsidR="000203BA" w:rsidRPr="000203BA">
        <w:rPr>
          <w:rFonts w:cs="Arial"/>
          <w:szCs w:val="20"/>
        </w:rPr>
        <w:t xml:space="preserve">15 dan po objavi v Uradnem listu Republike Slovenije. </w:t>
      </w:r>
    </w:p>
    <w:p w14:paraId="0730EBB1" w14:textId="77777777" w:rsidR="00C35A70" w:rsidRPr="0091175B" w:rsidRDefault="00C35A70" w:rsidP="00C35A70">
      <w:pPr>
        <w:spacing w:line="260" w:lineRule="exact"/>
        <w:jc w:val="both"/>
        <w:rPr>
          <w:rFonts w:cs="Arial"/>
          <w:szCs w:val="20"/>
        </w:rPr>
      </w:pPr>
    </w:p>
    <w:p w14:paraId="7ACE995F" w14:textId="5EE6F8C3" w:rsidR="00C35A70" w:rsidRPr="00996D73" w:rsidRDefault="00C35A70" w:rsidP="00C35A70">
      <w:pPr>
        <w:shd w:val="clear" w:color="auto" w:fill="FFFFFF"/>
        <w:spacing w:line="260" w:lineRule="exact"/>
        <w:rPr>
          <w:rFonts w:cs="Arial"/>
          <w:szCs w:val="20"/>
          <w:lang w:eastAsia="sl-SI"/>
        </w:rPr>
      </w:pPr>
      <w:r w:rsidRPr="00996D73">
        <w:rPr>
          <w:rFonts w:cs="Arial"/>
          <w:szCs w:val="20"/>
          <w:lang w:eastAsia="sl-SI"/>
        </w:rPr>
        <w:t xml:space="preserve">Št. </w:t>
      </w:r>
      <w:r w:rsidR="00423A89" w:rsidRPr="00996D73">
        <w:rPr>
          <w:rFonts w:cs="Arial"/>
          <w:szCs w:val="20"/>
          <w:lang w:eastAsia="sl-SI"/>
        </w:rPr>
        <w:t>007-</w:t>
      </w:r>
      <w:r w:rsidR="00996D73" w:rsidRPr="00996D73">
        <w:rPr>
          <w:rFonts w:cs="Arial"/>
          <w:szCs w:val="20"/>
          <w:lang w:eastAsia="sl-SI"/>
        </w:rPr>
        <w:t>14</w:t>
      </w:r>
      <w:r w:rsidR="00423A89" w:rsidRPr="00996D73">
        <w:rPr>
          <w:rFonts w:cs="Arial"/>
          <w:szCs w:val="20"/>
          <w:lang w:eastAsia="sl-SI"/>
        </w:rPr>
        <w:t>/202</w:t>
      </w:r>
      <w:r w:rsidR="00996D73" w:rsidRPr="00996D73">
        <w:rPr>
          <w:rFonts w:cs="Arial"/>
          <w:szCs w:val="20"/>
          <w:lang w:eastAsia="sl-SI"/>
        </w:rPr>
        <w:t>4</w:t>
      </w:r>
    </w:p>
    <w:p w14:paraId="62DEDAEE" w14:textId="77777777" w:rsidR="00C35A70" w:rsidRPr="000751E3" w:rsidRDefault="00C35A70" w:rsidP="00C35A70">
      <w:pPr>
        <w:shd w:val="clear" w:color="auto" w:fill="FFFFFF"/>
        <w:spacing w:line="260" w:lineRule="exact"/>
        <w:rPr>
          <w:rFonts w:cs="Arial"/>
          <w:szCs w:val="20"/>
          <w:lang w:eastAsia="sl-SI"/>
        </w:rPr>
      </w:pPr>
      <w:r w:rsidRPr="000751E3">
        <w:rPr>
          <w:rFonts w:cs="Arial"/>
          <w:szCs w:val="20"/>
          <w:lang w:eastAsia="sl-SI"/>
        </w:rPr>
        <w:t xml:space="preserve">Ljubljana, </w:t>
      </w:r>
      <w:r w:rsidR="007352F7" w:rsidRPr="000751E3">
        <w:rPr>
          <w:rFonts w:cs="Arial"/>
          <w:szCs w:val="20"/>
          <w:lang w:eastAsia="sl-SI"/>
        </w:rPr>
        <w:t>dne</w:t>
      </w:r>
      <w:r w:rsidRPr="000751E3">
        <w:rPr>
          <w:rFonts w:cs="Arial"/>
          <w:szCs w:val="20"/>
          <w:lang w:eastAsia="sl-SI"/>
        </w:rPr>
        <w:t>……..</w:t>
      </w:r>
    </w:p>
    <w:p w14:paraId="1A81BB66" w14:textId="3E05E0E1" w:rsidR="00C35A70" w:rsidRPr="00BC5660" w:rsidRDefault="002274EA" w:rsidP="00C35A70">
      <w:pPr>
        <w:spacing w:line="260" w:lineRule="exact"/>
        <w:rPr>
          <w:rFonts w:cs="Arial"/>
          <w:szCs w:val="20"/>
        </w:rPr>
      </w:pPr>
      <w:r w:rsidRPr="00E1070E">
        <w:rPr>
          <w:rFonts w:cs="Arial"/>
          <w:szCs w:val="20"/>
        </w:rPr>
        <w:t>EVA 202</w:t>
      </w:r>
      <w:r w:rsidR="00F956A3">
        <w:rPr>
          <w:rFonts w:cs="Arial"/>
          <w:szCs w:val="20"/>
        </w:rPr>
        <w:t>4</w:t>
      </w:r>
      <w:r w:rsidRPr="00E1070E">
        <w:rPr>
          <w:rFonts w:cs="Arial"/>
          <w:szCs w:val="20"/>
        </w:rPr>
        <w:t>-21</w:t>
      </w:r>
      <w:r w:rsidR="00F956A3">
        <w:rPr>
          <w:rFonts w:cs="Arial"/>
          <w:szCs w:val="20"/>
        </w:rPr>
        <w:t>80</w:t>
      </w:r>
      <w:r w:rsidRPr="00E1070E">
        <w:rPr>
          <w:rFonts w:cs="Arial"/>
          <w:szCs w:val="20"/>
        </w:rPr>
        <w:t>-00</w:t>
      </w:r>
      <w:r w:rsidR="00F956A3">
        <w:rPr>
          <w:rFonts w:cs="Arial"/>
          <w:szCs w:val="20"/>
        </w:rPr>
        <w:t>01</w:t>
      </w:r>
    </w:p>
    <w:p w14:paraId="7DFEF0D9" w14:textId="77777777" w:rsidR="00C35A70" w:rsidRPr="00BC5660" w:rsidRDefault="00C35A70" w:rsidP="00C35A70">
      <w:pPr>
        <w:spacing w:line="260" w:lineRule="exact"/>
        <w:rPr>
          <w:rFonts w:cs="Arial"/>
          <w:szCs w:val="20"/>
        </w:rPr>
      </w:pPr>
    </w:p>
    <w:p w14:paraId="386AA8E6" w14:textId="77777777" w:rsidR="00C35A70" w:rsidRPr="00BC5660" w:rsidRDefault="00C35A70" w:rsidP="00C35A70">
      <w:pPr>
        <w:spacing w:line="260" w:lineRule="exact"/>
        <w:rPr>
          <w:rFonts w:cs="Arial"/>
          <w:szCs w:val="20"/>
        </w:rPr>
      </w:pPr>
    </w:p>
    <w:p w14:paraId="6EDE40F7" w14:textId="77777777" w:rsidR="00C35A70" w:rsidRPr="00BC5660" w:rsidRDefault="00C35A70" w:rsidP="00C35A70">
      <w:pPr>
        <w:pStyle w:val="podpisi"/>
        <w:spacing w:line="260" w:lineRule="exact"/>
        <w:jc w:val="center"/>
        <w:rPr>
          <w:rFonts w:cs="Arial"/>
          <w:bCs/>
          <w:szCs w:val="20"/>
          <w:lang w:val="sl-SI"/>
        </w:rPr>
      </w:pPr>
      <w:r w:rsidRPr="00BC5660">
        <w:rPr>
          <w:rFonts w:cs="Arial"/>
          <w:b/>
          <w:szCs w:val="20"/>
          <w:lang w:val="sl-SI"/>
        </w:rPr>
        <w:tab/>
      </w:r>
      <w:r w:rsidRPr="00DB36D0">
        <w:rPr>
          <w:rFonts w:cs="Arial"/>
          <w:b/>
          <w:szCs w:val="20"/>
          <w:lang w:val="sl-SI"/>
        </w:rPr>
        <w:t>Matjaž Han</w:t>
      </w:r>
      <w:r w:rsidRPr="00DB36D0">
        <w:rPr>
          <w:rFonts w:cs="Arial"/>
          <w:bCs/>
          <w:szCs w:val="20"/>
          <w:lang w:val="sl-SI"/>
        </w:rPr>
        <w:t xml:space="preserve"> </w:t>
      </w:r>
    </w:p>
    <w:p w14:paraId="5F6F3386" w14:textId="77777777" w:rsidR="00C35A70" w:rsidRPr="00BC5660" w:rsidRDefault="00C35A70" w:rsidP="00C35A70">
      <w:pPr>
        <w:pStyle w:val="podpisi"/>
        <w:spacing w:line="260" w:lineRule="exact"/>
        <w:jc w:val="center"/>
        <w:rPr>
          <w:rFonts w:cs="Arial"/>
          <w:bCs/>
          <w:szCs w:val="20"/>
          <w:lang w:val="sl-SI"/>
        </w:rPr>
      </w:pPr>
      <w:r w:rsidRPr="00BC5660">
        <w:rPr>
          <w:rFonts w:cs="Arial"/>
          <w:bCs/>
          <w:szCs w:val="20"/>
          <w:lang w:val="sl-SI"/>
        </w:rPr>
        <w:tab/>
      </w:r>
      <w:r w:rsidR="007352F7">
        <w:rPr>
          <w:rFonts w:cs="Arial"/>
          <w:bCs/>
          <w:szCs w:val="20"/>
          <w:lang w:val="sl-SI"/>
        </w:rPr>
        <w:t>m</w:t>
      </w:r>
      <w:r w:rsidRPr="00BC5660">
        <w:rPr>
          <w:rFonts w:cs="Arial"/>
          <w:bCs/>
          <w:szCs w:val="20"/>
          <w:lang w:val="sl-SI"/>
        </w:rPr>
        <w:t xml:space="preserve">inister </w:t>
      </w:r>
    </w:p>
    <w:p w14:paraId="0047B017" w14:textId="24F8D6EF" w:rsidR="00EB1D2F" w:rsidRDefault="00E55D5F" w:rsidP="00E55D5F">
      <w:pPr>
        <w:jc w:val="center"/>
      </w:pPr>
      <w:r>
        <w:rPr>
          <w:rFonts w:cs="Arial"/>
          <w:bCs/>
          <w:szCs w:val="20"/>
        </w:rPr>
        <w:t xml:space="preserve">                                                          </w:t>
      </w:r>
      <w:r w:rsidR="00C35A70" w:rsidRPr="00BC5660">
        <w:rPr>
          <w:rFonts w:cs="Arial"/>
          <w:bCs/>
          <w:szCs w:val="20"/>
        </w:rPr>
        <w:t>za gospodars</w:t>
      </w:r>
      <w:r w:rsidR="00E1070E">
        <w:rPr>
          <w:rFonts w:cs="Arial"/>
          <w:bCs/>
          <w:szCs w:val="20"/>
        </w:rPr>
        <w:t>tvo, turizem in šport</w:t>
      </w:r>
    </w:p>
    <w:sectPr w:rsidR="00EB1D2F" w:rsidSect="00F015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B7235"/>
    <w:multiLevelType w:val="hybridMultilevel"/>
    <w:tmpl w:val="7B92248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9D0551"/>
    <w:multiLevelType w:val="hybridMultilevel"/>
    <w:tmpl w:val="5F6E7248"/>
    <w:lvl w:ilvl="0" w:tplc="2DF2F59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F7E03D0"/>
    <w:multiLevelType w:val="hybridMultilevel"/>
    <w:tmpl w:val="C450E424"/>
    <w:lvl w:ilvl="0" w:tplc="8D404A16">
      <w:start w:val="1"/>
      <w:numFmt w:val="bullet"/>
      <w:lvlText w:val="̶"/>
      <w:lvlJc w:val="left"/>
      <w:pPr>
        <w:ind w:left="426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3" w15:restartNumberingAfterBreak="0">
    <w:nsid w:val="33783388"/>
    <w:multiLevelType w:val="hybridMultilevel"/>
    <w:tmpl w:val="A816C742"/>
    <w:lvl w:ilvl="0" w:tplc="07AEF4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F26817"/>
    <w:multiLevelType w:val="hybridMultilevel"/>
    <w:tmpl w:val="20664050"/>
    <w:lvl w:ilvl="0" w:tplc="07AEF4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B87984"/>
    <w:multiLevelType w:val="hybridMultilevel"/>
    <w:tmpl w:val="28D03DD0"/>
    <w:lvl w:ilvl="0" w:tplc="74BA74B4">
      <w:start w:val="1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22370E"/>
    <w:multiLevelType w:val="hybridMultilevel"/>
    <w:tmpl w:val="A3C2B1AC"/>
    <w:lvl w:ilvl="0" w:tplc="07AEF4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FFB2D2B"/>
    <w:multiLevelType w:val="hybridMultilevel"/>
    <w:tmpl w:val="2E2E1746"/>
    <w:lvl w:ilvl="0" w:tplc="042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0793117">
    <w:abstractNumId w:val="5"/>
  </w:num>
  <w:num w:numId="2" w16cid:durableId="815995010">
    <w:abstractNumId w:val="6"/>
  </w:num>
  <w:num w:numId="3" w16cid:durableId="1053654749">
    <w:abstractNumId w:val="0"/>
  </w:num>
  <w:num w:numId="4" w16cid:durableId="1334335173">
    <w:abstractNumId w:val="2"/>
  </w:num>
  <w:num w:numId="5" w16cid:durableId="553152892">
    <w:abstractNumId w:val="7"/>
  </w:num>
  <w:num w:numId="6" w16cid:durableId="1013801017">
    <w:abstractNumId w:val="1"/>
  </w:num>
  <w:num w:numId="7" w16cid:durableId="47456150">
    <w:abstractNumId w:val="4"/>
  </w:num>
  <w:num w:numId="8" w16cid:durableId="6956907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5A70"/>
    <w:rsid w:val="000009DB"/>
    <w:rsid w:val="000026A8"/>
    <w:rsid w:val="000203BA"/>
    <w:rsid w:val="000271B0"/>
    <w:rsid w:val="000600CC"/>
    <w:rsid w:val="00072921"/>
    <w:rsid w:val="000751E3"/>
    <w:rsid w:val="000939A2"/>
    <w:rsid w:val="000B4612"/>
    <w:rsid w:val="000B7833"/>
    <w:rsid w:val="000C13A7"/>
    <w:rsid w:val="000C24B9"/>
    <w:rsid w:val="000D5AFF"/>
    <w:rsid w:val="000F2AF0"/>
    <w:rsid w:val="000F3355"/>
    <w:rsid w:val="0010257C"/>
    <w:rsid w:val="00111989"/>
    <w:rsid w:val="00111F12"/>
    <w:rsid w:val="00147CC0"/>
    <w:rsid w:val="00163F2E"/>
    <w:rsid w:val="00165041"/>
    <w:rsid w:val="00172AAA"/>
    <w:rsid w:val="001842E9"/>
    <w:rsid w:val="001856C5"/>
    <w:rsid w:val="001905B9"/>
    <w:rsid w:val="001A7B7E"/>
    <w:rsid w:val="001B5A9E"/>
    <w:rsid w:val="001C0454"/>
    <w:rsid w:val="001D69AA"/>
    <w:rsid w:val="00215ECE"/>
    <w:rsid w:val="0022429F"/>
    <w:rsid w:val="002274EA"/>
    <w:rsid w:val="0024439D"/>
    <w:rsid w:val="00255CD6"/>
    <w:rsid w:val="00260609"/>
    <w:rsid w:val="00261AC4"/>
    <w:rsid w:val="00266EFE"/>
    <w:rsid w:val="00281A75"/>
    <w:rsid w:val="002848C8"/>
    <w:rsid w:val="00290F5B"/>
    <w:rsid w:val="00294483"/>
    <w:rsid w:val="00295ADB"/>
    <w:rsid w:val="002A1076"/>
    <w:rsid w:val="002C083B"/>
    <w:rsid w:val="002D6E4E"/>
    <w:rsid w:val="00347AB5"/>
    <w:rsid w:val="00376F51"/>
    <w:rsid w:val="003A2B0F"/>
    <w:rsid w:val="003F0E7F"/>
    <w:rsid w:val="003F12AE"/>
    <w:rsid w:val="003F75E5"/>
    <w:rsid w:val="00401B20"/>
    <w:rsid w:val="00411D94"/>
    <w:rsid w:val="00423A89"/>
    <w:rsid w:val="00456A5A"/>
    <w:rsid w:val="00473848"/>
    <w:rsid w:val="004747D9"/>
    <w:rsid w:val="004D7DA5"/>
    <w:rsid w:val="005A2BC7"/>
    <w:rsid w:val="005B64F5"/>
    <w:rsid w:val="005D137E"/>
    <w:rsid w:val="005D2F1B"/>
    <w:rsid w:val="005F057C"/>
    <w:rsid w:val="005F3D32"/>
    <w:rsid w:val="00643985"/>
    <w:rsid w:val="00651491"/>
    <w:rsid w:val="006731CB"/>
    <w:rsid w:val="006A0285"/>
    <w:rsid w:val="006A2729"/>
    <w:rsid w:val="006B6888"/>
    <w:rsid w:val="006E3A42"/>
    <w:rsid w:val="00732C0D"/>
    <w:rsid w:val="007352F7"/>
    <w:rsid w:val="0074331C"/>
    <w:rsid w:val="007568AB"/>
    <w:rsid w:val="0078524E"/>
    <w:rsid w:val="0079251A"/>
    <w:rsid w:val="007A4177"/>
    <w:rsid w:val="007A7FFA"/>
    <w:rsid w:val="007D242E"/>
    <w:rsid w:val="007E2190"/>
    <w:rsid w:val="007F2B40"/>
    <w:rsid w:val="00871315"/>
    <w:rsid w:val="008C4893"/>
    <w:rsid w:val="008F250A"/>
    <w:rsid w:val="0091031B"/>
    <w:rsid w:val="0091096D"/>
    <w:rsid w:val="009328BA"/>
    <w:rsid w:val="0094216C"/>
    <w:rsid w:val="00953485"/>
    <w:rsid w:val="009812F4"/>
    <w:rsid w:val="009852C6"/>
    <w:rsid w:val="00987D01"/>
    <w:rsid w:val="00996D73"/>
    <w:rsid w:val="00A10A55"/>
    <w:rsid w:val="00A2202A"/>
    <w:rsid w:val="00A249BF"/>
    <w:rsid w:val="00A619EB"/>
    <w:rsid w:val="00A65890"/>
    <w:rsid w:val="00A76394"/>
    <w:rsid w:val="00A86DA9"/>
    <w:rsid w:val="00AF730C"/>
    <w:rsid w:val="00B16558"/>
    <w:rsid w:val="00B2728E"/>
    <w:rsid w:val="00B42FF6"/>
    <w:rsid w:val="00B500AA"/>
    <w:rsid w:val="00B629ED"/>
    <w:rsid w:val="00B84E87"/>
    <w:rsid w:val="00BA0A0E"/>
    <w:rsid w:val="00BA3072"/>
    <w:rsid w:val="00BC4FF5"/>
    <w:rsid w:val="00BC54F7"/>
    <w:rsid w:val="00BE0197"/>
    <w:rsid w:val="00BE4005"/>
    <w:rsid w:val="00C03E4B"/>
    <w:rsid w:val="00C14DF6"/>
    <w:rsid w:val="00C155A5"/>
    <w:rsid w:val="00C35A70"/>
    <w:rsid w:val="00C43A9F"/>
    <w:rsid w:val="00C60611"/>
    <w:rsid w:val="00C62111"/>
    <w:rsid w:val="00C90FBB"/>
    <w:rsid w:val="00C9627B"/>
    <w:rsid w:val="00CA0D75"/>
    <w:rsid w:val="00CD2E90"/>
    <w:rsid w:val="00D11C44"/>
    <w:rsid w:val="00D203B4"/>
    <w:rsid w:val="00D24FB1"/>
    <w:rsid w:val="00D26AEF"/>
    <w:rsid w:val="00D3334E"/>
    <w:rsid w:val="00D3477E"/>
    <w:rsid w:val="00D360D9"/>
    <w:rsid w:val="00DA3E24"/>
    <w:rsid w:val="00DE129D"/>
    <w:rsid w:val="00DE1A99"/>
    <w:rsid w:val="00DF1417"/>
    <w:rsid w:val="00E1070E"/>
    <w:rsid w:val="00E175F1"/>
    <w:rsid w:val="00E55D5F"/>
    <w:rsid w:val="00E61FB3"/>
    <w:rsid w:val="00E62381"/>
    <w:rsid w:val="00E63CB6"/>
    <w:rsid w:val="00E7213B"/>
    <w:rsid w:val="00E80262"/>
    <w:rsid w:val="00E83284"/>
    <w:rsid w:val="00E87F1D"/>
    <w:rsid w:val="00EA156D"/>
    <w:rsid w:val="00EB1D2F"/>
    <w:rsid w:val="00EB32E6"/>
    <w:rsid w:val="00EC61B3"/>
    <w:rsid w:val="00ED5A1E"/>
    <w:rsid w:val="00F0153F"/>
    <w:rsid w:val="00F07A35"/>
    <w:rsid w:val="00F21666"/>
    <w:rsid w:val="00F363E2"/>
    <w:rsid w:val="00F63F9E"/>
    <w:rsid w:val="00F6748D"/>
    <w:rsid w:val="00F7510F"/>
    <w:rsid w:val="00F956A3"/>
    <w:rsid w:val="00FC67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E02BB"/>
  <w15:docId w15:val="{C5E261E5-78DF-44F1-B19C-1C21C1836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C35A70"/>
    <w:pPr>
      <w:spacing w:after="0" w:line="260" w:lineRule="atLeas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dpisi">
    <w:name w:val="podpisi"/>
    <w:basedOn w:val="Navaden"/>
    <w:qFormat/>
    <w:rsid w:val="00C35A70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35A70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customStyle="1" w:styleId="len">
    <w:name w:val="len"/>
    <w:basedOn w:val="Navaden"/>
    <w:rsid w:val="00C35A7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">
    <w:name w:val="lennaslov"/>
    <w:basedOn w:val="Navaden"/>
    <w:rsid w:val="00C35A7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rsid w:val="00C35A7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odstavkom">
    <w:name w:val="alineazaodstavkom"/>
    <w:basedOn w:val="Navaden"/>
    <w:rsid w:val="00C35A7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24FB1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24FB1"/>
    <w:rPr>
      <w:rFonts w:ascii="Segoe UI" w:eastAsia="Times New Roman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F63F9E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7352F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352F7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352F7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352F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352F7"/>
    <w:rPr>
      <w:rFonts w:ascii="Arial" w:eastAsia="Times New Roman" w:hAnsi="Arial" w:cs="Times New Roman"/>
      <w:b/>
      <w:bCs/>
      <w:sz w:val="20"/>
      <w:szCs w:val="20"/>
    </w:rPr>
  </w:style>
  <w:style w:type="paragraph" w:styleId="Revizija">
    <w:name w:val="Revision"/>
    <w:hidden/>
    <w:uiPriority w:val="99"/>
    <w:semiHidden/>
    <w:rsid w:val="00B84E87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71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F0CEB79-2211-4B3B-9E3B-AD7868AE0C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660</Words>
  <Characters>3767</Characters>
  <Application>Microsoft Office Word</Application>
  <DocSecurity>0</DocSecurity>
  <Lines>31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4419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Gasperlin</dc:creator>
  <cp:lastModifiedBy>Tadeja Žefran</cp:lastModifiedBy>
  <cp:revision>3</cp:revision>
  <cp:lastPrinted>2022-10-05T09:07:00Z</cp:lastPrinted>
  <dcterms:created xsi:type="dcterms:W3CDTF">2024-03-04T12:50:00Z</dcterms:created>
  <dcterms:modified xsi:type="dcterms:W3CDTF">2024-03-04T12:51:00Z</dcterms:modified>
</cp:coreProperties>
</file>