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people.xml" ContentType="application/vnd.openxmlformats-officedocument.wordprocessingml.people+xml"/>
  <Override PartName="/word/commentsExtended.xml" ContentType="application/vnd.openxmlformats-officedocument.wordprocessingml.commentsExtended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1B3A7A6D" w14:textId="337D759D" w:rsidR="00576123" w:rsidRPr="00F73C1F" w:rsidRDefault="00576123" w:rsidP="003D2515">
      <w:pPr>
        <w:spacing w:after="120" w:line="276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F73C1F">
        <w:rPr>
          <w:rFonts w:ascii="Arial" w:eastAsia="Times New Roman" w:hAnsi="Arial" w:cs="Arial"/>
          <w:sz w:val="20"/>
          <w:szCs w:val="20"/>
          <w:lang w:eastAsia="sl-SI"/>
        </w:rPr>
        <w:t xml:space="preserve">Na podlagi </w:t>
      </w:r>
      <w:r w:rsidR="00EF54F1" w:rsidRPr="00F73C1F">
        <w:rPr>
          <w:rFonts w:ascii="Arial" w:eastAsia="Times New Roman" w:hAnsi="Arial" w:cs="Arial"/>
          <w:sz w:val="20"/>
          <w:szCs w:val="20"/>
          <w:lang w:eastAsia="sl-SI"/>
        </w:rPr>
        <w:t>41</w:t>
      </w:r>
      <w:r w:rsidRPr="00F73C1F">
        <w:rPr>
          <w:rFonts w:ascii="Arial" w:eastAsia="Times New Roman" w:hAnsi="Arial" w:cs="Arial"/>
          <w:sz w:val="20"/>
          <w:szCs w:val="20"/>
          <w:lang w:eastAsia="sl-SI"/>
        </w:rPr>
        <w:t>. člena Zakona o gimnazijah (Uradni list RS, št. 1/07 – uradno prečiščeno besedilo, 68/17, 6/18 – ZIO-1 in</w:t>
      </w:r>
      <w:r w:rsidR="00545CE5" w:rsidRPr="00F73C1F">
        <w:rPr>
          <w:rFonts w:ascii="Arial" w:eastAsia="Times New Roman" w:hAnsi="Arial" w:cs="Arial"/>
          <w:sz w:val="20"/>
          <w:szCs w:val="20"/>
          <w:lang w:eastAsia="sl-SI"/>
        </w:rPr>
        <w:t xml:space="preserve"> 46/19</w:t>
      </w:r>
      <w:r w:rsidRPr="00F73C1F">
        <w:rPr>
          <w:rFonts w:ascii="Arial" w:eastAsia="Times New Roman" w:hAnsi="Arial" w:cs="Arial"/>
          <w:sz w:val="20"/>
          <w:szCs w:val="20"/>
          <w:lang w:eastAsia="sl-SI"/>
        </w:rPr>
        <w:t>)</w:t>
      </w:r>
      <w:r w:rsidR="00EF54F1" w:rsidRPr="00F73C1F">
        <w:rPr>
          <w:rFonts w:ascii="Arial" w:eastAsia="Times New Roman" w:hAnsi="Arial" w:cs="Arial"/>
          <w:sz w:val="20"/>
          <w:szCs w:val="20"/>
          <w:lang w:eastAsia="sl-SI"/>
        </w:rPr>
        <w:t>, 75</w:t>
      </w:r>
      <w:r w:rsidR="00FD5BB7" w:rsidRPr="00F73C1F">
        <w:rPr>
          <w:rFonts w:ascii="Arial" w:eastAsia="Times New Roman" w:hAnsi="Arial" w:cs="Arial"/>
          <w:sz w:val="20"/>
          <w:szCs w:val="20"/>
          <w:lang w:eastAsia="sl-SI"/>
        </w:rPr>
        <w:t xml:space="preserve">. </w:t>
      </w:r>
      <w:r w:rsidRPr="00F73C1F">
        <w:rPr>
          <w:rFonts w:ascii="Arial" w:eastAsia="Times New Roman" w:hAnsi="Arial" w:cs="Arial"/>
          <w:sz w:val="20"/>
          <w:szCs w:val="20"/>
          <w:lang w:eastAsia="sl-SI"/>
        </w:rPr>
        <w:t>člena Zakona o poklicnem in strokovnem izobraževanju (Uradni list RS, št. 79/06, 68/17 in</w:t>
      </w:r>
      <w:r w:rsidR="00545CE5" w:rsidRPr="00F73C1F">
        <w:rPr>
          <w:rFonts w:ascii="Arial" w:eastAsia="Times New Roman" w:hAnsi="Arial" w:cs="Arial"/>
          <w:sz w:val="20"/>
          <w:szCs w:val="20"/>
          <w:lang w:eastAsia="sl-SI"/>
        </w:rPr>
        <w:t xml:space="preserve"> 46/19</w:t>
      </w:r>
      <w:r w:rsidRPr="00F73C1F">
        <w:rPr>
          <w:rFonts w:ascii="Arial" w:eastAsia="Times New Roman" w:hAnsi="Arial" w:cs="Arial"/>
          <w:sz w:val="20"/>
          <w:szCs w:val="20"/>
          <w:lang w:eastAsia="sl-SI"/>
        </w:rPr>
        <w:t>)</w:t>
      </w:r>
      <w:r w:rsidR="00EF54F1" w:rsidRPr="00F73C1F">
        <w:rPr>
          <w:rFonts w:ascii="Arial" w:eastAsia="Times New Roman" w:hAnsi="Arial" w:cs="Arial"/>
          <w:sz w:val="20"/>
          <w:szCs w:val="20"/>
          <w:lang w:eastAsia="sl-SI"/>
        </w:rPr>
        <w:t xml:space="preserve"> in 4</w:t>
      </w:r>
      <w:r w:rsidR="00F73C1F" w:rsidRPr="00F73C1F">
        <w:rPr>
          <w:rFonts w:ascii="Arial" w:eastAsia="Times New Roman" w:hAnsi="Arial" w:cs="Arial"/>
          <w:sz w:val="20"/>
          <w:szCs w:val="20"/>
          <w:lang w:eastAsia="sl-SI"/>
        </w:rPr>
        <w:t>5</w:t>
      </w:r>
      <w:r w:rsidR="00EF54F1" w:rsidRPr="00F73C1F">
        <w:rPr>
          <w:rFonts w:ascii="Arial" w:eastAsia="Times New Roman" w:hAnsi="Arial" w:cs="Arial"/>
          <w:sz w:val="20"/>
          <w:szCs w:val="20"/>
          <w:lang w:eastAsia="sl-SI"/>
        </w:rPr>
        <w:t xml:space="preserve">. člena Zakona o maturi (Uradni list RS, št. 1/07 – uradno prečiščeno besedilo in 46/16 – ZOFVI-L) </w:t>
      </w:r>
      <w:r w:rsidRPr="00F73C1F">
        <w:rPr>
          <w:rFonts w:ascii="Arial" w:eastAsia="Times New Roman" w:hAnsi="Arial" w:cs="Arial"/>
          <w:sz w:val="20"/>
          <w:szCs w:val="20"/>
          <w:lang w:eastAsia="sl-SI"/>
        </w:rPr>
        <w:t xml:space="preserve">minister za izobraževanje, znanost in šport izdaja </w:t>
      </w:r>
    </w:p>
    <w:p w14:paraId="2D7761F8" w14:textId="77777777" w:rsidR="00576123" w:rsidRPr="00F73C1F" w:rsidRDefault="00576123" w:rsidP="003D2515">
      <w:pPr>
        <w:spacing w:after="0" w:line="276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F73C1F">
        <w:rPr>
          <w:rFonts w:ascii="Arial" w:eastAsia="Times New Roman" w:hAnsi="Arial" w:cs="Arial"/>
          <w:sz w:val="20"/>
          <w:szCs w:val="20"/>
          <w:lang w:eastAsia="sl-SI"/>
        </w:rPr>
        <w:t xml:space="preserve">                                     </w:t>
      </w:r>
    </w:p>
    <w:p w14:paraId="6F15D2F6" w14:textId="77777777" w:rsidR="00F73C1F" w:rsidRPr="00F73C1F" w:rsidRDefault="00F73C1F" w:rsidP="003D2515">
      <w:pPr>
        <w:spacing w:after="0" w:line="276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334B19C9" w14:textId="77777777" w:rsidR="00F73C1F" w:rsidRPr="00F73C1F" w:rsidRDefault="00F73C1F" w:rsidP="003D2515">
      <w:pPr>
        <w:spacing w:after="0" w:line="276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6328F594" w14:textId="77777777" w:rsidR="00F73C1F" w:rsidRPr="00F73C1F" w:rsidRDefault="00F73C1F" w:rsidP="003D2515">
      <w:pPr>
        <w:spacing w:after="0" w:line="276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57F62DAD" w14:textId="236FD4A1" w:rsidR="00576123" w:rsidRPr="00F73C1F" w:rsidRDefault="00576123" w:rsidP="003D2515">
      <w:pPr>
        <w:spacing w:after="0" w:line="276" w:lineRule="auto"/>
        <w:jc w:val="center"/>
        <w:rPr>
          <w:rFonts w:ascii="Arial" w:eastAsia="Times New Roman" w:hAnsi="Arial" w:cs="Arial"/>
          <w:b/>
          <w:sz w:val="20"/>
          <w:szCs w:val="20"/>
          <w:lang w:eastAsia="sl-SI"/>
        </w:rPr>
      </w:pPr>
      <w:r w:rsidRPr="00F73C1F">
        <w:rPr>
          <w:rFonts w:ascii="Arial" w:eastAsia="Times New Roman" w:hAnsi="Arial" w:cs="Arial"/>
          <w:b/>
          <w:sz w:val="20"/>
          <w:szCs w:val="20"/>
          <w:lang w:eastAsia="sl-SI"/>
        </w:rPr>
        <w:t>Pravilnik o spremembah</w:t>
      </w:r>
    </w:p>
    <w:p w14:paraId="1A4323BC" w14:textId="77777777" w:rsidR="00576123" w:rsidRPr="00F73C1F" w:rsidRDefault="00576123" w:rsidP="003D2515">
      <w:pPr>
        <w:spacing w:after="0" w:line="276" w:lineRule="auto"/>
        <w:jc w:val="center"/>
        <w:rPr>
          <w:rFonts w:ascii="Arial" w:eastAsia="Times New Roman" w:hAnsi="Arial" w:cs="Arial"/>
          <w:b/>
          <w:sz w:val="20"/>
          <w:szCs w:val="20"/>
          <w:lang w:eastAsia="sl-SI"/>
        </w:rPr>
      </w:pPr>
      <w:r w:rsidRPr="00F73C1F">
        <w:rPr>
          <w:rFonts w:ascii="Arial" w:eastAsia="Times New Roman" w:hAnsi="Arial" w:cs="Arial"/>
          <w:b/>
          <w:sz w:val="20"/>
          <w:szCs w:val="20"/>
          <w:lang w:eastAsia="sl-SI"/>
        </w:rPr>
        <w:t xml:space="preserve">Pravilnika o </w:t>
      </w:r>
      <w:r w:rsidR="003B6CB3" w:rsidRPr="00F73C1F">
        <w:rPr>
          <w:rFonts w:ascii="Arial" w:eastAsia="Times New Roman" w:hAnsi="Arial" w:cs="Arial"/>
          <w:b/>
          <w:sz w:val="20"/>
          <w:szCs w:val="20"/>
          <w:lang w:eastAsia="sl-SI"/>
        </w:rPr>
        <w:t>obrazcih javnih listin</w:t>
      </w:r>
      <w:r w:rsidR="00FD5BB7" w:rsidRPr="00F73C1F">
        <w:rPr>
          <w:rFonts w:ascii="Arial" w:eastAsia="Times New Roman" w:hAnsi="Arial" w:cs="Arial"/>
          <w:b/>
          <w:sz w:val="20"/>
          <w:szCs w:val="20"/>
          <w:lang w:eastAsia="sl-SI"/>
        </w:rPr>
        <w:t xml:space="preserve"> v srednješolskem izobraževanju</w:t>
      </w:r>
    </w:p>
    <w:p w14:paraId="1CBEADA1" w14:textId="77777777" w:rsidR="00576123" w:rsidRPr="00F73C1F" w:rsidRDefault="00576123" w:rsidP="003D2515">
      <w:pPr>
        <w:spacing w:after="0" w:line="276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5A17B428" w14:textId="77777777" w:rsidR="00D90FD9" w:rsidRPr="00F73C1F" w:rsidRDefault="00D90FD9" w:rsidP="003D2515">
      <w:pPr>
        <w:spacing w:after="0" w:line="276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5A6744FC" w14:textId="77777777" w:rsidR="00E43206" w:rsidRPr="00F73C1F" w:rsidRDefault="00E43206" w:rsidP="003D2515">
      <w:pPr>
        <w:spacing w:after="0" w:line="276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46CE6B50" w14:textId="77777777" w:rsidR="00576123" w:rsidRPr="00F73C1F" w:rsidRDefault="00576123" w:rsidP="003D2515">
      <w:pPr>
        <w:pStyle w:val="Odstavekseznama"/>
        <w:numPr>
          <w:ilvl w:val="0"/>
          <w:numId w:val="1"/>
        </w:numPr>
        <w:spacing w:after="0" w:line="276" w:lineRule="auto"/>
        <w:jc w:val="center"/>
        <w:rPr>
          <w:rFonts w:ascii="Arial" w:eastAsia="Times New Roman" w:hAnsi="Arial" w:cs="Arial"/>
          <w:b/>
          <w:sz w:val="20"/>
          <w:szCs w:val="20"/>
          <w:lang w:eastAsia="sl-SI"/>
        </w:rPr>
      </w:pPr>
      <w:r w:rsidRPr="00F73C1F">
        <w:rPr>
          <w:rFonts w:ascii="Arial" w:eastAsia="Times New Roman" w:hAnsi="Arial" w:cs="Arial"/>
          <w:b/>
          <w:sz w:val="20"/>
          <w:szCs w:val="20"/>
          <w:lang w:eastAsia="sl-SI"/>
        </w:rPr>
        <w:t>člen</w:t>
      </w:r>
      <w:bookmarkStart w:id="0" w:name="_GoBack"/>
      <w:bookmarkEnd w:id="0"/>
    </w:p>
    <w:p w14:paraId="77F7A7E3" w14:textId="77777777" w:rsidR="0012659E" w:rsidRPr="00F73C1F" w:rsidRDefault="0012659E" w:rsidP="003D2515">
      <w:pPr>
        <w:spacing w:after="0" w:line="276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72F0A8C5" w14:textId="5879ED02" w:rsidR="005C0C6B" w:rsidRPr="00F73C1F" w:rsidRDefault="005C0C6B" w:rsidP="003D2515">
      <w:pPr>
        <w:pStyle w:val="priloga1"/>
        <w:spacing w:line="276" w:lineRule="auto"/>
        <w:rPr>
          <w:sz w:val="20"/>
          <w:szCs w:val="20"/>
        </w:rPr>
      </w:pPr>
      <w:r w:rsidRPr="00F73C1F">
        <w:rPr>
          <w:sz w:val="20"/>
          <w:szCs w:val="20"/>
        </w:rPr>
        <w:t xml:space="preserve">V Pravilniku o </w:t>
      </w:r>
      <w:r w:rsidR="00EF54F1" w:rsidRPr="00F73C1F">
        <w:rPr>
          <w:sz w:val="20"/>
          <w:szCs w:val="20"/>
        </w:rPr>
        <w:t xml:space="preserve">obrazcih javnih listin </w:t>
      </w:r>
      <w:r w:rsidRPr="00F73C1F">
        <w:rPr>
          <w:sz w:val="20"/>
          <w:szCs w:val="20"/>
        </w:rPr>
        <w:t>v srednješolskem izobraževanj</w:t>
      </w:r>
      <w:r w:rsidR="00F73C1F" w:rsidRPr="00F73C1F">
        <w:rPr>
          <w:sz w:val="20"/>
          <w:szCs w:val="20"/>
        </w:rPr>
        <w:t xml:space="preserve">u (Uradni list RS, št. 44/08, 37/09, 71/09, 34/10, 44/12, 28/16, 6/18 – ZIO-1 in 27/18) </w:t>
      </w:r>
      <w:r w:rsidRPr="00F73C1F">
        <w:rPr>
          <w:sz w:val="20"/>
          <w:szCs w:val="20"/>
        </w:rPr>
        <w:t>se</w:t>
      </w:r>
      <w:r w:rsidR="007A377A" w:rsidRPr="00F73C1F">
        <w:rPr>
          <w:sz w:val="20"/>
          <w:szCs w:val="20"/>
        </w:rPr>
        <w:t xml:space="preserve"> </w:t>
      </w:r>
      <w:r w:rsidR="00FF4178" w:rsidRPr="00F73C1F">
        <w:rPr>
          <w:sz w:val="20"/>
          <w:szCs w:val="20"/>
        </w:rPr>
        <w:t xml:space="preserve">obrazca </w:t>
      </w:r>
      <w:r w:rsidR="007A377A" w:rsidRPr="00F73C1F">
        <w:rPr>
          <w:sz w:val="20"/>
          <w:szCs w:val="20"/>
        </w:rPr>
        <w:t>Priloga k spričevalu o zaključnem izpitu in Priloga k spričevalu o poklicni maturi</w:t>
      </w:r>
      <w:r w:rsidR="00FF4178" w:rsidRPr="00F73C1F">
        <w:rPr>
          <w:sz w:val="20"/>
          <w:szCs w:val="20"/>
        </w:rPr>
        <w:t xml:space="preserve"> nadomestita z novima obrazcema Priloga k spričevalu o zaključnem izpitu in Priloga k spričevalu o poklicni maturi, ki sta kot </w:t>
      </w:r>
      <w:r w:rsidR="00CD1BB8" w:rsidRPr="00F73C1F">
        <w:rPr>
          <w:sz w:val="20"/>
          <w:szCs w:val="20"/>
        </w:rPr>
        <w:t>p</w:t>
      </w:r>
      <w:r w:rsidR="00FF4178" w:rsidRPr="00F73C1F">
        <w:rPr>
          <w:sz w:val="20"/>
          <w:szCs w:val="20"/>
        </w:rPr>
        <w:t xml:space="preserve">riloga sestavni del tega pravilnika. </w:t>
      </w:r>
      <w:r w:rsidR="007A377A" w:rsidRPr="00F73C1F">
        <w:rPr>
          <w:sz w:val="20"/>
          <w:szCs w:val="20"/>
        </w:rPr>
        <w:t xml:space="preserve"> </w:t>
      </w:r>
    </w:p>
    <w:p w14:paraId="158790C5" w14:textId="77777777" w:rsidR="00C73A7B" w:rsidRPr="00F73C1F" w:rsidRDefault="00C73A7B" w:rsidP="003D2515">
      <w:pPr>
        <w:spacing w:after="0" w:line="276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0CC98B25" w14:textId="77777777" w:rsidR="00B728B3" w:rsidRPr="00F73C1F" w:rsidRDefault="00B728B3" w:rsidP="003D2515">
      <w:pPr>
        <w:spacing w:after="0" w:line="276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2AEBB90C" w14:textId="77777777" w:rsidR="001F7D8C" w:rsidRPr="00F73C1F" w:rsidRDefault="001F7D8C" w:rsidP="003D2515">
      <w:pPr>
        <w:spacing w:after="0" w:line="276" w:lineRule="auto"/>
        <w:jc w:val="both"/>
        <w:rPr>
          <w:rFonts w:ascii="Arial" w:eastAsia="Times New Roman" w:hAnsi="Arial" w:cs="Arial"/>
          <w:b/>
          <w:sz w:val="20"/>
          <w:szCs w:val="20"/>
          <w:lang w:eastAsia="sl-SI"/>
        </w:rPr>
      </w:pPr>
    </w:p>
    <w:p w14:paraId="3026DA73" w14:textId="77777777" w:rsidR="00D90FD9" w:rsidRPr="00F73C1F" w:rsidRDefault="00D90FD9" w:rsidP="003D2515">
      <w:pPr>
        <w:spacing w:after="0" w:line="276" w:lineRule="auto"/>
        <w:jc w:val="center"/>
        <w:rPr>
          <w:rFonts w:ascii="Arial" w:eastAsia="Times New Roman" w:hAnsi="Arial" w:cs="Arial"/>
          <w:sz w:val="20"/>
          <w:szCs w:val="20"/>
          <w:lang w:eastAsia="sl-SI"/>
        </w:rPr>
      </w:pPr>
      <w:r w:rsidRPr="00F73C1F">
        <w:rPr>
          <w:rFonts w:ascii="Arial" w:eastAsia="Times New Roman" w:hAnsi="Arial" w:cs="Arial"/>
          <w:sz w:val="20"/>
          <w:szCs w:val="20"/>
          <w:lang w:eastAsia="sl-SI"/>
        </w:rPr>
        <w:t>KONČNA DOLOČBA</w:t>
      </w:r>
    </w:p>
    <w:p w14:paraId="5D97467E" w14:textId="77777777" w:rsidR="00E43206" w:rsidRPr="00F73C1F" w:rsidRDefault="00E43206" w:rsidP="003D2515">
      <w:pPr>
        <w:spacing w:after="0" w:line="276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0F782C03" w14:textId="77777777" w:rsidR="00576123" w:rsidRPr="00F73C1F" w:rsidRDefault="00602CDA" w:rsidP="003D2515">
      <w:pPr>
        <w:spacing w:after="0" w:line="276" w:lineRule="auto"/>
        <w:jc w:val="center"/>
        <w:rPr>
          <w:rFonts w:ascii="Arial" w:eastAsia="Times New Roman" w:hAnsi="Arial" w:cs="Arial"/>
          <w:sz w:val="20"/>
          <w:szCs w:val="20"/>
          <w:lang w:eastAsia="sl-SI"/>
        </w:rPr>
      </w:pPr>
      <w:r w:rsidRPr="00F73C1F">
        <w:rPr>
          <w:rFonts w:ascii="Arial" w:eastAsia="Times New Roman" w:hAnsi="Arial" w:cs="Arial"/>
          <w:sz w:val="20"/>
          <w:szCs w:val="20"/>
          <w:lang w:eastAsia="sl-SI"/>
        </w:rPr>
        <w:fldChar w:fldCharType="begin"/>
      </w:r>
      <w:r w:rsidR="00576123" w:rsidRPr="00F73C1F">
        <w:rPr>
          <w:rFonts w:ascii="Arial" w:eastAsia="Times New Roman" w:hAnsi="Arial" w:cs="Arial"/>
          <w:sz w:val="20"/>
          <w:szCs w:val="20"/>
          <w:lang w:eastAsia="sl-SI"/>
        </w:rPr>
        <w:instrText xml:space="preserve"> HYPERLINK "https://www.uradni-list.si/glasilo-uradni-list-rs/vsebina/2018-01-1381/" \l "13. člen" </w:instrText>
      </w:r>
      <w:r w:rsidRPr="00F73C1F">
        <w:rPr>
          <w:rFonts w:ascii="Arial" w:eastAsia="Times New Roman" w:hAnsi="Arial" w:cs="Arial"/>
          <w:sz w:val="20"/>
          <w:szCs w:val="20"/>
          <w:lang w:eastAsia="sl-SI"/>
        </w:rPr>
        <w:fldChar w:fldCharType="separate"/>
      </w:r>
    </w:p>
    <w:p w14:paraId="103D3992" w14:textId="77777777" w:rsidR="00576123" w:rsidRPr="00F73C1F" w:rsidRDefault="008E5578" w:rsidP="003D2515">
      <w:pPr>
        <w:pStyle w:val="Odstavekseznama"/>
        <w:numPr>
          <w:ilvl w:val="0"/>
          <w:numId w:val="1"/>
        </w:numPr>
        <w:spacing w:after="0" w:line="276" w:lineRule="auto"/>
        <w:jc w:val="center"/>
        <w:rPr>
          <w:rFonts w:ascii="Arial" w:eastAsia="Times New Roman" w:hAnsi="Arial" w:cs="Arial"/>
          <w:b/>
          <w:bCs/>
          <w:sz w:val="20"/>
          <w:szCs w:val="20"/>
          <w:lang w:eastAsia="sl-SI"/>
        </w:rPr>
      </w:pPr>
      <w:r w:rsidRPr="00F73C1F">
        <w:rPr>
          <w:rFonts w:ascii="Arial" w:eastAsia="Times New Roman" w:hAnsi="Arial" w:cs="Arial"/>
          <w:b/>
          <w:bCs/>
          <w:sz w:val="20"/>
          <w:szCs w:val="20"/>
          <w:lang w:eastAsia="sl-SI"/>
        </w:rPr>
        <w:t>člen</w:t>
      </w:r>
    </w:p>
    <w:p w14:paraId="17D65EA6" w14:textId="77777777" w:rsidR="00576123" w:rsidRPr="00F73C1F" w:rsidRDefault="00602CDA" w:rsidP="003D2515">
      <w:pPr>
        <w:spacing w:after="0" w:line="276" w:lineRule="auto"/>
        <w:jc w:val="center"/>
        <w:rPr>
          <w:rFonts w:ascii="Arial" w:eastAsia="Times New Roman" w:hAnsi="Arial" w:cs="Arial"/>
          <w:sz w:val="20"/>
          <w:szCs w:val="20"/>
          <w:lang w:eastAsia="sl-SI"/>
        </w:rPr>
      </w:pPr>
      <w:r w:rsidRPr="00F73C1F">
        <w:rPr>
          <w:rFonts w:ascii="Arial" w:eastAsia="Times New Roman" w:hAnsi="Arial" w:cs="Arial"/>
          <w:sz w:val="20"/>
          <w:szCs w:val="20"/>
          <w:lang w:eastAsia="sl-SI"/>
        </w:rPr>
        <w:fldChar w:fldCharType="end"/>
      </w:r>
      <w:r w:rsidRPr="00F73C1F">
        <w:rPr>
          <w:rFonts w:ascii="Arial" w:eastAsia="Times New Roman" w:hAnsi="Arial" w:cs="Arial"/>
          <w:sz w:val="20"/>
          <w:szCs w:val="20"/>
          <w:lang w:eastAsia="sl-SI"/>
        </w:rPr>
        <w:fldChar w:fldCharType="begin"/>
      </w:r>
      <w:r w:rsidR="00576123" w:rsidRPr="00F73C1F">
        <w:rPr>
          <w:rFonts w:ascii="Arial" w:eastAsia="Times New Roman" w:hAnsi="Arial" w:cs="Arial"/>
          <w:sz w:val="20"/>
          <w:szCs w:val="20"/>
          <w:lang w:eastAsia="sl-SI"/>
        </w:rPr>
        <w:instrText xml:space="preserve"> HYPERLINK "https://www.uradni-list.si/glasilo-uradni-list-rs/vsebina/2018-01-1381/" \l "(uveljavitev pravilnika)" </w:instrText>
      </w:r>
      <w:r w:rsidRPr="00F73C1F">
        <w:rPr>
          <w:rFonts w:ascii="Arial" w:eastAsia="Times New Roman" w:hAnsi="Arial" w:cs="Arial"/>
          <w:sz w:val="20"/>
          <w:szCs w:val="20"/>
          <w:lang w:eastAsia="sl-SI"/>
        </w:rPr>
        <w:fldChar w:fldCharType="separate"/>
      </w:r>
    </w:p>
    <w:p w14:paraId="15F9BA28" w14:textId="143CD75E" w:rsidR="00576123" w:rsidRPr="00F73C1F" w:rsidRDefault="00602CDA" w:rsidP="003D2515">
      <w:pPr>
        <w:spacing w:after="0" w:line="276" w:lineRule="auto"/>
        <w:jc w:val="center"/>
        <w:rPr>
          <w:rFonts w:ascii="Arial" w:eastAsia="Times New Roman" w:hAnsi="Arial" w:cs="Arial"/>
          <w:sz w:val="20"/>
          <w:szCs w:val="20"/>
          <w:lang w:eastAsia="sl-SI"/>
        </w:rPr>
      </w:pPr>
      <w:r w:rsidRPr="00F73C1F">
        <w:rPr>
          <w:rFonts w:ascii="Arial" w:eastAsia="Times New Roman" w:hAnsi="Arial" w:cs="Arial"/>
          <w:sz w:val="20"/>
          <w:szCs w:val="20"/>
          <w:lang w:eastAsia="sl-SI"/>
        </w:rPr>
        <w:fldChar w:fldCharType="end"/>
      </w:r>
    </w:p>
    <w:p w14:paraId="01F486DB" w14:textId="51C06890" w:rsidR="003D2515" w:rsidRPr="004D20F1" w:rsidRDefault="003D2515" w:rsidP="003D2515">
      <w:pPr>
        <w:jc w:val="both"/>
        <w:rPr>
          <w:rFonts w:ascii="Arial" w:hAnsi="Arial" w:cs="Arial"/>
          <w:color w:val="000000"/>
          <w:sz w:val="20"/>
          <w:szCs w:val="20"/>
        </w:rPr>
      </w:pPr>
      <w:r w:rsidRPr="004D20F1">
        <w:rPr>
          <w:rFonts w:ascii="Arial" w:hAnsi="Arial" w:cs="Arial"/>
          <w:color w:val="000000"/>
          <w:sz w:val="20"/>
          <w:szCs w:val="20"/>
        </w:rPr>
        <w:t xml:space="preserve">Ta pravilnik začne veljati naslednji dan po objavi v Uradnem listu Republike Slovenije, uporabljati pa se začne </w:t>
      </w:r>
      <w:r w:rsidR="00DE2BCC">
        <w:rPr>
          <w:rFonts w:ascii="Arial" w:hAnsi="Arial" w:cs="Arial"/>
          <w:color w:val="000000"/>
          <w:sz w:val="20"/>
          <w:szCs w:val="20"/>
        </w:rPr>
        <w:t>s šolskim</w:t>
      </w:r>
      <w:r>
        <w:rPr>
          <w:rFonts w:ascii="Arial" w:hAnsi="Arial" w:cs="Arial"/>
          <w:color w:val="000000"/>
          <w:sz w:val="20"/>
          <w:szCs w:val="20"/>
        </w:rPr>
        <w:t xml:space="preserve"> leto</w:t>
      </w:r>
      <w:r w:rsidR="00DE2BCC">
        <w:rPr>
          <w:rFonts w:ascii="Arial" w:hAnsi="Arial" w:cs="Arial"/>
          <w:color w:val="000000"/>
          <w:sz w:val="20"/>
          <w:szCs w:val="20"/>
        </w:rPr>
        <w:t>m</w:t>
      </w:r>
      <w:r>
        <w:rPr>
          <w:rFonts w:ascii="Arial" w:hAnsi="Arial" w:cs="Arial"/>
          <w:color w:val="000000"/>
          <w:sz w:val="20"/>
          <w:szCs w:val="20"/>
        </w:rPr>
        <w:t xml:space="preserve"> 2019/2020. </w:t>
      </w:r>
    </w:p>
    <w:p w14:paraId="35E3DF26" w14:textId="77777777" w:rsidR="003D2515" w:rsidRPr="00F73C1F" w:rsidRDefault="003D2515" w:rsidP="003D2515">
      <w:pPr>
        <w:spacing w:after="120" w:line="276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20A8245C" w14:textId="77777777" w:rsidR="008E5578" w:rsidRPr="00F73C1F" w:rsidRDefault="008E5578" w:rsidP="003D2515">
      <w:pPr>
        <w:spacing w:after="72" w:line="276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6D87AD85" w14:textId="77777777" w:rsidR="008E5578" w:rsidRPr="00F73C1F" w:rsidRDefault="008E5578" w:rsidP="003D2515">
      <w:pPr>
        <w:spacing w:after="72" w:line="276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0918A7D4" w14:textId="3C6FABDF" w:rsidR="00576123" w:rsidRPr="00F73C1F" w:rsidRDefault="00576123" w:rsidP="00DE2BCC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F73C1F">
        <w:rPr>
          <w:rFonts w:ascii="Arial" w:eastAsia="Times New Roman" w:hAnsi="Arial" w:cs="Arial"/>
          <w:sz w:val="20"/>
          <w:szCs w:val="20"/>
          <w:lang w:eastAsia="sl-SI"/>
        </w:rPr>
        <w:t xml:space="preserve">Št. </w:t>
      </w:r>
      <w:r w:rsidR="00DE2BCC" w:rsidRPr="00DE2BCC">
        <w:rPr>
          <w:rFonts w:ascii="Arial" w:eastAsia="Times New Roman" w:hAnsi="Arial" w:cs="Arial"/>
          <w:sz w:val="20"/>
          <w:szCs w:val="20"/>
          <w:lang w:eastAsia="sl-SI"/>
        </w:rPr>
        <w:t>0070-74/2019</w:t>
      </w:r>
    </w:p>
    <w:p w14:paraId="11EB21B2" w14:textId="3ACC1FA4" w:rsidR="00576123" w:rsidRPr="00F73C1F" w:rsidRDefault="0094715A" w:rsidP="00DE2BCC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F73C1F">
        <w:rPr>
          <w:rFonts w:ascii="Arial" w:eastAsia="Times New Roman" w:hAnsi="Arial" w:cs="Arial"/>
          <w:sz w:val="20"/>
          <w:szCs w:val="20"/>
          <w:lang w:eastAsia="sl-SI"/>
        </w:rPr>
        <w:t>Ljubljana, dne</w:t>
      </w:r>
      <w:r w:rsidR="00576123" w:rsidRPr="00F73C1F">
        <w:rPr>
          <w:rFonts w:ascii="Arial" w:eastAsia="Times New Roman" w:hAnsi="Arial" w:cs="Arial"/>
          <w:sz w:val="20"/>
          <w:szCs w:val="20"/>
          <w:lang w:eastAsia="sl-SI"/>
        </w:rPr>
        <w:t xml:space="preserve"> </w:t>
      </w:r>
      <w:r w:rsidR="00317F84">
        <w:rPr>
          <w:rFonts w:ascii="Arial" w:eastAsia="Times New Roman" w:hAnsi="Arial" w:cs="Arial"/>
          <w:sz w:val="20"/>
          <w:szCs w:val="20"/>
          <w:lang w:eastAsia="sl-SI"/>
        </w:rPr>
        <w:t>9. decembra 2019</w:t>
      </w:r>
    </w:p>
    <w:p w14:paraId="04786D8E" w14:textId="1F3C5F03" w:rsidR="007B3177" w:rsidRPr="00F73C1F" w:rsidRDefault="00576123" w:rsidP="00DE2BCC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F73C1F">
        <w:rPr>
          <w:rFonts w:ascii="Arial" w:eastAsia="Times New Roman" w:hAnsi="Arial" w:cs="Arial"/>
          <w:sz w:val="20"/>
          <w:szCs w:val="20"/>
          <w:lang w:eastAsia="sl-SI"/>
        </w:rPr>
        <w:t xml:space="preserve">EVA </w:t>
      </w:r>
      <w:r w:rsidR="00317F84" w:rsidRPr="00317F84">
        <w:rPr>
          <w:rFonts w:ascii="Arial" w:eastAsia="Times New Roman" w:hAnsi="Arial" w:cs="Arial"/>
          <w:sz w:val="20"/>
          <w:szCs w:val="20"/>
          <w:lang w:eastAsia="sl-SI"/>
        </w:rPr>
        <w:t>2019-3330-0054</w:t>
      </w:r>
    </w:p>
    <w:p w14:paraId="1B0F836E" w14:textId="77777777" w:rsidR="006A41A1" w:rsidRPr="00F73C1F" w:rsidRDefault="006A41A1" w:rsidP="003D2515">
      <w:pPr>
        <w:spacing w:after="72" w:line="276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3D31D832" w14:textId="7B770E9D" w:rsidR="00A00912" w:rsidRPr="00F73C1F" w:rsidRDefault="00A00912" w:rsidP="003D2515">
      <w:pPr>
        <w:spacing w:after="72" w:line="276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F73C1F">
        <w:rPr>
          <w:rFonts w:ascii="Arial" w:eastAsia="Times New Roman" w:hAnsi="Arial" w:cs="Arial"/>
          <w:sz w:val="20"/>
          <w:szCs w:val="20"/>
          <w:lang w:eastAsia="sl-SI"/>
        </w:rPr>
        <w:t xml:space="preserve">                                                                             </w:t>
      </w:r>
      <w:r w:rsidR="00DE2BCC">
        <w:rPr>
          <w:rFonts w:ascii="Arial" w:eastAsia="Times New Roman" w:hAnsi="Arial" w:cs="Arial"/>
          <w:sz w:val="20"/>
          <w:szCs w:val="20"/>
          <w:lang w:eastAsia="sl-SI"/>
        </w:rPr>
        <w:t xml:space="preserve">                        </w:t>
      </w:r>
      <w:r w:rsidRPr="00F73C1F">
        <w:rPr>
          <w:rFonts w:ascii="Arial" w:eastAsia="Times New Roman" w:hAnsi="Arial" w:cs="Arial"/>
          <w:sz w:val="20"/>
          <w:szCs w:val="20"/>
          <w:lang w:eastAsia="sl-SI"/>
        </w:rPr>
        <w:t xml:space="preserve"> Dr. Jernej Pikalo</w:t>
      </w:r>
    </w:p>
    <w:p w14:paraId="3C3FC9B6" w14:textId="77777777" w:rsidR="00A00912" w:rsidRPr="00F73C1F" w:rsidRDefault="00A00912" w:rsidP="003D2515">
      <w:pPr>
        <w:spacing w:after="72" w:line="276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F73C1F">
        <w:rPr>
          <w:rFonts w:ascii="Arial" w:eastAsia="Times New Roman" w:hAnsi="Arial" w:cs="Arial"/>
          <w:sz w:val="20"/>
          <w:szCs w:val="20"/>
          <w:lang w:eastAsia="sl-SI"/>
        </w:rPr>
        <w:tab/>
      </w:r>
      <w:r w:rsidRPr="00F73C1F">
        <w:rPr>
          <w:rFonts w:ascii="Arial" w:eastAsia="Times New Roman" w:hAnsi="Arial" w:cs="Arial"/>
          <w:sz w:val="20"/>
          <w:szCs w:val="20"/>
          <w:lang w:eastAsia="sl-SI"/>
        </w:rPr>
        <w:tab/>
      </w:r>
      <w:r w:rsidRPr="00F73C1F">
        <w:rPr>
          <w:rFonts w:ascii="Arial" w:eastAsia="Times New Roman" w:hAnsi="Arial" w:cs="Arial"/>
          <w:sz w:val="20"/>
          <w:szCs w:val="20"/>
          <w:lang w:eastAsia="sl-SI"/>
        </w:rPr>
        <w:tab/>
      </w:r>
      <w:r w:rsidRPr="00F73C1F">
        <w:rPr>
          <w:rFonts w:ascii="Arial" w:eastAsia="Times New Roman" w:hAnsi="Arial" w:cs="Arial"/>
          <w:sz w:val="20"/>
          <w:szCs w:val="20"/>
          <w:lang w:eastAsia="sl-SI"/>
        </w:rPr>
        <w:tab/>
      </w:r>
      <w:r w:rsidRPr="00F73C1F">
        <w:rPr>
          <w:rFonts w:ascii="Arial" w:eastAsia="Times New Roman" w:hAnsi="Arial" w:cs="Arial"/>
          <w:sz w:val="20"/>
          <w:szCs w:val="20"/>
          <w:lang w:eastAsia="sl-SI"/>
        </w:rPr>
        <w:tab/>
      </w:r>
      <w:r w:rsidRPr="00F73C1F">
        <w:rPr>
          <w:rFonts w:ascii="Arial" w:eastAsia="Times New Roman" w:hAnsi="Arial" w:cs="Arial"/>
          <w:sz w:val="20"/>
          <w:szCs w:val="20"/>
          <w:lang w:eastAsia="sl-SI"/>
        </w:rPr>
        <w:tab/>
      </w:r>
      <w:r w:rsidRPr="00F73C1F">
        <w:rPr>
          <w:rFonts w:ascii="Arial" w:eastAsia="Times New Roman" w:hAnsi="Arial" w:cs="Arial"/>
          <w:sz w:val="20"/>
          <w:szCs w:val="20"/>
          <w:lang w:eastAsia="sl-SI"/>
        </w:rPr>
        <w:tab/>
        <w:t>minister za izobraževanje, znanost in šport</w:t>
      </w:r>
    </w:p>
    <w:p w14:paraId="762A12E5" w14:textId="77777777" w:rsidR="00A00912" w:rsidRPr="00F73C1F" w:rsidRDefault="00A00912" w:rsidP="003D2515">
      <w:pPr>
        <w:spacing w:after="72" w:line="276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4723DBD8" w14:textId="77777777" w:rsidR="006A41A1" w:rsidRPr="00F73C1F" w:rsidRDefault="006A41A1" w:rsidP="003D2515">
      <w:pPr>
        <w:spacing w:after="72" w:line="276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45B5C2AA" w14:textId="77777777" w:rsidR="004D4391" w:rsidRPr="00F73C1F" w:rsidRDefault="004D4391" w:rsidP="003D2515">
      <w:pPr>
        <w:spacing w:after="72" w:line="276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68F9BB63" w14:textId="77777777" w:rsidR="004D4391" w:rsidRDefault="004D4391" w:rsidP="003D2515">
      <w:pPr>
        <w:spacing w:after="72" w:line="276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101D9A25" w14:textId="77777777" w:rsidR="003D2515" w:rsidRDefault="003D2515" w:rsidP="003D2515">
      <w:pPr>
        <w:spacing w:after="72" w:line="276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5AAF2F0B" w14:textId="77777777" w:rsidR="003D2515" w:rsidRDefault="003D2515" w:rsidP="003D2515">
      <w:pPr>
        <w:spacing w:after="72" w:line="276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0DAC9C48" w14:textId="7D0DF31E" w:rsidR="003D2515" w:rsidRDefault="003D2515" w:rsidP="003D2515">
      <w:pPr>
        <w:spacing w:after="72" w:line="276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>
        <w:rPr>
          <w:rFonts w:ascii="Arial" w:eastAsia="Times New Roman" w:hAnsi="Arial" w:cs="Arial"/>
          <w:sz w:val="20"/>
          <w:szCs w:val="20"/>
          <w:lang w:eastAsia="sl-SI"/>
        </w:rPr>
        <w:t>Obrazložitev</w:t>
      </w:r>
    </w:p>
    <w:p w14:paraId="31F41D1F" w14:textId="77777777" w:rsidR="003D2515" w:rsidRDefault="003D2515" w:rsidP="003D2515">
      <w:pPr>
        <w:spacing w:after="72" w:line="276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7AECA662" w14:textId="30991771" w:rsidR="003D2515" w:rsidRDefault="003D2515" w:rsidP="003D2515">
      <w:pPr>
        <w:autoSpaceDE w:val="0"/>
        <w:autoSpaceDN w:val="0"/>
        <w:adjustRightInd w:val="0"/>
        <w:spacing w:after="0" w:line="240" w:lineRule="auto"/>
        <w:jc w:val="both"/>
        <w:rPr>
          <w:rFonts w:ascii="Helv" w:hAnsi="Helv" w:cs="Helv"/>
          <w:color w:val="000000"/>
          <w:sz w:val="20"/>
          <w:szCs w:val="20"/>
        </w:rPr>
      </w:pPr>
      <w:r>
        <w:rPr>
          <w:rFonts w:ascii="Helv" w:hAnsi="Helv" w:cs="Helv"/>
          <w:color w:val="000000"/>
          <w:sz w:val="20"/>
          <w:szCs w:val="20"/>
        </w:rPr>
        <w:t>Na pobudo CPI smo pripravili predlog spremembe Pravilnika o obrazcih javnih listin v srednješolskem izobraževanju, v katerem se spreminjata zgolj prilogi, in sicer: Prilog</w:t>
      </w:r>
      <w:r w:rsidR="00423526">
        <w:rPr>
          <w:rFonts w:ascii="Helv" w:hAnsi="Helv" w:cs="Helv"/>
          <w:color w:val="000000"/>
          <w:sz w:val="20"/>
          <w:szCs w:val="20"/>
        </w:rPr>
        <w:t>a</w:t>
      </w:r>
      <w:r>
        <w:rPr>
          <w:rFonts w:ascii="Helv" w:hAnsi="Helv" w:cs="Helv"/>
          <w:color w:val="000000"/>
          <w:sz w:val="20"/>
          <w:szCs w:val="20"/>
        </w:rPr>
        <w:t xml:space="preserve"> k spričevalu zaključnega izpita in Prilog</w:t>
      </w:r>
      <w:r w:rsidR="00423526">
        <w:rPr>
          <w:rFonts w:ascii="Helv" w:hAnsi="Helv" w:cs="Helv"/>
          <w:color w:val="000000"/>
          <w:sz w:val="20"/>
          <w:szCs w:val="20"/>
        </w:rPr>
        <w:t>a</w:t>
      </w:r>
      <w:r>
        <w:rPr>
          <w:rFonts w:ascii="Helv" w:hAnsi="Helv" w:cs="Helv"/>
          <w:color w:val="000000"/>
          <w:sz w:val="20"/>
          <w:szCs w:val="20"/>
        </w:rPr>
        <w:t xml:space="preserve"> k spričevalu poklicne mature. </w:t>
      </w:r>
    </w:p>
    <w:p w14:paraId="63B7FFAD" w14:textId="77777777" w:rsidR="003D2515" w:rsidRDefault="003D2515" w:rsidP="003D2515">
      <w:pPr>
        <w:autoSpaceDE w:val="0"/>
        <w:autoSpaceDN w:val="0"/>
        <w:adjustRightInd w:val="0"/>
        <w:spacing w:after="0" w:line="240" w:lineRule="auto"/>
        <w:jc w:val="both"/>
        <w:rPr>
          <w:rFonts w:ascii="Helv" w:hAnsi="Helv" w:cs="Helv"/>
          <w:color w:val="000000"/>
          <w:sz w:val="20"/>
          <w:szCs w:val="20"/>
        </w:rPr>
      </w:pPr>
    </w:p>
    <w:p w14:paraId="1B34C355" w14:textId="6E6E95A5" w:rsidR="003D2515" w:rsidRPr="00F73C1F" w:rsidRDefault="003D2515" w:rsidP="003D2515">
      <w:pPr>
        <w:spacing w:after="72" w:line="276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>
        <w:rPr>
          <w:rFonts w:ascii="Helv" w:hAnsi="Helv" w:cs="Helv"/>
          <w:color w:val="000000"/>
          <w:sz w:val="20"/>
          <w:szCs w:val="20"/>
        </w:rPr>
        <w:t xml:space="preserve">Spreminja se oblikovni okvir obeh prilog in zagotavlja skladnost evropskemu obrazcu. Prilogi sta dopolnjeni tudi s področno zakonodajo, ki je do sedaj nista vsebovali, tudi izrazi so poenoteni z določbami Zakona o slovenskem ogrodju kvalifikacij. Dodana je tudi zahteva glede oblike izobraževanja: v rubriki je po novem obvezno označiti za katero obliko izobraževanja gre "šolska / vajeniška", kar predstavlja pomembno informacijo delodajalcu.  </w:t>
      </w:r>
    </w:p>
    <w:p w14:paraId="4F96B7AE" w14:textId="77777777" w:rsidR="003D7EA4" w:rsidRPr="00F73C1F" w:rsidRDefault="003D7EA4" w:rsidP="00F73C1F">
      <w:pPr>
        <w:spacing w:after="72" w:line="276" w:lineRule="auto"/>
        <w:rPr>
          <w:rFonts w:ascii="Arial" w:eastAsia="Times New Roman" w:hAnsi="Arial" w:cs="Arial"/>
          <w:sz w:val="20"/>
          <w:szCs w:val="20"/>
          <w:lang w:eastAsia="sl-SI"/>
        </w:rPr>
      </w:pPr>
    </w:p>
    <w:p w14:paraId="64116B92" w14:textId="77777777" w:rsidR="003D7EA4" w:rsidRDefault="003D7EA4" w:rsidP="00C73A7B">
      <w:pPr>
        <w:spacing w:after="72" w:line="240" w:lineRule="auto"/>
        <w:rPr>
          <w:rFonts w:ascii="Arial" w:eastAsia="Times New Roman" w:hAnsi="Arial" w:cs="Arial"/>
          <w:sz w:val="20"/>
          <w:szCs w:val="20"/>
          <w:lang w:eastAsia="sl-SI"/>
        </w:rPr>
      </w:pPr>
    </w:p>
    <w:sectPr w:rsidR="003D7EA4" w:rsidSect="00602CD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commentsExtended.xml><?xml version="1.0" encoding="utf-8"?>
<w15:commentsEx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commentEx w15:paraId="6CCBEDC3" w15:done="0"/>
  <w15:commentEx w15:paraId="4EF86F96" w15:done="0"/>
  <w15:commentEx w15:paraId="7A3C1C3A" w15:done="0"/>
</w15:commentsEx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Helv">
    <w:altName w:val="Arial"/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B4E778F"/>
    <w:multiLevelType w:val="hybridMultilevel"/>
    <w:tmpl w:val="484CE2C4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615131BC"/>
    <w:multiLevelType w:val="hybridMultilevel"/>
    <w:tmpl w:val="9BC45438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people.xml><?xml version="1.0" encoding="utf-8"?>
<w15:people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person w15:author="Slavica Čebular Musar">
    <w15:presenceInfo w15:providerId="None" w15:userId="Slavica Čebular Musar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savePreviewPicture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76123"/>
    <w:rsid w:val="000012B1"/>
    <w:rsid w:val="00047DD9"/>
    <w:rsid w:val="0006228E"/>
    <w:rsid w:val="0011564A"/>
    <w:rsid w:val="0012659E"/>
    <w:rsid w:val="00126E58"/>
    <w:rsid w:val="0013611A"/>
    <w:rsid w:val="001376EF"/>
    <w:rsid w:val="001964C3"/>
    <w:rsid w:val="001A208E"/>
    <w:rsid w:val="001C4403"/>
    <w:rsid w:val="001E4D0F"/>
    <w:rsid w:val="001F7D8C"/>
    <w:rsid w:val="0028287F"/>
    <w:rsid w:val="00293D6B"/>
    <w:rsid w:val="002C0248"/>
    <w:rsid w:val="002C7FC2"/>
    <w:rsid w:val="0031721F"/>
    <w:rsid w:val="00317F84"/>
    <w:rsid w:val="0039203F"/>
    <w:rsid w:val="003B6CB3"/>
    <w:rsid w:val="003D2515"/>
    <w:rsid w:val="003D7EA4"/>
    <w:rsid w:val="003F27A8"/>
    <w:rsid w:val="0040266C"/>
    <w:rsid w:val="00423526"/>
    <w:rsid w:val="0044130A"/>
    <w:rsid w:val="00471C97"/>
    <w:rsid w:val="004726FF"/>
    <w:rsid w:val="00485911"/>
    <w:rsid w:val="004D4391"/>
    <w:rsid w:val="004E32DA"/>
    <w:rsid w:val="00545CE5"/>
    <w:rsid w:val="00576123"/>
    <w:rsid w:val="005B5B16"/>
    <w:rsid w:val="005C0C6B"/>
    <w:rsid w:val="00602CDA"/>
    <w:rsid w:val="00640BEE"/>
    <w:rsid w:val="00646103"/>
    <w:rsid w:val="00684EF2"/>
    <w:rsid w:val="0069002C"/>
    <w:rsid w:val="00696F0D"/>
    <w:rsid w:val="006A2C85"/>
    <w:rsid w:val="006A41A1"/>
    <w:rsid w:val="006C1D00"/>
    <w:rsid w:val="006E6323"/>
    <w:rsid w:val="00722CA4"/>
    <w:rsid w:val="007A377A"/>
    <w:rsid w:val="0084092E"/>
    <w:rsid w:val="008E5578"/>
    <w:rsid w:val="00933BF0"/>
    <w:rsid w:val="0094715A"/>
    <w:rsid w:val="00995A7C"/>
    <w:rsid w:val="009F07E6"/>
    <w:rsid w:val="00A00912"/>
    <w:rsid w:val="00A10E0A"/>
    <w:rsid w:val="00A32DF6"/>
    <w:rsid w:val="00AB4E84"/>
    <w:rsid w:val="00B334CB"/>
    <w:rsid w:val="00B475EC"/>
    <w:rsid w:val="00B54635"/>
    <w:rsid w:val="00B7082F"/>
    <w:rsid w:val="00B728B3"/>
    <w:rsid w:val="00BC159A"/>
    <w:rsid w:val="00BD1707"/>
    <w:rsid w:val="00C263D9"/>
    <w:rsid w:val="00C73A7B"/>
    <w:rsid w:val="00C819E7"/>
    <w:rsid w:val="00C91136"/>
    <w:rsid w:val="00CD1BB8"/>
    <w:rsid w:val="00D13799"/>
    <w:rsid w:val="00D23C2E"/>
    <w:rsid w:val="00D749B1"/>
    <w:rsid w:val="00D82787"/>
    <w:rsid w:val="00D90FD9"/>
    <w:rsid w:val="00DA154C"/>
    <w:rsid w:val="00DD5E3D"/>
    <w:rsid w:val="00DE2BCC"/>
    <w:rsid w:val="00E1075C"/>
    <w:rsid w:val="00E43206"/>
    <w:rsid w:val="00EA0221"/>
    <w:rsid w:val="00EF387C"/>
    <w:rsid w:val="00EF54F1"/>
    <w:rsid w:val="00F73C1F"/>
    <w:rsid w:val="00F829E4"/>
    <w:rsid w:val="00F875E2"/>
    <w:rsid w:val="00F91882"/>
    <w:rsid w:val="00FD5BB7"/>
    <w:rsid w:val="00FF4178"/>
    <w:rsid w:val="00FF71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54256DE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  <w:rsid w:val="00602CDA"/>
  </w:style>
  <w:style w:type="character" w:default="1" w:styleId="Privzetapisavaodstavka">
    <w:name w:val="Default Paragraph Font"/>
    <w:uiPriority w:val="1"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Odstavekseznama">
    <w:name w:val="List Paragraph"/>
    <w:basedOn w:val="Navaden"/>
    <w:uiPriority w:val="34"/>
    <w:qFormat/>
    <w:rsid w:val="00576123"/>
    <w:pPr>
      <w:ind w:left="720"/>
      <w:contextualSpacing/>
    </w:pPr>
  </w:style>
  <w:style w:type="paragraph" w:customStyle="1" w:styleId="len1">
    <w:name w:val="len1"/>
    <w:basedOn w:val="Navaden"/>
    <w:rsid w:val="00545CE5"/>
    <w:pPr>
      <w:spacing w:before="480" w:after="0" w:line="240" w:lineRule="auto"/>
      <w:jc w:val="center"/>
    </w:pPr>
    <w:rPr>
      <w:rFonts w:ascii="Arial" w:eastAsia="Times New Roman" w:hAnsi="Arial" w:cs="Arial"/>
      <w:b/>
      <w:bCs/>
      <w:lang w:eastAsia="sl-SI"/>
    </w:rPr>
  </w:style>
  <w:style w:type="paragraph" w:customStyle="1" w:styleId="odstavek1">
    <w:name w:val="odstavek1"/>
    <w:basedOn w:val="Navaden"/>
    <w:rsid w:val="00545CE5"/>
    <w:pPr>
      <w:spacing w:before="240" w:after="0" w:line="240" w:lineRule="auto"/>
      <w:ind w:firstLine="1021"/>
      <w:jc w:val="both"/>
    </w:pPr>
    <w:rPr>
      <w:rFonts w:ascii="Arial" w:eastAsia="Times New Roman" w:hAnsi="Arial" w:cs="Arial"/>
      <w:lang w:eastAsia="sl-SI"/>
    </w:rPr>
  </w:style>
  <w:style w:type="paragraph" w:customStyle="1" w:styleId="alineazaodstavkom1">
    <w:name w:val="alineazaodstavkom1"/>
    <w:basedOn w:val="Navaden"/>
    <w:rsid w:val="00545CE5"/>
    <w:pPr>
      <w:spacing w:after="0" w:line="240" w:lineRule="auto"/>
      <w:ind w:left="425" w:hanging="425"/>
      <w:jc w:val="both"/>
    </w:pPr>
    <w:rPr>
      <w:rFonts w:ascii="Arial" w:eastAsia="Times New Roman" w:hAnsi="Arial" w:cs="Arial"/>
      <w:lang w:eastAsia="sl-SI"/>
    </w:rPr>
  </w:style>
  <w:style w:type="paragraph" w:customStyle="1" w:styleId="lennaslov1">
    <w:name w:val="lennaslov1"/>
    <w:basedOn w:val="Navaden"/>
    <w:rsid w:val="00545CE5"/>
    <w:pPr>
      <w:spacing w:after="0" w:line="240" w:lineRule="auto"/>
      <w:jc w:val="center"/>
    </w:pPr>
    <w:rPr>
      <w:rFonts w:ascii="Arial" w:eastAsia="Times New Roman" w:hAnsi="Arial" w:cs="Arial"/>
      <w:b/>
      <w:bCs/>
      <w:lang w:eastAsia="sl-SI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44130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44130A"/>
    <w:rPr>
      <w:rFonts w:ascii="Tahoma" w:hAnsi="Tahoma" w:cs="Tahoma"/>
      <w:sz w:val="16"/>
      <w:szCs w:val="16"/>
    </w:rPr>
  </w:style>
  <w:style w:type="character" w:styleId="Pripombasklic">
    <w:name w:val="annotation reference"/>
    <w:basedOn w:val="Privzetapisavaodstavka"/>
    <w:uiPriority w:val="99"/>
    <w:semiHidden/>
    <w:unhideWhenUsed/>
    <w:rsid w:val="00696F0D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unhideWhenUsed/>
    <w:rsid w:val="00696F0D"/>
    <w:pPr>
      <w:spacing w:line="240" w:lineRule="auto"/>
    </w:pPr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rsid w:val="00696F0D"/>
    <w:rPr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696F0D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696F0D"/>
    <w:rPr>
      <w:b/>
      <w:bCs/>
      <w:sz w:val="20"/>
      <w:szCs w:val="20"/>
    </w:rPr>
  </w:style>
  <w:style w:type="paragraph" w:customStyle="1" w:styleId="a">
    <w:basedOn w:val="Navaden"/>
    <w:next w:val="Pripombabesedilo"/>
    <w:link w:val="Komentar-besediloZnak"/>
    <w:uiPriority w:val="99"/>
    <w:rsid w:val="00640BEE"/>
    <w:pPr>
      <w:spacing w:after="0" w:line="240" w:lineRule="auto"/>
      <w:jc w:val="both"/>
    </w:pPr>
    <w:rPr>
      <w:rFonts w:ascii="Arial" w:eastAsia="Times New Roman" w:hAnsi="Arial" w:cs="Times New Roman"/>
      <w:sz w:val="20"/>
      <w:szCs w:val="20"/>
    </w:rPr>
  </w:style>
  <w:style w:type="character" w:customStyle="1" w:styleId="Komentar-besediloZnak">
    <w:name w:val="Komentar - besedilo Znak"/>
    <w:link w:val="a"/>
    <w:uiPriority w:val="99"/>
    <w:rsid w:val="00640BEE"/>
    <w:rPr>
      <w:rFonts w:ascii="Arial" w:eastAsia="Times New Roman" w:hAnsi="Arial" w:cs="Times New Roman"/>
      <w:sz w:val="20"/>
      <w:szCs w:val="20"/>
    </w:rPr>
  </w:style>
  <w:style w:type="paragraph" w:customStyle="1" w:styleId="Odstavek">
    <w:name w:val="Odstavek"/>
    <w:basedOn w:val="Navaden"/>
    <w:link w:val="OdstavekZnak"/>
    <w:qFormat/>
    <w:rsid w:val="00640BEE"/>
    <w:pPr>
      <w:overflowPunct w:val="0"/>
      <w:autoSpaceDE w:val="0"/>
      <w:autoSpaceDN w:val="0"/>
      <w:adjustRightInd w:val="0"/>
      <w:spacing w:before="240" w:after="0" w:line="240" w:lineRule="auto"/>
      <w:ind w:firstLine="1021"/>
      <w:jc w:val="both"/>
      <w:textAlignment w:val="baseline"/>
    </w:pPr>
    <w:rPr>
      <w:rFonts w:ascii="Arial" w:eastAsia="Times New Roman" w:hAnsi="Arial" w:cs="Arial"/>
      <w:lang w:eastAsia="sl-SI"/>
    </w:rPr>
  </w:style>
  <w:style w:type="character" w:customStyle="1" w:styleId="OdstavekZnak">
    <w:name w:val="Odstavek Znak"/>
    <w:link w:val="Odstavek"/>
    <w:rsid w:val="00640BEE"/>
    <w:rPr>
      <w:rFonts w:ascii="Arial" w:eastAsia="Times New Roman" w:hAnsi="Arial" w:cs="Arial"/>
      <w:lang w:eastAsia="sl-SI"/>
    </w:rPr>
  </w:style>
  <w:style w:type="paragraph" w:customStyle="1" w:styleId="priloga1">
    <w:name w:val="priloga1"/>
    <w:basedOn w:val="Navaden"/>
    <w:rsid w:val="007A377A"/>
    <w:pPr>
      <w:spacing w:before="380" w:after="60" w:line="200" w:lineRule="atLeast"/>
      <w:jc w:val="both"/>
    </w:pPr>
    <w:rPr>
      <w:rFonts w:ascii="Arial" w:eastAsia="Times New Roman" w:hAnsi="Arial" w:cs="Arial"/>
      <w:lang w:eastAsia="sl-SI"/>
    </w:rPr>
  </w:style>
  <w:style w:type="character" w:styleId="Hiperpovezava">
    <w:name w:val="Hyperlink"/>
    <w:basedOn w:val="Privzetapisavaodstavka"/>
    <w:uiPriority w:val="99"/>
    <w:semiHidden/>
    <w:unhideWhenUsed/>
    <w:rsid w:val="00B54635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  <w:rsid w:val="00602CDA"/>
  </w:style>
  <w:style w:type="character" w:default="1" w:styleId="Privzetapisavaodstavka">
    <w:name w:val="Default Paragraph Font"/>
    <w:uiPriority w:val="1"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Odstavekseznama">
    <w:name w:val="List Paragraph"/>
    <w:basedOn w:val="Navaden"/>
    <w:uiPriority w:val="34"/>
    <w:qFormat/>
    <w:rsid w:val="00576123"/>
    <w:pPr>
      <w:ind w:left="720"/>
      <w:contextualSpacing/>
    </w:pPr>
  </w:style>
  <w:style w:type="paragraph" w:customStyle="1" w:styleId="len1">
    <w:name w:val="len1"/>
    <w:basedOn w:val="Navaden"/>
    <w:rsid w:val="00545CE5"/>
    <w:pPr>
      <w:spacing w:before="480" w:after="0" w:line="240" w:lineRule="auto"/>
      <w:jc w:val="center"/>
    </w:pPr>
    <w:rPr>
      <w:rFonts w:ascii="Arial" w:eastAsia="Times New Roman" w:hAnsi="Arial" w:cs="Arial"/>
      <w:b/>
      <w:bCs/>
      <w:lang w:eastAsia="sl-SI"/>
    </w:rPr>
  </w:style>
  <w:style w:type="paragraph" w:customStyle="1" w:styleId="odstavek1">
    <w:name w:val="odstavek1"/>
    <w:basedOn w:val="Navaden"/>
    <w:rsid w:val="00545CE5"/>
    <w:pPr>
      <w:spacing w:before="240" w:after="0" w:line="240" w:lineRule="auto"/>
      <w:ind w:firstLine="1021"/>
      <w:jc w:val="both"/>
    </w:pPr>
    <w:rPr>
      <w:rFonts w:ascii="Arial" w:eastAsia="Times New Roman" w:hAnsi="Arial" w:cs="Arial"/>
      <w:lang w:eastAsia="sl-SI"/>
    </w:rPr>
  </w:style>
  <w:style w:type="paragraph" w:customStyle="1" w:styleId="alineazaodstavkom1">
    <w:name w:val="alineazaodstavkom1"/>
    <w:basedOn w:val="Navaden"/>
    <w:rsid w:val="00545CE5"/>
    <w:pPr>
      <w:spacing w:after="0" w:line="240" w:lineRule="auto"/>
      <w:ind w:left="425" w:hanging="425"/>
      <w:jc w:val="both"/>
    </w:pPr>
    <w:rPr>
      <w:rFonts w:ascii="Arial" w:eastAsia="Times New Roman" w:hAnsi="Arial" w:cs="Arial"/>
      <w:lang w:eastAsia="sl-SI"/>
    </w:rPr>
  </w:style>
  <w:style w:type="paragraph" w:customStyle="1" w:styleId="lennaslov1">
    <w:name w:val="lennaslov1"/>
    <w:basedOn w:val="Navaden"/>
    <w:rsid w:val="00545CE5"/>
    <w:pPr>
      <w:spacing w:after="0" w:line="240" w:lineRule="auto"/>
      <w:jc w:val="center"/>
    </w:pPr>
    <w:rPr>
      <w:rFonts w:ascii="Arial" w:eastAsia="Times New Roman" w:hAnsi="Arial" w:cs="Arial"/>
      <w:b/>
      <w:bCs/>
      <w:lang w:eastAsia="sl-SI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44130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44130A"/>
    <w:rPr>
      <w:rFonts w:ascii="Tahoma" w:hAnsi="Tahoma" w:cs="Tahoma"/>
      <w:sz w:val="16"/>
      <w:szCs w:val="16"/>
    </w:rPr>
  </w:style>
  <w:style w:type="character" w:styleId="Pripombasklic">
    <w:name w:val="annotation reference"/>
    <w:basedOn w:val="Privzetapisavaodstavka"/>
    <w:uiPriority w:val="99"/>
    <w:semiHidden/>
    <w:unhideWhenUsed/>
    <w:rsid w:val="00696F0D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unhideWhenUsed/>
    <w:rsid w:val="00696F0D"/>
    <w:pPr>
      <w:spacing w:line="240" w:lineRule="auto"/>
    </w:pPr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rsid w:val="00696F0D"/>
    <w:rPr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696F0D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696F0D"/>
    <w:rPr>
      <w:b/>
      <w:bCs/>
      <w:sz w:val="20"/>
      <w:szCs w:val="20"/>
    </w:rPr>
  </w:style>
  <w:style w:type="paragraph" w:customStyle="1" w:styleId="a">
    <w:basedOn w:val="Navaden"/>
    <w:next w:val="Pripombabesedilo"/>
    <w:link w:val="Komentar-besediloZnak"/>
    <w:uiPriority w:val="99"/>
    <w:rsid w:val="00640BEE"/>
    <w:pPr>
      <w:spacing w:after="0" w:line="240" w:lineRule="auto"/>
      <w:jc w:val="both"/>
    </w:pPr>
    <w:rPr>
      <w:rFonts w:ascii="Arial" w:eastAsia="Times New Roman" w:hAnsi="Arial" w:cs="Times New Roman"/>
      <w:sz w:val="20"/>
      <w:szCs w:val="20"/>
    </w:rPr>
  </w:style>
  <w:style w:type="character" w:customStyle="1" w:styleId="Komentar-besediloZnak">
    <w:name w:val="Komentar - besedilo Znak"/>
    <w:link w:val="a"/>
    <w:uiPriority w:val="99"/>
    <w:rsid w:val="00640BEE"/>
    <w:rPr>
      <w:rFonts w:ascii="Arial" w:eastAsia="Times New Roman" w:hAnsi="Arial" w:cs="Times New Roman"/>
      <w:sz w:val="20"/>
      <w:szCs w:val="20"/>
    </w:rPr>
  </w:style>
  <w:style w:type="paragraph" w:customStyle="1" w:styleId="Odstavek">
    <w:name w:val="Odstavek"/>
    <w:basedOn w:val="Navaden"/>
    <w:link w:val="OdstavekZnak"/>
    <w:qFormat/>
    <w:rsid w:val="00640BEE"/>
    <w:pPr>
      <w:overflowPunct w:val="0"/>
      <w:autoSpaceDE w:val="0"/>
      <w:autoSpaceDN w:val="0"/>
      <w:adjustRightInd w:val="0"/>
      <w:spacing w:before="240" w:after="0" w:line="240" w:lineRule="auto"/>
      <w:ind w:firstLine="1021"/>
      <w:jc w:val="both"/>
      <w:textAlignment w:val="baseline"/>
    </w:pPr>
    <w:rPr>
      <w:rFonts w:ascii="Arial" w:eastAsia="Times New Roman" w:hAnsi="Arial" w:cs="Arial"/>
      <w:lang w:eastAsia="sl-SI"/>
    </w:rPr>
  </w:style>
  <w:style w:type="character" w:customStyle="1" w:styleId="OdstavekZnak">
    <w:name w:val="Odstavek Znak"/>
    <w:link w:val="Odstavek"/>
    <w:rsid w:val="00640BEE"/>
    <w:rPr>
      <w:rFonts w:ascii="Arial" w:eastAsia="Times New Roman" w:hAnsi="Arial" w:cs="Arial"/>
      <w:lang w:eastAsia="sl-SI"/>
    </w:rPr>
  </w:style>
  <w:style w:type="paragraph" w:customStyle="1" w:styleId="priloga1">
    <w:name w:val="priloga1"/>
    <w:basedOn w:val="Navaden"/>
    <w:rsid w:val="007A377A"/>
    <w:pPr>
      <w:spacing w:before="380" w:after="60" w:line="200" w:lineRule="atLeast"/>
      <w:jc w:val="both"/>
    </w:pPr>
    <w:rPr>
      <w:rFonts w:ascii="Arial" w:eastAsia="Times New Roman" w:hAnsi="Arial" w:cs="Arial"/>
      <w:lang w:eastAsia="sl-SI"/>
    </w:rPr>
  </w:style>
  <w:style w:type="character" w:styleId="Hiperpovezava">
    <w:name w:val="Hyperlink"/>
    <w:basedOn w:val="Privzetapisavaodstavka"/>
    <w:uiPriority w:val="99"/>
    <w:semiHidden/>
    <w:unhideWhenUsed/>
    <w:rsid w:val="00B54635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7243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143129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16403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457754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26864515">
                      <w:marLeft w:val="-225"/>
                      <w:marRight w:val="-225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1061217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6361710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82822782">
                                  <w:marLeft w:val="-225"/>
                                  <w:marRight w:val="-225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47422020">
                                      <w:marLeft w:val="75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21026678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  <w:div w:id="405304391">
                                  <w:marLeft w:val="-225"/>
                                  <w:marRight w:val="-225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738938977">
                                  <w:marLeft w:val="-225"/>
                                  <w:marRight w:val="-225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85318313">
                                  <w:marLeft w:val="-225"/>
                                  <w:marRight w:val="-225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74824174">
                                  <w:marLeft w:val="-225"/>
                                  <w:marRight w:val="-225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8040244">
                                  <w:marLeft w:val="-225"/>
                                  <w:marRight w:val="-225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04358306">
                                  <w:marLeft w:val="-225"/>
                                  <w:marRight w:val="-225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80469299">
                                  <w:marLeft w:val="-225"/>
                                  <w:marRight w:val="-225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035182582">
                                  <w:marLeft w:val="-225"/>
                                  <w:marRight w:val="-225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570533165">
                                  <w:marLeft w:val="-225"/>
                                  <w:marRight w:val="-225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27842245">
                                  <w:marLeft w:val="-225"/>
                                  <w:marRight w:val="-225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063791263">
                                  <w:marLeft w:val="-225"/>
                                  <w:marRight w:val="-225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10502262">
                                  <w:marLeft w:val="-225"/>
                                  <w:marRight w:val="-225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50458124">
                                  <w:marLeft w:val="-225"/>
                                  <w:marRight w:val="-225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62218803">
                                  <w:marLeft w:val="-225"/>
                                  <w:marRight w:val="-225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72320134">
                                  <w:marLeft w:val="-225"/>
                                  <w:marRight w:val="-225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52102632">
                                  <w:marLeft w:val="-225"/>
                                  <w:marRight w:val="-225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39151855">
                                  <w:marLeft w:val="-225"/>
                                  <w:marRight w:val="-225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85082510">
                                  <w:marLeft w:val="-225"/>
                                  <w:marRight w:val="-225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72171777">
                                  <w:marLeft w:val="-225"/>
                                  <w:marRight w:val="-225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5179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1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014399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85266986">
              <w:marLeft w:val="0"/>
              <w:marRight w:val="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433081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016043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1349766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9749047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5672390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7173172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30280667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7989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482073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78875263">
              <w:marLeft w:val="0"/>
              <w:marRight w:val="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10633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714233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0888845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0614103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2792098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5796010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10194972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61113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5108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1344359">
              <w:marLeft w:val="0"/>
              <w:marRight w:val="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411645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360842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9931896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2459263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8052572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6136208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66049966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19012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120257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36348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67722583">
                  <w:marLeft w:val="-225"/>
                  <w:marRight w:val="-22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894028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521800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29600652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2959008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4420514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391277545">
                                          <w:marLeft w:val="0"/>
                                          <w:marRight w:val="0"/>
                                          <w:marTop w:val="240"/>
                                          <w:marBottom w:val="1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449469905">
                                          <w:marLeft w:val="0"/>
                                          <w:marRight w:val="0"/>
                                          <w:marTop w:val="240"/>
                                          <w:marBottom w:val="1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418987247">
                                          <w:marLeft w:val="0"/>
                                          <w:marRight w:val="0"/>
                                          <w:marTop w:val="240"/>
                                          <w:marBottom w:val="1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665012881">
                                          <w:marLeft w:val="0"/>
                                          <w:marRight w:val="0"/>
                                          <w:marTop w:val="240"/>
                                          <w:marBottom w:val="1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790900092">
                                          <w:marLeft w:val="0"/>
                                          <w:marRight w:val="0"/>
                                          <w:marTop w:val="240"/>
                                          <w:marBottom w:val="1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78274537">
                                          <w:marLeft w:val="0"/>
                                          <w:marRight w:val="0"/>
                                          <w:marTop w:val="240"/>
                                          <w:marBottom w:val="1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127896253">
                                          <w:marLeft w:val="0"/>
                                          <w:marRight w:val="0"/>
                                          <w:marTop w:val="240"/>
                                          <w:marBottom w:val="1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36457991">
                                          <w:marLeft w:val="0"/>
                                          <w:marRight w:val="0"/>
                                          <w:marTop w:val="240"/>
                                          <w:marBottom w:val="1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752511922">
                                          <w:marLeft w:val="0"/>
                                          <w:marRight w:val="0"/>
                                          <w:marTop w:val="240"/>
                                          <w:marBottom w:val="1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083603084">
                                          <w:marLeft w:val="0"/>
                                          <w:marRight w:val="0"/>
                                          <w:marTop w:val="240"/>
                                          <w:marBottom w:val="1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025443688">
                                          <w:marLeft w:val="0"/>
                                          <w:marRight w:val="0"/>
                                          <w:marTop w:val="240"/>
                                          <w:marBottom w:val="1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739521577">
                                          <w:marLeft w:val="0"/>
                                          <w:marRight w:val="0"/>
                                          <w:marTop w:val="240"/>
                                          <w:marBottom w:val="1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601114508">
                                          <w:marLeft w:val="0"/>
                                          <w:marRight w:val="0"/>
                                          <w:marTop w:val="240"/>
                                          <w:marBottom w:val="1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681542064">
                                          <w:marLeft w:val="0"/>
                                          <w:marRight w:val="0"/>
                                          <w:marTop w:val="240"/>
                                          <w:marBottom w:val="1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913508318">
                                          <w:marLeft w:val="0"/>
                                          <w:marRight w:val="0"/>
                                          <w:marTop w:val="240"/>
                                          <w:marBottom w:val="1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714839520">
                                          <w:marLeft w:val="0"/>
                                          <w:marRight w:val="0"/>
                                          <w:marTop w:val="240"/>
                                          <w:marBottom w:val="1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118988496">
                                          <w:marLeft w:val="0"/>
                                          <w:marRight w:val="0"/>
                                          <w:marTop w:val="240"/>
                                          <w:marBottom w:val="1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498691677">
                                          <w:marLeft w:val="0"/>
                                          <w:marRight w:val="0"/>
                                          <w:marTop w:val="240"/>
                                          <w:marBottom w:val="1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218905214">
                                          <w:marLeft w:val="0"/>
                                          <w:marRight w:val="0"/>
                                          <w:marTop w:val="240"/>
                                          <w:marBottom w:val="1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475881077">
                                          <w:marLeft w:val="0"/>
                                          <w:marRight w:val="0"/>
                                          <w:marTop w:val="240"/>
                                          <w:marBottom w:val="1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655834263">
                                          <w:marLeft w:val="0"/>
                                          <w:marRight w:val="0"/>
                                          <w:marTop w:val="240"/>
                                          <w:marBottom w:val="1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369334612">
                                          <w:marLeft w:val="0"/>
                                          <w:marRight w:val="0"/>
                                          <w:marTop w:val="240"/>
                                          <w:marBottom w:val="1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010107639">
                                          <w:marLeft w:val="0"/>
                                          <w:marRight w:val="0"/>
                                          <w:marTop w:val="240"/>
                                          <w:marBottom w:val="1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931043748">
                                          <w:marLeft w:val="0"/>
                                          <w:marRight w:val="0"/>
                                          <w:marTop w:val="240"/>
                                          <w:marBottom w:val="1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498470292">
                                          <w:marLeft w:val="0"/>
                                          <w:marRight w:val="0"/>
                                          <w:marTop w:val="240"/>
                                          <w:marBottom w:val="1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2089229986">
                                          <w:marLeft w:val="0"/>
                                          <w:marRight w:val="0"/>
                                          <w:marTop w:val="240"/>
                                          <w:marBottom w:val="1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133446340">
                                          <w:marLeft w:val="0"/>
                                          <w:marRight w:val="0"/>
                                          <w:marTop w:val="240"/>
                                          <w:marBottom w:val="1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698847040">
                                          <w:marLeft w:val="0"/>
                                          <w:marRight w:val="0"/>
                                          <w:marTop w:val="240"/>
                                          <w:marBottom w:val="1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06698336">
                                          <w:marLeft w:val="0"/>
                                          <w:marRight w:val="0"/>
                                          <w:marTop w:val="240"/>
                                          <w:marBottom w:val="1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694377394">
                                          <w:marLeft w:val="0"/>
                                          <w:marRight w:val="0"/>
                                          <w:marTop w:val="240"/>
                                          <w:marBottom w:val="1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922565247">
                                          <w:marLeft w:val="0"/>
                                          <w:marRight w:val="0"/>
                                          <w:marTop w:val="240"/>
                                          <w:marBottom w:val="1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856233643">
                                          <w:marLeft w:val="0"/>
                                          <w:marRight w:val="0"/>
                                          <w:marTop w:val="240"/>
                                          <w:marBottom w:val="1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372579109">
                                          <w:marLeft w:val="0"/>
                                          <w:marRight w:val="0"/>
                                          <w:marTop w:val="240"/>
                                          <w:marBottom w:val="1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2097436510">
                                          <w:marLeft w:val="0"/>
                                          <w:marRight w:val="0"/>
                                          <w:marTop w:val="240"/>
                                          <w:marBottom w:val="1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514882599">
                                          <w:marLeft w:val="0"/>
                                          <w:marRight w:val="0"/>
                                          <w:marTop w:val="240"/>
                                          <w:marBottom w:val="1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488670811">
                                          <w:marLeft w:val="0"/>
                                          <w:marRight w:val="0"/>
                                          <w:marTop w:val="240"/>
                                          <w:marBottom w:val="1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123497412">
                                          <w:marLeft w:val="0"/>
                                          <w:marRight w:val="0"/>
                                          <w:marTop w:val="240"/>
                                          <w:marBottom w:val="1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792476940">
                                          <w:marLeft w:val="0"/>
                                          <w:marRight w:val="0"/>
                                          <w:marTop w:val="240"/>
                                          <w:marBottom w:val="1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953512421">
                                          <w:marLeft w:val="0"/>
                                          <w:marRight w:val="0"/>
                                          <w:marTop w:val="240"/>
                                          <w:marBottom w:val="1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675375764">
                                          <w:marLeft w:val="0"/>
                                          <w:marRight w:val="0"/>
                                          <w:marTop w:val="240"/>
                                          <w:marBottom w:val="1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526872676">
                                          <w:marLeft w:val="0"/>
                                          <w:marRight w:val="0"/>
                                          <w:marTop w:val="240"/>
                                          <w:marBottom w:val="1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178930197">
                                          <w:marLeft w:val="0"/>
                                          <w:marRight w:val="0"/>
                                          <w:marTop w:val="240"/>
                                          <w:marBottom w:val="1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85365254">
                                          <w:marLeft w:val="0"/>
                                          <w:marRight w:val="0"/>
                                          <w:marTop w:val="240"/>
                                          <w:marBottom w:val="1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735086318">
                                          <w:marLeft w:val="0"/>
                                          <w:marRight w:val="0"/>
                                          <w:marTop w:val="240"/>
                                          <w:marBottom w:val="1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223249101">
                                          <w:marLeft w:val="0"/>
                                          <w:marRight w:val="0"/>
                                          <w:marTop w:val="240"/>
                                          <w:marBottom w:val="1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2127961078">
                                          <w:marLeft w:val="0"/>
                                          <w:marRight w:val="0"/>
                                          <w:marTop w:val="240"/>
                                          <w:marBottom w:val="1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027023106">
                                          <w:marLeft w:val="0"/>
                                          <w:marRight w:val="0"/>
                                          <w:marTop w:val="240"/>
                                          <w:marBottom w:val="1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702901372">
                                          <w:marLeft w:val="0"/>
                                          <w:marRight w:val="0"/>
                                          <w:marTop w:val="240"/>
                                          <w:marBottom w:val="1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984511792">
                                          <w:marLeft w:val="0"/>
                                          <w:marRight w:val="0"/>
                                          <w:marTop w:val="240"/>
                                          <w:marBottom w:val="1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816029259">
                                          <w:marLeft w:val="0"/>
                                          <w:marRight w:val="0"/>
                                          <w:marTop w:val="240"/>
                                          <w:marBottom w:val="1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490566066">
                                          <w:marLeft w:val="0"/>
                                          <w:marRight w:val="0"/>
                                          <w:marTop w:val="240"/>
                                          <w:marBottom w:val="1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458761288">
                                          <w:marLeft w:val="0"/>
                                          <w:marRight w:val="0"/>
                                          <w:marTop w:val="240"/>
                                          <w:marBottom w:val="1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955362954">
                                          <w:marLeft w:val="0"/>
                                          <w:marRight w:val="0"/>
                                          <w:marTop w:val="240"/>
                                          <w:marBottom w:val="1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433357761">
                                          <w:marLeft w:val="0"/>
                                          <w:marRight w:val="0"/>
                                          <w:marTop w:val="240"/>
                                          <w:marBottom w:val="1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973092648">
                                          <w:marLeft w:val="0"/>
                                          <w:marRight w:val="0"/>
                                          <w:marTop w:val="240"/>
                                          <w:marBottom w:val="1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862472683">
                                          <w:marLeft w:val="0"/>
                                          <w:marRight w:val="0"/>
                                          <w:marTop w:val="240"/>
                                          <w:marBottom w:val="1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839349302">
                                          <w:marLeft w:val="0"/>
                                          <w:marRight w:val="0"/>
                                          <w:marTop w:val="240"/>
                                          <w:marBottom w:val="1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688629123">
                                          <w:marLeft w:val="0"/>
                                          <w:marRight w:val="0"/>
                                          <w:marTop w:val="240"/>
                                          <w:marBottom w:val="1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748577788">
                                          <w:marLeft w:val="0"/>
                                          <w:marRight w:val="0"/>
                                          <w:marTop w:val="240"/>
                                          <w:marBottom w:val="1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576936763">
                                          <w:marLeft w:val="0"/>
                                          <w:marRight w:val="0"/>
                                          <w:marTop w:val="240"/>
                                          <w:marBottom w:val="1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003512004">
                                          <w:marLeft w:val="0"/>
                                          <w:marRight w:val="0"/>
                                          <w:marTop w:val="240"/>
                                          <w:marBottom w:val="1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534268149">
                                          <w:marLeft w:val="0"/>
                                          <w:marRight w:val="0"/>
                                          <w:marTop w:val="240"/>
                                          <w:marBottom w:val="1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2114519513">
                                          <w:marLeft w:val="0"/>
                                          <w:marRight w:val="0"/>
                                          <w:marTop w:val="480"/>
                                          <w:marBottom w:val="72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600018997">
                                          <w:marLeft w:val="0"/>
                                          <w:marRight w:val="0"/>
                                          <w:marTop w:val="480"/>
                                          <w:marBottom w:val="72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899484355">
                                          <w:marLeft w:val="0"/>
                                          <w:marRight w:val="0"/>
                                          <w:marTop w:val="480"/>
                                          <w:marBottom w:val="72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85132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94679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78285764">
              <w:marLeft w:val="0"/>
              <w:marRight w:val="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329516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989841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7191843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1622959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9802023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5804203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4970642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5414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50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40479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439821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020798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34164260">
                      <w:marLeft w:val="-225"/>
                      <w:marRight w:val="-225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3536955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5357704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03878799">
                                  <w:marLeft w:val="-225"/>
                                  <w:marRight w:val="-225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60942326">
                                      <w:marLeft w:val="75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77971904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  <w:div w:id="299120301">
                                  <w:marLeft w:val="-225"/>
                                  <w:marRight w:val="-225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76197669">
                                  <w:marLeft w:val="-225"/>
                                  <w:marRight w:val="-225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1517130">
                                  <w:marLeft w:val="-225"/>
                                  <w:marRight w:val="-225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583028112">
                                  <w:marLeft w:val="-225"/>
                                  <w:marRight w:val="-225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7200532">
                                  <w:marLeft w:val="-225"/>
                                  <w:marRight w:val="-225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444497873">
                                  <w:marLeft w:val="-225"/>
                                  <w:marRight w:val="-225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109570559">
                                  <w:marLeft w:val="-225"/>
                                  <w:marRight w:val="-225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546677772">
                                  <w:marLeft w:val="-225"/>
                                  <w:marRight w:val="-225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32394687">
                                  <w:marLeft w:val="-225"/>
                                  <w:marRight w:val="-225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60181308">
                                  <w:marLeft w:val="-225"/>
                                  <w:marRight w:val="-225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135169103">
                                  <w:marLeft w:val="-225"/>
                                  <w:marRight w:val="-225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06927229">
                                  <w:marLeft w:val="-225"/>
                                  <w:marRight w:val="-225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69582335">
                                  <w:marLeft w:val="-225"/>
                                  <w:marRight w:val="-225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43640432">
                                  <w:marLeft w:val="-225"/>
                                  <w:marRight w:val="-225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487548052">
                                  <w:marLeft w:val="-225"/>
                                  <w:marRight w:val="-225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117866730">
                                  <w:marLeft w:val="-225"/>
                                  <w:marRight w:val="-225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66282161">
                                  <w:marLeft w:val="-225"/>
                                  <w:marRight w:val="-225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089573463">
                                  <w:marLeft w:val="-225"/>
                                  <w:marRight w:val="-225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22330748">
                                  <w:marLeft w:val="-225"/>
                                  <w:marRight w:val="-225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58368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421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150759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659640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44016916">
                      <w:marLeft w:val="-225"/>
                      <w:marRight w:val="-225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5777463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5034943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93225974">
                                  <w:marLeft w:val="-225"/>
                                  <w:marRight w:val="-225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56771677">
                                      <w:marLeft w:val="75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78423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  <w:div w:id="1613852918">
                                  <w:marLeft w:val="-225"/>
                                  <w:marRight w:val="-225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24144367">
                                  <w:marLeft w:val="-225"/>
                                  <w:marRight w:val="-225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59127489">
                                  <w:marLeft w:val="-225"/>
                                  <w:marRight w:val="-225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70442354">
                                  <w:marLeft w:val="-225"/>
                                  <w:marRight w:val="-225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121952909">
                                  <w:marLeft w:val="-225"/>
                                  <w:marRight w:val="-225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50160170">
                                  <w:marLeft w:val="-225"/>
                                  <w:marRight w:val="-225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71937024">
                                  <w:marLeft w:val="-225"/>
                                  <w:marRight w:val="-225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64535812">
                                  <w:marLeft w:val="-225"/>
                                  <w:marRight w:val="-225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043142377">
                                  <w:marLeft w:val="-225"/>
                                  <w:marRight w:val="-225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55456774">
                                  <w:marLeft w:val="-225"/>
                                  <w:marRight w:val="-225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35378572">
                                  <w:marLeft w:val="-225"/>
                                  <w:marRight w:val="-225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42975067">
                                  <w:marLeft w:val="-225"/>
                                  <w:marRight w:val="-225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67172622">
                                  <w:marLeft w:val="-225"/>
                                  <w:marRight w:val="-225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33620980">
                                  <w:marLeft w:val="-225"/>
                                  <w:marRight w:val="-225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74422009">
                                  <w:marLeft w:val="-225"/>
                                  <w:marRight w:val="-225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036277589">
                                  <w:marLeft w:val="-225"/>
                                  <w:marRight w:val="-225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125148350">
                                  <w:marLeft w:val="-225"/>
                                  <w:marRight w:val="-225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7066947">
                                  <w:marLeft w:val="-225"/>
                                  <w:marRight w:val="-225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570846635">
                                  <w:marLeft w:val="-225"/>
                                  <w:marRight w:val="-225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microsoft.com/office/2011/relationships/people" Target="people.xml"/><Relationship Id="rId4" Type="http://schemas.microsoft.com/office/2007/relationships/stylesWithEffects" Target="stylesWithEffects.xml"/><Relationship Id="rId9" Type="http://schemas.microsoft.com/office/2011/relationships/commentsExtended" Target="commentsExtended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Props1.xml><?xml version="1.0" encoding="utf-8"?>
<ds:datastoreItem xmlns:ds="http://schemas.openxmlformats.org/officeDocument/2006/customXml" ds:itemID="{D541BC27-DA3D-440A-B4AC-3E745608857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341</Words>
  <Characters>1945</Characters>
  <Application>Microsoft Office Word</Application>
  <DocSecurity>0</DocSecurity>
  <Lines>16</Lines>
  <Paragraphs>4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MIZKŠ</Company>
  <LinksUpToDate>false</LinksUpToDate>
  <CharactersWithSpaces>2282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Vanja Mavri</dc:creator>
  <cp:lastModifiedBy>Borut Bajželj</cp:lastModifiedBy>
  <cp:revision>4</cp:revision>
  <cp:lastPrinted>2019-09-05T08:10:00Z</cp:lastPrinted>
  <dcterms:created xsi:type="dcterms:W3CDTF">2019-12-09T12:12:00Z</dcterms:created>
  <dcterms:modified xsi:type="dcterms:W3CDTF">2019-12-10T12:01:00Z</dcterms:modified>
</cp:coreProperties>
</file>